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B7" w:rsidRPr="007D7BFB" w:rsidRDefault="005A19B7" w:rsidP="005A19B7">
      <w:bookmarkStart w:id="0" w:name="_GoBack"/>
      <w:bookmarkEnd w:id="0"/>
      <w:r w:rsidRPr="007D7BFB">
        <w:t>Department of Political Science and International Relations</w:t>
      </w:r>
    </w:p>
    <w:p w:rsidR="005A19B7" w:rsidRPr="007D7BFB" w:rsidRDefault="005A19B7" w:rsidP="005A19B7">
      <w:r w:rsidRPr="007D7BFB">
        <w:t xml:space="preserve">Program Type:* </w:t>
      </w:r>
      <w:r w:rsidRPr="007D7BF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75pt;height:18pt" o:ole="">
            <v:imagedata r:id="rId5" o:title=""/>
          </v:shape>
          <w:control r:id="rId6" w:name="DefaultOcxName" w:shapeid="_x0000_i1270"/>
        </w:object>
      </w:r>
    </w:p>
    <w:p w:rsidR="005A19B7" w:rsidRPr="007D7BFB" w:rsidRDefault="005A19B7" w:rsidP="005A19B7">
      <w:r w:rsidRPr="007D7BFB">
        <w:t xml:space="preserve">Degree Type:* </w:t>
      </w:r>
      <w:r w:rsidRPr="007D7BFB">
        <w:object w:dxaOrig="1440" w:dyaOrig="1440">
          <v:shape id="_x0000_i1269" type="#_x0000_t75" style="width:124.5pt;height:18pt" o:ole="">
            <v:imagedata r:id="rId7" o:title=""/>
          </v:shape>
          <w:control r:id="rId8" w:name="DefaultOcxName1" w:shapeid="_x0000_i1269"/>
        </w:object>
      </w:r>
    </w:p>
    <w:p w:rsidR="005A19B7" w:rsidRPr="007D7BFB" w:rsidRDefault="005A19B7" w:rsidP="005A19B7">
      <w:r w:rsidRPr="007D7BFB">
        <w:t>Doctor of Philosophy</w:t>
      </w:r>
    </w:p>
    <w:p w:rsidR="005A19B7" w:rsidRPr="007D7BFB" w:rsidRDefault="005A19B7" w:rsidP="005A19B7">
      <w:r w:rsidRPr="007D7BFB">
        <w:t>Political Science and International Relations</w:t>
      </w:r>
    </w:p>
    <w:p w:rsidR="005A19B7" w:rsidRPr="007D7BFB" w:rsidRDefault="005A19B7" w:rsidP="005A19B7">
      <w:r w:rsidRPr="007D7BFB">
        <w:t xml:space="preserve">Provide a brief summary of the proposed program changes and describe the rationale for the change(s): </w:t>
      </w:r>
    </w:p>
    <w:p w:rsidR="005A19B7" w:rsidRPr="007D7BFB" w:rsidRDefault="005A19B7" w:rsidP="005A19B7">
      <w:r w:rsidRPr="007D7BFB">
        <w:t>Our department is seeking to broaden the scope of our Political Science and International Relations PhD and Master’s degree programs. Given resource and faculty limitations, in the early 2000s, our department made the decision to focus on a niche within our broader discipline. The previous focus on Global Governance enabled the department to focus chiefly on developing our PhD program with the available faculty. Now, however, we would like to reflect changes in the discipline and in our faculty to reflect four of the major subfields within our discipline, American Politics, International Relations, Comparative Politics, and Political Theory. The expansion of the focus will incorporate more faculty members into the graduate program, diversify the intellectual focus of applicants to our graduate program, and improve the placement of our graduate students.  After a program review suggesting this broadening of our focus our department developed and approved a plan to change the scope of our program and offer specializations in the expanded set of subfields.  In addition to moving to a four-subfield program, our plan includes increasing and improving the methodological training provided to students and adding courses in the four subfields including introductory courses and specific courses reflecting faculty strengths. </w:t>
      </w:r>
    </w:p>
    <w:p w:rsidR="005A19B7" w:rsidRPr="007D7BFB" w:rsidRDefault="005A19B7" w:rsidP="005A19B7">
      <w:r w:rsidRPr="007D7BFB">
        <w:t xml:space="preserve">List new courses required for the revised curriculum. How do they support the overall program objectives of the major/ minor/ concentrations)? </w:t>
      </w:r>
    </w:p>
    <w:p w:rsidR="005A19B7" w:rsidRPr="007D7BFB" w:rsidRDefault="005A19B7" w:rsidP="005A19B7">
      <w:r w:rsidRPr="007D7BFB">
        <w:t xml:space="preserve">The following courses are currently in process in </w:t>
      </w:r>
      <w:proofErr w:type="spellStart"/>
      <w:r w:rsidRPr="007D7BFB">
        <w:t>curriculog</w:t>
      </w:r>
      <w:proofErr w:type="spellEnd"/>
      <w:r w:rsidRPr="007D7BFB">
        <w:t xml:space="preserve"> and are a part of our proposed graduate curriculum:</w:t>
      </w:r>
    </w:p>
    <w:p w:rsidR="005A19B7" w:rsidRPr="007D7BFB" w:rsidRDefault="005A19B7" w:rsidP="005A19B7">
      <w:r w:rsidRPr="007D7BFB">
        <w:t>1.  POSC801: Scope and Methods in Political Science (1 credit):  An introductory course providing an overview of the discipline of Political Science and the faculty in the department including an overview of the major subfields and different methodological approaches utilized in the discipline.  This course would be required of all first-semester graduate students.</w:t>
      </w:r>
    </w:p>
    <w:p w:rsidR="005A19B7" w:rsidRPr="007D7BFB" w:rsidRDefault="005A19B7" w:rsidP="005A19B7">
      <w:r w:rsidRPr="007D7BFB">
        <w:t xml:space="preserve">2.  POSC817: Statistical Methods in Political Science II (3 credits): This course would be a follow-up  to our current Introduction to Statistical Methods (POSC815) course, giving students planning on doing </w:t>
      </w:r>
      <w:proofErr w:type="spellStart"/>
      <w:r w:rsidRPr="007D7BFB">
        <w:t>quantiative</w:t>
      </w:r>
      <w:proofErr w:type="spellEnd"/>
      <w:r w:rsidRPr="007D7BFB">
        <w:t xml:space="preserve"> research more in-depth training in statistical methods.  Students would be required to take this course or a Qualitative Methods course prior to their Master's essay (for MA students) or their dissertation proposal defense (for PhD students).  This course is intended to provide students with the necessary methodological skills to complete independent research.</w:t>
      </w:r>
    </w:p>
    <w:p w:rsidR="005A19B7" w:rsidRPr="007D7BFB" w:rsidRDefault="005A19B7" w:rsidP="005A19B7">
      <w:r w:rsidRPr="007D7BFB">
        <w:lastRenderedPageBreak/>
        <w:t xml:space="preserve">3.  POSC819: Qualitative Methods in Political Science (3 credits): Students would have the option of taking this course (or a second </w:t>
      </w:r>
      <w:proofErr w:type="spellStart"/>
      <w:r w:rsidRPr="007D7BFB">
        <w:t>quantiative</w:t>
      </w:r>
      <w:proofErr w:type="spellEnd"/>
      <w:r w:rsidRPr="007D7BFB">
        <w:t xml:space="preserve"> methods course) as a part of their training in political science methodology. Students would be introduced to common qualitative methods used in the discipline including archival research, interviewing, ethnography, and process tracing. Students would be required to take their additional methods training after taking POSC815. Students would be required to take this course or a second quantitative methods course prior to their Master's essay (for MA students) or their dissertation proposal defense (for PhD students).  This course is intended to provide students with necessary skills for the completion of independent research.</w:t>
      </w:r>
    </w:p>
    <w:p w:rsidR="005A19B7" w:rsidRPr="007D7BFB" w:rsidRDefault="005A19B7" w:rsidP="005A19B7">
      <w:r w:rsidRPr="007D7BFB">
        <w:t xml:space="preserve">4. POSC803: </w:t>
      </w:r>
      <w:proofErr w:type="spellStart"/>
      <w:r w:rsidRPr="007D7BFB">
        <w:t>Proseminar</w:t>
      </w:r>
      <w:proofErr w:type="spellEnd"/>
      <w:r w:rsidRPr="007D7BFB">
        <w:t xml:space="preserve"> in American Politics:  This course is an introductory course to the major areas of focus within the subfield of American politics, providing an overview of the field and the primary debates that have shaped the study of American Politics.  The course provides a foundation for students seeking to specialize in this subfield.</w:t>
      </w:r>
    </w:p>
    <w:p w:rsidR="005A19B7" w:rsidRPr="007D7BFB" w:rsidRDefault="005A19B7" w:rsidP="005A19B7">
      <w:r w:rsidRPr="007D7BFB">
        <w:t xml:space="preserve">5.  POSC810: </w:t>
      </w:r>
      <w:proofErr w:type="spellStart"/>
      <w:r w:rsidRPr="007D7BFB">
        <w:t>Proseminar</w:t>
      </w:r>
      <w:proofErr w:type="spellEnd"/>
      <w:r w:rsidRPr="007D7BFB">
        <w:t xml:space="preserve"> in International Relations:  This course is an introductory course to the major areas of focus within the subfield of International Relations, providing an overview of the field and the primary debates that have shaped the study of IR.  The course provides a foundation for students seeking to specialize in this subfield.</w:t>
      </w:r>
    </w:p>
    <w:p w:rsidR="005A19B7" w:rsidRPr="007D7BFB" w:rsidRDefault="005A19B7" w:rsidP="005A19B7">
      <w:r w:rsidRPr="007D7BFB">
        <w:t xml:space="preserve">6.  POSC809: </w:t>
      </w:r>
      <w:proofErr w:type="spellStart"/>
      <w:r w:rsidRPr="007D7BFB">
        <w:t>Proseminar</w:t>
      </w:r>
      <w:proofErr w:type="spellEnd"/>
      <w:r w:rsidRPr="007D7BFB">
        <w:t xml:space="preserve"> in Comparative Politics:  This course is an introductory course to the major areas of focus within the subfield of Comparative Politics, providing an overview of the field and the primary debates that have shaped the study of Comparative Politics.  The course provides a foundation for students seeking to specialize in this subfield.</w:t>
      </w:r>
    </w:p>
    <w:p w:rsidR="005A19B7" w:rsidRPr="007D7BFB" w:rsidRDefault="005A19B7" w:rsidP="005A19B7">
      <w:r w:rsidRPr="007D7BFB">
        <w:t>7. POSC814: </w:t>
      </w:r>
      <w:proofErr w:type="spellStart"/>
      <w:r w:rsidRPr="007D7BFB">
        <w:t>Proseminar</w:t>
      </w:r>
      <w:proofErr w:type="spellEnd"/>
      <w:r w:rsidRPr="007D7BFB">
        <w:t xml:space="preserve"> in Political Theory:  This course is an introductory course to the major areas of focus within the subfield of Political Theory, providing an overview of the field and the primary debates that have shaped the study of Political Theory.  The course provides a foundation for students seeking to specialize in this subfield.</w:t>
      </w:r>
    </w:p>
    <w:p w:rsidR="005A19B7" w:rsidRPr="007D7BFB" w:rsidRDefault="005A19B7" w:rsidP="005A19B7">
      <w:r w:rsidRPr="007D7BFB">
        <w:t xml:space="preserve">8.  POSC831: Critical Approaches in International Relations: This course has been offered as an experimental course and examines some of the most cutting edge theoretical approaches in International Relations, particularly postcolonial, feminist, critical race, and critical approaches. The course, a bridge between Political Theory and International Relations, expands on some of the material from the theory and IR </w:t>
      </w:r>
      <w:proofErr w:type="spellStart"/>
      <w:r w:rsidRPr="007D7BFB">
        <w:t>proseminars</w:t>
      </w:r>
      <w:proofErr w:type="spellEnd"/>
      <w:r w:rsidRPr="007D7BFB">
        <w:t xml:space="preserve"> and allows students to develop their own theory-oriented projects. </w:t>
      </w:r>
    </w:p>
    <w:p w:rsidR="005A19B7" w:rsidRPr="007D7BFB" w:rsidRDefault="005A19B7" w:rsidP="005A19B7">
      <w:r w:rsidRPr="007D7BFB">
        <w:t>9. POSC823: Topics in American Politics (3 credits): Our other three subfields currently have Topics courses and this addition would supplement the offerings in the American Politics track, allowing faculty to teach specialized courses in areas related to their research interests.  The course will provide depth and breadth in the field of American Politics as well as allowing flexibility in terms of offerings.</w:t>
      </w:r>
    </w:p>
    <w:p w:rsidR="005A19B7" w:rsidRPr="007D7BFB" w:rsidRDefault="005A19B7" w:rsidP="005A19B7">
      <w:r w:rsidRPr="007D7BFB">
        <w:t>We are not removing any courses from our curriculum and these changes will not affect other departments.</w:t>
      </w:r>
    </w:p>
    <w:p w:rsidR="005A19B7" w:rsidRDefault="005A19B7" w:rsidP="005A19B7"/>
    <w:p w:rsidR="005A19B7" w:rsidRPr="007D7BFB" w:rsidRDefault="005A19B7" w:rsidP="005A19B7">
      <w:r w:rsidRPr="007D7BFB">
        <w:lastRenderedPageBreak/>
        <w:t>Requirements for the MA degree</w:t>
      </w:r>
    </w:p>
    <w:p w:rsidR="005A19B7" w:rsidRPr="007D7BFB" w:rsidRDefault="005A19B7" w:rsidP="005A19B7">
      <w:r w:rsidRPr="007D7BFB">
        <w:t>Description</w:t>
      </w:r>
    </w:p>
    <w:p w:rsidR="005A19B7" w:rsidRPr="007D7BFB" w:rsidRDefault="005A19B7" w:rsidP="005A19B7">
      <w:r w:rsidRPr="007D7BFB">
        <w:t>Each student will complete a minimum of 38 credits.</w:t>
      </w:r>
    </w:p>
    <w:p w:rsidR="005A19B7" w:rsidRPr="007D7BFB" w:rsidRDefault="005A19B7" w:rsidP="005A19B7">
      <w:pPr>
        <w:spacing w:after="0"/>
      </w:pPr>
      <w:r w:rsidRPr="007D7BFB">
        <w:t xml:space="preserve">1. Methods Sequence (10 credits) </w:t>
      </w:r>
    </w:p>
    <w:p w:rsidR="005A19B7" w:rsidRPr="007D7BFB" w:rsidRDefault="005A19B7" w:rsidP="005A19B7">
      <w:pPr>
        <w:spacing w:after="0"/>
      </w:pPr>
      <w:r w:rsidRPr="007D7BFB">
        <w:t>Description</w:t>
      </w:r>
    </w:p>
    <w:p w:rsidR="005A19B7" w:rsidRPr="007D7BFB" w:rsidRDefault="005A19B7" w:rsidP="005A19B7">
      <w:pPr>
        <w:spacing w:after="0"/>
      </w:pPr>
      <w:r w:rsidRPr="007D7BFB">
        <w:t>All students must complete ten credits of methods training.</w:t>
      </w:r>
    </w:p>
    <w:p w:rsidR="005A19B7" w:rsidRPr="007D7BFB" w:rsidRDefault="005A19B7" w:rsidP="005A19B7">
      <w:pPr>
        <w:spacing w:after="0"/>
      </w:pPr>
      <w:r w:rsidRPr="007D7BFB">
        <w:t>Courses</w:t>
      </w:r>
    </w:p>
    <w:p w:rsidR="005A19B7" w:rsidRPr="007D7BFB" w:rsidRDefault="005A19B7" w:rsidP="005A19B7">
      <w:pPr>
        <w:spacing w:after="0"/>
      </w:pPr>
      <w:r w:rsidRPr="007D7BFB">
        <w:t xml:space="preserve">POSC 801 Scope and Methods in Political Science </w:t>
      </w:r>
    </w:p>
    <w:p w:rsidR="005A19B7" w:rsidRPr="007D7BFB" w:rsidRDefault="005A19B7" w:rsidP="005A19B7">
      <w:pPr>
        <w:spacing w:after="0"/>
      </w:pPr>
      <w:r w:rsidRPr="007D7BFB">
        <w:t xml:space="preserve">POSC 815 </w:t>
      </w:r>
      <w:proofErr w:type="gramStart"/>
      <w:r w:rsidRPr="007D7BFB">
        <w:t>Introduction</w:t>
      </w:r>
      <w:proofErr w:type="gramEnd"/>
      <w:r w:rsidRPr="007D7BFB">
        <w:t xml:space="preserve"> to Statistical Analysis for Political Science (3cr.) </w:t>
      </w:r>
    </w:p>
    <w:p w:rsidR="005A19B7" w:rsidRPr="007D7BFB" w:rsidRDefault="005A19B7" w:rsidP="005A19B7">
      <w:pPr>
        <w:spacing w:after="0"/>
      </w:pPr>
      <w:r w:rsidRPr="007D7BFB">
        <w:t xml:space="preserve">POSC 816 </w:t>
      </w:r>
      <w:proofErr w:type="gramStart"/>
      <w:r w:rsidRPr="007D7BFB">
        <w:t>Philosophy</w:t>
      </w:r>
      <w:proofErr w:type="gramEnd"/>
      <w:r w:rsidRPr="007D7BFB">
        <w:t xml:space="preserve"> of Science and Research Design (3cr.) </w:t>
      </w:r>
    </w:p>
    <w:p w:rsidR="005A19B7" w:rsidRPr="007D7BFB" w:rsidRDefault="005A19B7" w:rsidP="005A19B7">
      <w:pPr>
        <w:spacing w:after="0"/>
      </w:pPr>
      <w:r w:rsidRPr="007D7BFB">
        <w:t>And one of the following courses:</w:t>
      </w:r>
    </w:p>
    <w:p w:rsidR="005A19B7" w:rsidRPr="007D7BFB" w:rsidRDefault="005A19B7" w:rsidP="005A19B7">
      <w:pPr>
        <w:spacing w:after="0"/>
      </w:pPr>
      <w:r w:rsidRPr="007D7BFB">
        <w:t xml:space="preserve">POSC 817 Statistical Methods for Political Science II </w:t>
      </w:r>
    </w:p>
    <w:p w:rsidR="005A19B7" w:rsidRPr="007D7BFB" w:rsidRDefault="005A19B7" w:rsidP="005A19B7">
      <w:pPr>
        <w:spacing w:after="0"/>
      </w:pPr>
      <w:r w:rsidRPr="007D7BFB">
        <w:t xml:space="preserve">POSC 819 Qualitative Methods in Political Science </w:t>
      </w:r>
    </w:p>
    <w:p w:rsidR="005A19B7" w:rsidRDefault="005A19B7" w:rsidP="005A19B7"/>
    <w:p w:rsidR="005A19B7" w:rsidRPr="007D7BFB" w:rsidRDefault="005A19B7" w:rsidP="005A19B7">
      <w:r w:rsidRPr="007D7BFB">
        <w:t>2. Additional Requirements (3-6 credits)</w:t>
      </w:r>
    </w:p>
    <w:p w:rsidR="005A19B7" w:rsidRPr="007D7BFB" w:rsidRDefault="005A19B7" w:rsidP="005A19B7">
      <w:r w:rsidRPr="007D7BFB">
        <w:t>Description</w:t>
      </w:r>
    </w:p>
    <w:p w:rsidR="005A19B7" w:rsidRPr="007D7BFB" w:rsidRDefault="005A19B7" w:rsidP="005A19B7">
      <w:r w:rsidRPr="007D7BFB">
        <w:t xml:space="preserve">All students must complete a skills requirement: POSC814 </w:t>
      </w:r>
      <w:proofErr w:type="spellStart"/>
      <w:r w:rsidRPr="007D7BFB">
        <w:t>Proseminar</w:t>
      </w:r>
      <w:proofErr w:type="spellEnd"/>
      <w:r w:rsidRPr="007D7BFB">
        <w:t xml:space="preserve"> in Political theory (if not taken to fulfill another requirement), an additional methods course (not used to fulfill the required methods sequence), or pass a language competency exam.  Students must also complete a </w:t>
      </w:r>
      <w:proofErr w:type="spellStart"/>
      <w:r w:rsidRPr="007D7BFB">
        <w:t>proseminar</w:t>
      </w:r>
      <w:proofErr w:type="spellEnd"/>
      <w:r w:rsidRPr="007D7BFB">
        <w:t xml:space="preserve"> in a field other than their primary field.</w:t>
      </w:r>
    </w:p>
    <w:p w:rsidR="005A19B7" w:rsidRPr="007D7BFB" w:rsidRDefault="005A19B7" w:rsidP="005A19B7">
      <w:r w:rsidRPr="007D7BFB">
        <w:t>3. Primary Track Requirements (15 credits)</w:t>
      </w:r>
    </w:p>
    <w:p w:rsidR="005A19B7" w:rsidRPr="007D7BFB" w:rsidRDefault="005A19B7" w:rsidP="005A19B7">
      <w:r w:rsidRPr="007D7BFB">
        <w:t>Description</w:t>
      </w:r>
    </w:p>
    <w:p w:rsidR="005A19B7" w:rsidRPr="007D7BFB" w:rsidRDefault="005A19B7" w:rsidP="005A19B7">
      <w:r w:rsidRPr="007D7BFB">
        <w:t xml:space="preserve">All students must select a primary track from the four subfields offered (International Relations, American Politics, Comparative Politics, </w:t>
      </w:r>
      <w:proofErr w:type="gramStart"/>
      <w:r w:rsidRPr="007D7BFB">
        <w:t>Political</w:t>
      </w:r>
      <w:proofErr w:type="gramEnd"/>
      <w:r w:rsidRPr="007D7BFB">
        <w:t xml:space="preserve"> Theory). Students must complete the </w:t>
      </w:r>
      <w:proofErr w:type="spellStart"/>
      <w:r w:rsidRPr="007D7BFB">
        <w:t>proseminar</w:t>
      </w:r>
      <w:proofErr w:type="spellEnd"/>
      <w:r w:rsidRPr="007D7BFB">
        <w:t xml:space="preserve"> for their primary track in addition to four elective courses from the track electives.</w:t>
      </w:r>
    </w:p>
    <w:p w:rsidR="005A19B7" w:rsidRPr="007D7BFB" w:rsidRDefault="005A19B7" w:rsidP="005A19B7">
      <w:pPr>
        <w:spacing w:after="0"/>
      </w:pPr>
      <w:r w:rsidRPr="007D7BFB">
        <w:t>International Relations Track</w:t>
      </w:r>
    </w:p>
    <w:p w:rsidR="005A19B7" w:rsidRPr="007D7BFB" w:rsidRDefault="005A19B7" w:rsidP="005A19B7">
      <w:pPr>
        <w:spacing w:after="0"/>
      </w:pPr>
      <w:r w:rsidRPr="007D7BFB">
        <w:t>Description</w:t>
      </w:r>
    </w:p>
    <w:p w:rsidR="005A19B7" w:rsidRPr="007D7BFB" w:rsidRDefault="005A19B7" w:rsidP="005A19B7">
      <w:pPr>
        <w:spacing w:after="0"/>
      </w:pPr>
      <w:r w:rsidRPr="007D7BFB">
        <w:t xml:space="preserve">Students completing the track in International Relations must take the </w:t>
      </w:r>
      <w:proofErr w:type="spellStart"/>
      <w:r w:rsidRPr="007D7BFB">
        <w:t>proseminar</w:t>
      </w:r>
      <w:proofErr w:type="spellEnd"/>
      <w:r w:rsidRPr="007D7BFB">
        <w:t xml:space="preserve"> and four additional track electives.</w:t>
      </w:r>
    </w:p>
    <w:p w:rsidR="005A19B7" w:rsidRPr="007D7BFB" w:rsidRDefault="005A19B7" w:rsidP="005A19B7">
      <w:pPr>
        <w:spacing w:after="0"/>
      </w:pPr>
      <w:r w:rsidRPr="007D7BFB">
        <w:t>Courses</w:t>
      </w:r>
    </w:p>
    <w:p w:rsidR="005A19B7" w:rsidRPr="007D7BFB" w:rsidRDefault="005A19B7" w:rsidP="005A19B7">
      <w:pPr>
        <w:spacing w:after="0"/>
      </w:pPr>
      <w:proofErr w:type="gramStart"/>
      <w:r w:rsidRPr="007D7BFB">
        <w:t xml:space="preserve">POSC 810 </w:t>
      </w:r>
      <w:proofErr w:type="spellStart"/>
      <w:r w:rsidRPr="007D7BFB">
        <w:t>Proseminar</w:t>
      </w:r>
      <w:proofErr w:type="spellEnd"/>
      <w:r w:rsidRPr="007D7BFB">
        <w:t xml:space="preserve"> in International Relations</w:t>
      </w:r>
      <w:proofErr w:type="gramEnd"/>
      <w:r w:rsidRPr="007D7BFB">
        <w:t xml:space="preserve"> </w:t>
      </w:r>
    </w:p>
    <w:p w:rsidR="005A19B7" w:rsidRPr="007D7BFB" w:rsidRDefault="005A19B7" w:rsidP="005A19B7">
      <w:pPr>
        <w:spacing w:after="0"/>
      </w:pPr>
      <w:r w:rsidRPr="007D7BFB">
        <w:t>Track electives</w:t>
      </w:r>
    </w:p>
    <w:p w:rsidR="005A19B7" w:rsidRPr="007D7BFB" w:rsidRDefault="005A19B7" w:rsidP="005A19B7">
      <w:pPr>
        <w:spacing w:after="0"/>
      </w:pPr>
      <w:proofErr w:type="gramStart"/>
      <w:r w:rsidRPr="007D7BFB">
        <w:t xml:space="preserve">POSC 812 Topics in </w:t>
      </w:r>
      <w:proofErr w:type="spellStart"/>
      <w:r w:rsidRPr="007D7BFB">
        <w:t>Internationl</w:t>
      </w:r>
      <w:proofErr w:type="spellEnd"/>
      <w:r w:rsidRPr="007D7BFB">
        <w:t xml:space="preserve"> Relations (3cr.)</w:t>
      </w:r>
      <w:proofErr w:type="gramEnd"/>
      <w:r w:rsidRPr="007D7BFB">
        <w:t xml:space="preserve"> </w:t>
      </w:r>
    </w:p>
    <w:p w:rsidR="005A19B7" w:rsidRPr="007D7BFB" w:rsidRDefault="005A19B7" w:rsidP="005A19B7">
      <w:pPr>
        <w:spacing w:after="0"/>
      </w:pPr>
      <w:r w:rsidRPr="007D7BFB">
        <w:t xml:space="preserve">POSC 813 </w:t>
      </w:r>
      <w:proofErr w:type="gramStart"/>
      <w:r w:rsidRPr="007D7BFB">
        <w:t>Seminar</w:t>
      </w:r>
      <w:proofErr w:type="gramEnd"/>
      <w:r w:rsidRPr="007D7BFB">
        <w:t xml:space="preserve">: American Foreign Policy (3cr.) </w:t>
      </w:r>
    </w:p>
    <w:p w:rsidR="005A19B7" w:rsidRPr="007D7BFB" w:rsidRDefault="005A19B7" w:rsidP="005A19B7">
      <w:pPr>
        <w:spacing w:after="0"/>
      </w:pPr>
      <w:proofErr w:type="gramStart"/>
      <w:r w:rsidRPr="007D7BFB">
        <w:t xml:space="preserve">POSC 814 </w:t>
      </w:r>
      <w:proofErr w:type="spellStart"/>
      <w:r w:rsidRPr="007D7BFB">
        <w:t>Proseminar</w:t>
      </w:r>
      <w:proofErr w:type="spellEnd"/>
      <w:r w:rsidRPr="007D7BFB">
        <w:t xml:space="preserve"> in Political Theory</w:t>
      </w:r>
      <w:proofErr w:type="gramEnd"/>
      <w:r w:rsidRPr="007D7BFB">
        <w:t xml:space="preserve"> </w:t>
      </w:r>
    </w:p>
    <w:p w:rsidR="005A19B7" w:rsidRPr="007D7BFB" w:rsidRDefault="005A19B7" w:rsidP="005A19B7">
      <w:pPr>
        <w:spacing w:after="0"/>
      </w:pPr>
      <w:proofErr w:type="gramStart"/>
      <w:r w:rsidRPr="007D7BFB">
        <w:lastRenderedPageBreak/>
        <w:t>POSC 828 Feminist International Relations Theory (3cr.)</w:t>
      </w:r>
      <w:proofErr w:type="gramEnd"/>
      <w:r w:rsidRPr="007D7BFB">
        <w:t xml:space="preserve"> </w:t>
      </w:r>
    </w:p>
    <w:p w:rsidR="005A19B7" w:rsidRPr="007D7BFB" w:rsidRDefault="005A19B7" w:rsidP="005A19B7">
      <w:pPr>
        <w:spacing w:after="0"/>
      </w:pPr>
      <w:r w:rsidRPr="007D7BFB">
        <w:t xml:space="preserve">POSC 830 </w:t>
      </w:r>
      <w:proofErr w:type="gramStart"/>
      <w:r w:rsidRPr="007D7BFB">
        <w:t>Seminar</w:t>
      </w:r>
      <w:proofErr w:type="gramEnd"/>
      <w:r w:rsidRPr="007D7BFB">
        <w:t xml:space="preserve">: International Relations Theory (3cr.) </w:t>
      </w:r>
    </w:p>
    <w:p w:rsidR="005A19B7" w:rsidRPr="007D7BFB" w:rsidRDefault="005A19B7" w:rsidP="005A19B7">
      <w:pPr>
        <w:spacing w:after="0"/>
      </w:pPr>
      <w:r w:rsidRPr="007D7BFB">
        <w:t xml:space="preserve">POSC 831 Frontiers in Critical International Relations Theory </w:t>
      </w:r>
    </w:p>
    <w:p w:rsidR="005A19B7" w:rsidRPr="007D7BFB" w:rsidRDefault="005A19B7" w:rsidP="005A19B7">
      <w:pPr>
        <w:spacing w:after="0"/>
      </w:pPr>
      <w:proofErr w:type="gramStart"/>
      <w:r w:rsidRPr="007D7BFB">
        <w:t>POSC 840 International Political Economy (3cr.)</w:t>
      </w:r>
      <w:proofErr w:type="gramEnd"/>
      <w:r w:rsidRPr="007D7BFB">
        <w:t xml:space="preserve"> </w:t>
      </w:r>
    </w:p>
    <w:p w:rsidR="005A19B7" w:rsidRPr="007D7BFB" w:rsidRDefault="005A19B7" w:rsidP="005A19B7">
      <w:pPr>
        <w:spacing w:after="0"/>
      </w:pPr>
      <w:r w:rsidRPr="007D7BFB">
        <w:t xml:space="preserve">POSC 842 International </w:t>
      </w:r>
      <w:proofErr w:type="gramStart"/>
      <w:r w:rsidRPr="007D7BFB">
        <w:t>Organization</w:t>
      </w:r>
      <w:proofErr w:type="gramEnd"/>
      <w:r w:rsidRPr="007D7BFB">
        <w:t xml:space="preserve"> (3cr.) </w:t>
      </w:r>
    </w:p>
    <w:p w:rsidR="005A19B7" w:rsidRPr="007D7BFB" w:rsidRDefault="005A19B7" w:rsidP="005A19B7">
      <w:pPr>
        <w:spacing w:after="0"/>
      </w:pPr>
      <w:proofErr w:type="gramStart"/>
      <w:r w:rsidRPr="007D7BFB">
        <w:t>POSC 843 Global Governance: Theory and Cases (3cr.)</w:t>
      </w:r>
      <w:proofErr w:type="gramEnd"/>
      <w:r w:rsidRPr="007D7BFB">
        <w:t xml:space="preserve"> </w:t>
      </w:r>
    </w:p>
    <w:p w:rsidR="005A19B7" w:rsidRPr="007D7BFB" w:rsidRDefault="005A19B7" w:rsidP="005A19B7">
      <w:pPr>
        <w:spacing w:after="0"/>
      </w:pPr>
      <w:proofErr w:type="gramStart"/>
      <w:r w:rsidRPr="007D7BFB">
        <w:t>POSC 845 Human Rights and Global Governance (3cr.)</w:t>
      </w:r>
      <w:proofErr w:type="gramEnd"/>
      <w:r w:rsidRPr="007D7BFB">
        <w:t xml:space="preserve"> </w:t>
      </w:r>
    </w:p>
    <w:p w:rsidR="005A19B7" w:rsidRPr="007D7BFB" w:rsidRDefault="005A19B7" w:rsidP="005A19B7">
      <w:pPr>
        <w:spacing w:after="0"/>
      </w:pPr>
      <w:proofErr w:type="gramStart"/>
      <w:r w:rsidRPr="007D7BFB">
        <w:t>POSC 826 Islam in Global Affairs (3cr.)</w:t>
      </w:r>
      <w:proofErr w:type="gramEnd"/>
      <w:r w:rsidRPr="007D7BFB">
        <w:t xml:space="preserve"> </w:t>
      </w:r>
    </w:p>
    <w:p w:rsidR="005A19B7" w:rsidRPr="007D7BFB" w:rsidRDefault="005A19B7" w:rsidP="005A19B7">
      <w:pPr>
        <w:spacing w:after="0"/>
      </w:pPr>
      <w:r w:rsidRPr="007D7BFB">
        <w:t xml:space="preserve">POSC 844 International </w:t>
      </w:r>
      <w:proofErr w:type="gramStart"/>
      <w:r w:rsidRPr="007D7BFB">
        <w:t>Security</w:t>
      </w:r>
      <w:proofErr w:type="gramEnd"/>
      <w:r w:rsidRPr="007D7BFB">
        <w:t xml:space="preserve"> (3cr.) </w:t>
      </w:r>
    </w:p>
    <w:p w:rsidR="005A19B7" w:rsidRDefault="005A19B7" w:rsidP="005A19B7"/>
    <w:p w:rsidR="005A19B7" w:rsidRPr="007D7BFB" w:rsidRDefault="005A19B7" w:rsidP="005A19B7">
      <w:r w:rsidRPr="007D7BFB">
        <w:t>American Politics Track</w:t>
      </w:r>
    </w:p>
    <w:p w:rsidR="005A19B7" w:rsidRPr="007D7BFB" w:rsidRDefault="005A19B7" w:rsidP="005A19B7">
      <w:pPr>
        <w:spacing w:after="0"/>
      </w:pPr>
      <w:r w:rsidRPr="007D7BFB">
        <w:t>Description</w:t>
      </w:r>
    </w:p>
    <w:p w:rsidR="005A19B7" w:rsidRPr="007D7BFB" w:rsidRDefault="005A19B7" w:rsidP="005A19B7">
      <w:pPr>
        <w:spacing w:after="0"/>
      </w:pPr>
      <w:r w:rsidRPr="007D7BFB">
        <w:t xml:space="preserve">Students completing the track in American Politics must take the </w:t>
      </w:r>
      <w:proofErr w:type="spellStart"/>
      <w:r w:rsidRPr="007D7BFB">
        <w:t>proseminar</w:t>
      </w:r>
      <w:proofErr w:type="spellEnd"/>
      <w:r w:rsidRPr="007D7BFB">
        <w:t xml:space="preserve"> and four additional track electives.</w:t>
      </w:r>
    </w:p>
    <w:p w:rsidR="005A19B7" w:rsidRPr="007D7BFB" w:rsidRDefault="005A19B7" w:rsidP="005A19B7">
      <w:pPr>
        <w:spacing w:after="0"/>
      </w:pPr>
      <w:r w:rsidRPr="007D7BFB">
        <w:t>Courses</w:t>
      </w:r>
    </w:p>
    <w:p w:rsidR="005A19B7" w:rsidRPr="007D7BFB" w:rsidRDefault="005A19B7" w:rsidP="005A19B7">
      <w:pPr>
        <w:spacing w:after="0"/>
      </w:pPr>
      <w:proofErr w:type="gramStart"/>
      <w:r w:rsidRPr="007D7BFB">
        <w:t xml:space="preserve">POSC 803 </w:t>
      </w:r>
      <w:proofErr w:type="spellStart"/>
      <w:r w:rsidRPr="007D7BFB">
        <w:t>Proseminar</w:t>
      </w:r>
      <w:proofErr w:type="spellEnd"/>
      <w:r w:rsidRPr="007D7BFB">
        <w:t xml:space="preserve"> in American Politics</w:t>
      </w:r>
      <w:proofErr w:type="gramEnd"/>
      <w:r w:rsidRPr="007D7BFB">
        <w:t xml:space="preserve"> </w:t>
      </w:r>
    </w:p>
    <w:p w:rsidR="005A19B7" w:rsidRPr="007D7BFB" w:rsidRDefault="005A19B7" w:rsidP="005A19B7">
      <w:pPr>
        <w:spacing w:after="0"/>
      </w:pPr>
      <w:r w:rsidRPr="007D7BFB">
        <w:t>Elective courses in American Politics</w:t>
      </w:r>
    </w:p>
    <w:p w:rsidR="005A19B7" w:rsidRPr="007D7BFB" w:rsidRDefault="005A19B7" w:rsidP="005A19B7">
      <w:pPr>
        <w:spacing w:after="0"/>
      </w:pPr>
      <w:proofErr w:type="gramStart"/>
      <w:r w:rsidRPr="007D7BFB">
        <w:t>POSC 805 Topics in Law and Politics (3cr.)</w:t>
      </w:r>
      <w:proofErr w:type="gramEnd"/>
      <w:r w:rsidRPr="007D7BFB">
        <w:t xml:space="preserve"> </w:t>
      </w:r>
    </w:p>
    <w:p w:rsidR="005A19B7" w:rsidRPr="007D7BFB" w:rsidRDefault="005A19B7" w:rsidP="005A19B7">
      <w:pPr>
        <w:spacing w:after="0"/>
      </w:pPr>
      <w:proofErr w:type="gramStart"/>
      <w:r w:rsidRPr="007D7BFB">
        <w:t>POSC 807 American Political Behavior (3cr.)</w:t>
      </w:r>
      <w:proofErr w:type="gramEnd"/>
      <w:r w:rsidRPr="007D7BFB">
        <w:t xml:space="preserve"> </w:t>
      </w:r>
    </w:p>
    <w:p w:rsidR="005A19B7" w:rsidRPr="007D7BFB" w:rsidRDefault="005A19B7" w:rsidP="005A19B7">
      <w:pPr>
        <w:spacing w:after="0"/>
      </w:pPr>
      <w:proofErr w:type="gramStart"/>
      <w:r w:rsidRPr="007D7BFB">
        <w:t>POSC 808 American Political Institutions (3cr.)</w:t>
      </w:r>
      <w:proofErr w:type="gramEnd"/>
      <w:r w:rsidRPr="007D7BFB">
        <w:t xml:space="preserve"> </w:t>
      </w:r>
    </w:p>
    <w:p w:rsidR="005A19B7" w:rsidRPr="007D7BFB" w:rsidRDefault="005A19B7" w:rsidP="005A19B7">
      <w:pPr>
        <w:spacing w:after="0"/>
      </w:pPr>
      <w:r w:rsidRPr="007D7BFB">
        <w:t xml:space="preserve">POSC 813 </w:t>
      </w:r>
      <w:proofErr w:type="gramStart"/>
      <w:r w:rsidRPr="007D7BFB">
        <w:t>Seminar</w:t>
      </w:r>
      <w:proofErr w:type="gramEnd"/>
      <w:r w:rsidRPr="007D7BFB">
        <w:t xml:space="preserve">: American Foreign Policy (3cr.) </w:t>
      </w:r>
    </w:p>
    <w:p w:rsidR="005A19B7" w:rsidRPr="007D7BFB" w:rsidRDefault="005A19B7" w:rsidP="005A19B7">
      <w:pPr>
        <w:spacing w:after="0"/>
      </w:pPr>
      <w:proofErr w:type="gramStart"/>
      <w:r w:rsidRPr="007D7BFB">
        <w:t>POSC 818 Environmental Politics and Policy (3cr.)</w:t>
      </w:r>
      <w:proofErr w:type="gramEnd"/>
      <w:r w:rsidRPr="007D7BFB">
        <w:t xml:space="preserve"> </w:t>
      </w:r>
    </w:p>
    <w:p w:rsidR="005A19B7" w:rsidRPr="007D7BFB" w:rsidRDefault="005A19B7" w:rsidP="005A19B7">
      <w:pPr>
        <w:spacing w:after="0"/>
      </w:pPr>
      <w:r w:rsidRPr="007D7BFB">
        <w:t xml:space="preserve">POSC 823 Topics in American Politics </w:t>
      </w:r>
    </w:p>
    <w:p w:rsidR="005A19B7" w:rsidRDefault="005A19B7" w:rsidP="005A19B7"/>
    <w:p w:rsidR="005A19B7" w:rsidRPr="007D7BFB" w:rsidRDefault="005A19B7" w:rsidP="005A19B7">
      <w:r w:rsidRPr="007D7BFB">
        <w:t>Comparative Politics Track</w:t>
      </w:r>
    </w:p>
    <w:p w:rsidR="005A19B7" w:rsidRPr="007D7BFB" w:rsidRDefault="005A19B7" w:rsidP="005A19B7">
      <w:pPr>
        <w:spacing w:after="0"/>
      </w:pPr>
      <w:r w:rsidRPr="007D7BFB">
        <w:t>Description</w:t>
      </w:r>
    </w:p>
    <w:p w:rsidR="005A19B7" w:rsidRPr="007D7BFB" w:rsidRDefault="005A19B7" w:rsidP="005A19B7">
      <w:pPr>
        <w:spacing w:after="0"/>
      </w:pPr>
      <w:r w:rsidRPr="007D7BFB">
        <w:t xml:space="preserve">Students completing the track in Comparative Politics must take the </w:t>
      </w:r>
      <w:proofErr w:type="spellStart"/>
      <w:r w:rsidRPr="007D7BFB">
        <w:t>proseminar</w:t>
      </w:r>
      <w:proofErr w:type="spellEnd"/>
      <w:r w:rsidRPr="007D7BFB">
        <w:t xml:space="preserve"> and four additional track electives.</w:t>
      </w:r>
    </w:p>
    <w:p w:rsidR="005A19B7" w:rsidRPr="007D7BFB" w:rsidRDefault="005A19B7" w:rsidP="005A19B7">
      <w:pPr>
        <w:spacing w:after="0"/>
      </w:pPr>
      <w:r w:rsidRPr="007D7BFB">
        <w:t>Courses</w:t>
      </w:r>
    </w:p>
    <w:p w:rsidR="005A19B7" w:rsidRPr="007D7BFB" w:rsidRDefault="005A19B7" w:rsidP="005A19B7">
      <w:pPr>
        <w:spacing w:after="0"/>
      </w:pPr>
      <w:proofErr w:type="gramStart"/>
      <w:r w:rsidRPr="007D7BFB">
        <w:t xml:space="preserve">POSC 809 </w:t>
      </w:r>
      <w:proofErr w:type="spellStart"/>
      <w:r w:rsidRPr="007D7BFB">
        <w:t>Proseminar</w:t>
      </w:r>
      <w:proofErr w:type="spellEnd"/>
      <w:r w:rsidRPr="007D7BFB">
        <w:t xml:space="preserve"> in Comparative Politics</w:t>
      </w:r>
      <w:proofErr w:type="gramEnd"/>
      <w:r w:rsidRPr="007D7BFB">
        <w:t xml:space="preserve"> </w:t>
      </w:r>
    </w:p>
    <w:p w:rsidR="005A19B7" w:rsidRPr="007D7BFB" w:rsidRDefault="005A19B7" w:rsidP="005A19B7">
      <w:pPr>
        <w:spacing w:after="0"/>
      </w:pPr>
      <w:r w:rsidRPr="007D7BFB">
        <w:t>Elective Courses in Comparative Politics</w:t>
      </w:r>
    </w:p>
    <w:p w:rsidR="005A19B7" w:rsidRPr="007D7BFB" w:rsidRDefault="005A19B7" w:rsidP="005A19B7">
      <w:pPr>
        <w:spacing w:after="0"/>
      </w:pPr>
      <w:r w:rsidRPr="007D7BFB">
        <w:t xml:space="preserve">POSC 802 </w:t>
      </w:r>
      <w:proofErr w:type="gramStart"/>
      <w:r w:rsidRPr="007D7BFB">
        <w:t>Seminar</w:t>
      </w:r>
      <w:proofErr w:type="gramEnd"/>
      <w:r w:rsidRPr="007D7BFB">
        <w:t xml:space="preserve">: Comparative Politics of the Global South (3cr.) </w:t>
      </w:r>
    </w:p>
    <w:p w:rsidR="005A19B7" w:rsidRPr="007D7BFB" w:rsidRDefault="005A19B7" w:rsidP="005A19B7">
      <w:pPr>
        <w:spacing w:after="0"/>
      </w:pPr>
      <w:r w:rsidRPr="007D7BFB">
        <w:t xml:space="preserve">POSC 804 Seminar: Comparative Politics of Post-Industrial Polities (3cr.) </w:t>
      </w:r>
    </w:p>
    <w:p w:rsidR="005A19B7" w:rsidRPr="007D7BFB" w:rsidRDefault="005A19B7" w:rsidP="005A19B7">
      <w:pPr>
        <w:spacing w:after="0"/>
      </w:pPr>
      <w:proofErr w:type="gramStart"/>
      <w:r w:rsidRPr="007D7BFB">
        <w:t>POSC 818 Environmental Politics and Policy (3cr.)</w:t>
      </w:r>
      <w:proofErr w:type="gramEnd"/>
      <w:r w:rsidRPr="007D7BFB">
        <w:t xml:space="preserve"> </w:t>
      </w:r>
    </w:p>
    <w:p w:rsidR="005A19B7" w:rsidRPr="007D7BFB" w:rsidRDefault="005A19B7" w:rsidP="005A19B7">
      <w:pPr>
        <w:spacing w:after="0"/>
      </w:pPr>
      <w:proofErr w:type="gramStart"/>
      <w:r w:rsidRPr="007D7BFB">
        <w:t>POSC 824 Comparative Political Economy (3cr.)</w:t>
      </w:r>
      <w:proofErr w:type="gramEnd"/>
      <w:r w:rsidRPr="007D7BFB">
        <w:t xml:space="preserve"> </w:t>
      </w:r>
    </w:p>
    <w:p w:rsidR="005A19B7" w:rsidRPr="007D7BFB" w:rsidRDefault="005A19B7" w:rsidP="005A19B7">
      <w:pPr>
        <w:spacing w:after="0"/>
      </w:pPr>
      <w:proofErr w:type="gramStart"/>
      <w:r w:rsidRPr="007D7BFB">
        <w:t>POSC 811 Topics in Comparative Politics (3cr.)</w:t>
      </w:r>
      <w:proofErr w:type="gramEnd"/>
      <w:r w:rsidRPr="007D7BFB">
        <w:t xml:space="preserve"> </w:t>
      </w:r>
    </w:p>
    <w:p w:rsidR="005A19B7" w:rsidRDefault="005A19B7" w:rsidP="005A19B7"/>
    <w:p w:rsidR="005A19B7" w:rsidRDefault="005A19B7" w:rsidP="005A19B7"/>
    <w:p w:rsidR="005A19B7" w:rsidRPr="007D7BFB" w:rsidRDefault="005A19B7" w:rsidP="005A19B7">
      <w:pPr>
        <w:spacing w:after="0"/>
      </w:pPr>
      <w:r w:rsidRPr="007D7BFB">
        <w:lastRenderedPageBreak/>
        <w:t>Political Theory Track</w:t>
      </w:r>
    </w:p>
    <w:p w:rsidR="005A19B7" w:rsidRPr="007D7BFB" w:rsidRDefault="005A19B7" w:rsidP="005A19B7">
      <w:pPr>
        <w:spacing w:after="0"/>
      </w:pPr>
      <w:r w:rsidRPr="007D7BFB">
        <w:t>Description</w:t>
      </w:r>
    </w:p>
    <w:p w:rsidR="005A19B7" w:rsidRPr="007D7BFB" w:rsidRDefault="005A19B7" w:rsidP="005A19B7">
      <w:pPr>
        <w:spacing w:after="0"/>
      </w:pPr>
      <w:r w:rsidRPr="007D7BFB">
        <w:t xml:space="preserve">Students completing the track in Political Theory must take the </w:t>
      </w:r>
      <w:proofErr w:type="spellStart"/>
      <w:r w:rsidRPr="007D7BFB">
        <w:t>proseminar</w:t>
      </w:r>
      <w:proofErr w:type="spellEnd"/>
      <w:r w:rsidRPr="007D7BFB">
        <w:t xml:space="preserve"> and four additional track electives.</w:t>
      </w:r>
    </w:p>
    <w:p w:rsidR="005A19B7" w:rsidRPr="007D7BFB" w:rsidRDefault="005A19B7" w:rsidP="005A19B7">
      <w:pPr>
        <w:spacing w:after="0"/>
      </w:pPr>
      <w:r w:rsidRPr="007D7BFB">
        <w:t>Courses</w:t>
      </w:r>
    </w:p>
    <w:p w:rsidR="005A19B7" w:rsidRPr="007D7BFB" w:rsidRDefault="005A19B7" w:rsidP="005A19B7">
      <w:pPr>
        <w:spacing w:after="0"/>
      </w:pPr>
      <w:proofErr w:type="gramStart"/>
      <w:r w:rsidRPr="007D7BFB">
        <w:t xml:space="preserve">POSC 814 </w:t>
      </w:r>
      <w:proofErr w:type="spellStart"/>
      <w:r w:rsidRPr="007D7BFB">
        <w:t>Proseminar</w:t>
      </w:r>
      <w:proofErr w:type="spellEnd"/>
      <w:r w:rsidRPr="007D7BFB">
        <w:t xml:space="preserve"> in Political Theory</w:t>
      </w:r>
      <w:proofErr w:type="gramEnd"/>
      <w:r w:rsidRPr="007D7BFB">
        <w:t xml:space="preserve"> </w:t>
      </w:r>
    </w:p>
    <w:p w:rsidR="005A19B7" w:rsidRPr="007D7BFB" w:rsidRDefault="005A19B7" w:rsidP="005A19B7">
      <w:pPr>
        <w:spacing w:after="0"/>
      </w:pPr>
      <w:r w:rsidRPr="007D7BFB">
        <w:t>Electives</w:t>
      </w:r>
    </w:p>
    <w:p w:rsidR="005A19B7" w:rsidRPr="007D7BFB" w:rsidRDefault="005A19B7" w:rsidP="005A19B7">
      <w:pPr>
        <w:spacing w:after="0"/>
      </w:pPr>
      <w:proofErr w:type="gramStart"/>
      <w:r w:rsidRPr="007D7BFB">
        <w:t>POSC 805 Topics in Law and Politics (3cr.)</w:t>
      </w:r>
      <w:proofErr w:type="gramEnd"/>
      <w:r w:rsidRPr="007D7BFB">
        <w:t xml:space="preserve"> </w:t>
      </w:r>
    </w:p>
    <w:p w:rsidR="005A19B7" w:rsidRPr="007D7BFB" w:rsidRDefault="005A19B7" w:rsidP="005A19B7">
      <w:pPr>
        <w:spacing w:after="0"/>
      </w:pPr>
      <w:r w:rsidRPr="007D7BFB">
        <w:t xml:space="preserve">POSC 822 Topics </w:t>
      </w:r>
      <w:proofErr w:type="gramStart"/>
      <w:r w:rsidRPr="007D7BFB">
        <w:t>In</w:t>
      </w:r>
      <w:proofErr w:type="gramEnd"/>
      <w:r w:rsidRPr="007D7BFB">
        <w:t xml:space="preserve"> Political Theory (3cr.) </w:t>
      </w:r>
    </w:p>
    <w:p w:rsidR="005A19B7" w:rsidRPr="007D7BFB" w:rsidRDefault="005A19B7" w:rsidP="005A19B7">
      <w:pPr>
        <w:spacing w:after="0"/>
      </w:pPr>
      <w:r w:rsidRPr="007D7BFB">
        <w:t xml:space="preserve">POSC 831 Frontiers in Critical International Relations Theory </w:t>
      </w:r>
    </w:p>
    <w:p w:rsidR="005A19B7" w:rsidRPr="007D7BFB" w:rsidRDefault="005A19B7" w:rsidP="005A19B7">
      <w:pPr>
        <w:spacing w:after="0"/>
      </w:pPr>
      <w:r w:rsidRPr="007D7BFB">
        <w:t xml:space="preserve">POSC 836 Democratic </w:t>
      </w:r>
      <w:proofErr w:type="gramStart"/>
      <w:r w:rsidRPr="007D7BFB">
        <w:t>Theory</w:t>
      </w:r>
      <w:proofErr w:type="gramEnd"/>
      <w:r w:rsidRPr="007D7BFB">
        <w:t xml:space="preserve"> (3cr.) </w:t>
      </w:r>
    </w:p>
    <w:p w:rsidR="005A19B7" w:rsidRPr="007D7BFB" w:rsidRDefault="005A19B7" w:rsidP="005A19B7">
      <w:pPr>
        <w:spacing w:after="0"/>
      </w:pPr>
      <w:r w:rsidRPr="007D7BFB">
        <w:t xml:space="preserve">POSC 806 Global Ethics and Normative Issues </w:t>
      </w:r>
    </w:p>
    <w:p w:rsidR="005A19B7" w:rsidRDefault="005A19B7" w:rsidP="005A19B7"/>
    <w:p w:rsidR="005A19B7" w:rsidRPr="007D7BFB" w:rsidRDefault="005A19B7" w:rsidP="005A19B7">
      <w:r w:rsidRPr="007D7BFB">
        <w:t>4. CRISP, Elective Courses, and other courses (10-13 credits)</w:t>
      </w:r>
    </w:p>
    <w:p w:rsidR="005A19B7" w:rsidRPr="007D7BFB" w:rsidRDefault="005A19B7" w:rsidP="005A19B7">
      <w:r w:rsidRPr="007D7BFB">
        <w:t>Description</w:t>
      </w:r>
    </w:p>
    <w:p w:rsidR="005A19B7" w:rsidRPr="007D7BFB" w:rsidRDefault="005A19B7" w:rsidP="005A19B7">
      <w:r w:rsidRPr="007D7BFB">
        <w:t xml:space="preserve">Students must take Current Research </w:t>
      </w:r>
      <w:proofErr w:type="gramStart"/>
      <w:r w:rsidRPr="007D7BFB">
        <w:t>In</w:t>
      </w:r>
      <w:proofErr w:type="gramEnd"/>
      <w:r w:rsidRPr="007D7BFB">
        <w:t xml:space="preserve"> the Study of Politics (CRISP – POSC 850) for one credit each spring of their first two years. In addition, students must take elective courses (two or three, depending on the means by which the skills requirement is fulfilled) to bring their total credits to 38. </w:t>
      </w:r>
    </w:p>
    <w:p w:rsidR="005A19B7" w:rsidRPr="007D7BFB" w:rsidRDefault="005A19B7" w:rsidP="005A19B7">
      <w:r w:rsidRPr="007D7BFB">
        <w:t>5. M.A. Writing Requirement</w:t>
      </w:r>
    </w:p>
    <w:p w:rsidR="005A19B7" w:rsidRPr="007D7BFB" w:rsidRDefault="005A19B7" w:rsidP="005A19B7">
      <w:r w:rsidRPr="007D7BFB">
        <w:t>Description</w:t>
      </w:r>
    </w:p>
    <w:p w:rsidR="005A19B7" w:rsidRPr="007D7BFB" w:rsidRDefault="005A19B7" w:rsidP="005A19B7">
      <w:r w:rsidRPr="007D7BFB">
        <w:t>Students not moving further into the PhD program will prepare a major research paper, usually one written for one of their graduate seminars.  Students will register for POSC 899 MA Long Paper Course (0 credits) in the spring of their second year to facilitate completion of this requirement.</w:t>
      </w:r>
    </w:p>
    <w:p w:rsidR="005A19B7" w:rsidRPr="007D7BFB" w:rsidRDefault="005A19B7" w:rsidP="005A19B7">
      <w:proofErr w:type="gramStart"/>
      <w:r w:rsidRPr="007D7BFB">
        <w:t>Additional Requirements for the Ph.D.</w:t>
      </w:r>
      <w:proofErr w:type="gramEnd"/>
    </w:p>
    <w:p w:rsidR="005A19B7" w:rsidRPr="007D7BFB" w:rsidRDefault="005A19B7" w:rsidP="005A19B7">
      <w:r w:rsidRPr="007D7BFB">
        <w:t>Description</w:t>
      </w:r>
    </w:p>
    <w:p w:rsidR="005A19B7" w:rsidRPr="007D7BFB" w:rsidRDefault="005A19B7" w:rsidP="005A19B7">
      <w:proofErr w:type="gramStart"/>
      <w:r w:rsidRPr="007D7BFB">
        <w:t>All the requirements for the M.A. (other than the writing requirement) plus 24 additional credits to total 62.</w:t>
      </w:r>
      <w:proofErr w:type="gramEnd"/>
    </w:p>
    <w:p w:rsidR="005A19B7" w:rsidRPr="007D7BFB" w:rsidRDefault="005A19B7" w:rsidP="005A19B7">
      <w:r w:rsidRPr="007D7BFB">
        <w:t>6. Secondary Track Requirement (9 credits)</w:t>
      </w:r>
    </w:p>
    <w:p w:rsidR="005A19B7" w:rsidRPr="007D7BFB" w:rsidRDefault="005A19B7" w:rsidP="005A19B7">
      <w:r w:rsidRPr="007D7BFB">
        <w:t>Description</w:t>
      </w:r>
    </w:p>
    <w:p w:rsidR="005A19B7" w:rsidRPr="007D7BFB" w:rsidRDefault="005A19B7" w:rsidP="005A19B7">
      <w:r w:rsidRPr="007D7BFB">
        <w:t>All students will choose a secondary track in the fall semester of their third year.   For this secondary track students may choose one of the four main tracks (IR, American, Comparative or Political Theory) or may construct a field in consultation with a selected faculty supervisor and upon approval by the Director of Graduate Studies.</w:t>
      </w:r>
    </w:p>
    <w:p w:rsidR="005A19B7" w:rsidRPr="007D7BFB" w:rsidRDefault="005A19B7" w:rsidP="005A19B7">
      <w:r w:rsidRPr="007D7BFB">
        <w:lastRenderedPageBreak/>
        <w:t xml:space="preserve">7. Research Seminar Requirement (3 credits) </w:t>
      </w:r>
    </w:p>
    <w:p w:rsidR="005A19B7" w:rsidRPr="007D7BFB" w:rsidRDefault="005A19B7" w:rsidP="005A19B7">
      <w:pPr>
        <w:spacing w:after="0"/>
      </w:pPr>
      <w:r w:rsidRPr="007D7BFB">
        <w:t>Description</w:t>
      </w:r>
    </w:p>
    <w:p w:rsidR="005A19B7" w:rsidRPr="007D7BFB" w:rsidRDefault="005A19B7" w:rsidP="005A19B7">
      <w:pPr>
        <w:spacing w:after="0"/>
      </w:pPr>
      <w:r w:rsidRPr="007D7BFB">
        <w:t>Courses</w:t>
      </w:r>
    </w:p>
    <w:p w:rsidR="005A19B7" w:rsidRDefault="005A19B7" w:rsidP="005A19B7">
      <w:pPr>
        <w:spacing w:after="0"/>
      </w:pPr>
      <w:r w:rsidRPr="007D7BFB">
        <w:t xml:space="preserve">POSC 850 Current </w:t>
      </w:r>
      <w:proofErr w:type="gramStart"/>
      <w:r w:rsidRPr="007D7BFB">
        <w:t>Research</w:t>
      </w:r>
      <w:proofErr w:type="gramEnd"/>
      <w:r w:rsidRPr="007D7BFB">
        <w:t xml:space="preserve"> in Society and Politics </w:t>
      </w:r>
    </w:p>
    <w:p w:rsidR="005A19B7" w:rsidRPr="007D7BFB" w:rsidRDefault="005A19B7" w:rsidP="005A19B7">
      <w:pPr>
        <w:spacing w:after="0"/>
      </w:pPr>
    </w:p>
    <w:p w:rsidR="005A19B7" w:rsidRPr="007D7BFB" w:rsidRDefault="005A19B7" w:rsidP="005A19B7">
      <w:r w:rsidRPr="007D7BFB">
        <w:t>8. Additional Research/Candidacy (credits vary)</w:t>
      </w:r>
    </w:p>
    <w:p w:rsidR="005A19B7" w:rsidRPr="007D7BFB" w:rsidRDefault="005A19B7" w:rsidP="005A19B7">
      <w:r w:rsidRPr="007D7BFB">
        <w:t>Description</w:t>
      </w:r>
    </w:p>
    <w:p w:rsidR="005A19B7" w:rsidRPr="007D7BFB" w:rsidRDefault="005A19B7" w:rsidP="005A19B7">
      <w:r w:rsidRPr="007D7BFB">
        <w:t>Students will enroll in 6 credits of POSC964 (Pre-candidacy study) comprehensive exams in their sixth semester and 6-9 credits during their seventh semester. Students working on their dissertation will enroll in 6-9 credits of POSC969 (Doctoral Dissertation.) The total number of credits taken for the degree must total 62.</w:t>
      </w:r>
    </w:p>
    <w:p w:rsidR="005A19B7" w:rsidRPr="007D7BFB" w:rsidRDefault="005A19B7" w:rsidP="005A19B7">
      <w:r w:rsidRPr="007D7BFB">
        <w:t>9. Additional Requirements for the degree.</w:t>
      </w:r>
    </w:p>
    <w:p w:rsidR="005A19B7" w:rsidRPr="007D7BFB" w:rsidRDefault="005A19B7" w:rsidP="005A19B7">
      <w:r w:rsidRPr="007D7BFB">
        <w:t>Description</w:t>
      </w:r>
    </w:p>
    <w:p w:rsidR="005A19B7" w:rsidRPr="007D7BFB" w:rsidRDefault="005A19B7" w:rsidP="005A19B7">
      <w:pPr>
        <w:spacing w:after="0"/>
      </w:pPr>
      <w:r w:rsidRPr="007D7BFB">
        <w:t>Students pursuing their PhD. are also expected to complete the following:  Long Paper Defense (fourth semester), third-year field exams (sixth semester), dissertation proposal defense (sixth or seventh semester).</w:t>
      </w:r>
    </w:p>
    <w:p w:rsidR="005A19B7" w:rsidRPr="007D7BFB" w:rsidRDefault="005A19B7" w:rsidP="005A19B7">
      <w:pPr>
        <w:spacing w:after="0"/>
      </w:pPr>
      <w:r w:rsidRPr="007D7BFB">
        <w:t>POSC - 801 - Scope and Methods in Political Science</w:t>
      </w:r>
    </w:p>
    <w:p w:rsidR="005A19B7" w:rsidRPr="007D7BFB" w:rsidRDefault="005A19B7" w:rsidP="005A19B7">
      <w:pPr>
        <w:spacing w:after="0"/>
      </w:pPr>
      <w:r w:rsidRPr="007D7BFB">
        <w:t>POSC - 802 - Seminar: Comparative Politics of the Global South (3cr.)</w:t>
      </w:r>
    </w:p>
    <w:p w:rsidR="005A19B7" w:rsidRPr="007D7BFB" w:rsidRDefault="005A19B7" w:rsidP="005A19B7">
      <w:pPr>
        <w:spacing w:after="0"/>
      </w:pPr>
      <w:r w:rsidRPr="007D7BFB">
        <w:t>POSC - 802 - Seminar: Comparative Politics of the Global South (3cr.)</w:t>
      </w:r>
    </w:p>
    <w:p w:rsidR="005A19B7" w:rsidRPr="007D7BFB" w:rsidRDefault="005A19B7" w:rsidP="005A19B7">
      <w:pPr>
        <w:spacing w:after="0"/>
      </w:pPr>
      <w:r w:rsidRPr="007D7BFB">
        <w:t xml:space="preserve">POSC - 803 - </w:t>
      </w:r>
      <w:proofErr w:type="spellStart"/>
      <w:r w:rsidRPr="007D7BFB">
        <w:t>Proseminar</w:t>
      </w:r>
      <w:proofErr w:type="spellEnd"/>
      <w:r w:rsidRPr="007D7BFB">
        <w:t xml:space="preserve"> in American Politics</w:t>
      </w:r>
    </w:p>
    <w:p w:rsidR="005A19B7" w:rsidRPr="007D7BFB" w:rsidRDefault="005A19B7" w:rsidP="005A19B7">
      <w:pPr>
        <w:spacing w:after="0"/>
      </w:pPr>
      <w:r w:rsidRPr="007D7BFB">
        <w:t>POSC - 804 - Seminar: Comparative Politics of Post-Industrial Polities (3cr.)</w:t>
      </w:r>
    </w:p>
    <w:p w:rsidR="005A19B7" w:rsidRPr="007D7BFB" w:rsidRDefault="005A19B7" w:rsidP="005A19B7">
      <w:pPr>
        <w:spacing w:after="0"/>
      </w:pPr>
      <w:r w:rsidRPr="007D7BFB">
        <w:t>POSC - 804 - Seminar: Comparative Politics of Post-Industrial Polities (3cr.)</w:t>
      </w:r>
    </w:p>
    <w:p w:rsidR="005A19B7" w:rsidRPr="007D7BFB" w:rsidRDefault="005A19B7" w:rsidP="005A19B7">
      <w:pPr>
        <w:spacing w:after="0"/>
      </w:pPr>
      <w:r w:rsidRPr="007D7BFB">
        <w:t>POSC - 804 - Seminar: Comparative Politics of Post-Industrial Polities (3cr.)</w:t>
      </w:r>
    </w:p>
    <w:p w:rsidR="005A19B7" w:rsidRPr="007D7BFB" w:rsidRDefault="005A19B7" w:rsidP="005A19B7">
      <w:pPr>
        <w:spacing w:after="0"/>
      </w:pPr>
      <w:proofErr w:type="gramStart"/>
      <w:r w:rsidRPr="007D7BFB">
        <w:t>POSC - 805 - Topics in Law and Politics (3cr.)</w:t>
      </w:r>
      <w:proofErr w:type="gramEnd"/>
    </w:p>
    <w:p w:rsidR="005A19B7" w:rsidRPr="007D7BFB" w:rsidRDefault="005A19B7" w:rsidP="005A19B7">
      <w:pPr>
        <w:spacing w:after="0"/>
      </w:pPr>
      <w:proofErr w:type="gramStart"/>
      <w:r w:rsidRPr="007D7BFB">
        <w:t>POSC - 805 - Topics in Law and Politics (3cr.)</w:t>
      </w:r>
      <w:proofErr w:type="gramEnd"/>
    </w:p>
    <w:p w:rsidR="005A19B7" w:rsidRPr="007D7BFB" w:rsidRDefault="005A19B7" w:rsidP="005A19B7">
      <w:pPr>
        <w:spacing w:after="0"/>
      </w:pPr>
      <w:r w:rsidRPr="007D7BFB">
        <w:t>POSC - 806 - Global Ethics and Normative Issues</w:t>
      </w:r>
    </w:p>
    <w:p w:rsidR="005A19B7" w:rsidRPr="007D7BFB" w:rsidRDefault="005A19B7" w:rsidP="005A19B7">
      <w:pPr>
        <w:spacing w:after="0"/>
      </w:pPr>
      <w:proofErr w:type="gramStart"/>
      <w:r w:rsidRPr="007D7BFB">
        <w:t>POSC - 806 - Normative Issues in Global Governance (3cr.)</w:t>
      </w:r>
      <w:proofErr w:type="gramEnd"/>
    </w:p>
    <w:p w:rsidR="005A19B7" w:rsidRPr="007D7BFB" w:rsidRDefault="005A19B7" w:rsidP="005A19B7">
      <w:pPr>
        <w:spacing w:after="0"/>
      </w:pPr>
      <w:proofErr w:type="gramStart"/>
      <w:r w:rsidRPr="007D7BFB">
        <w:t>POSC - 806 - Normative Issues in Global Governance (3cr.)</w:t>
      </w:r>
      <w:proofErr w:type="gramEnd"/>
    </w:p>
    <w:p w:rsidR="005A19B7" w:rsidRPr="007D7BFB" w:rsidRDefault="005A19B7" w:rsidP="005A19B7">
      <w:pPr>
        <w:spacing w:after="0"/>
      </w:pPr>
      <w:proofErr w:type="gramStart"/>
      <w:r w:rsidRPr="007D7BFB">
        <w:t>POSC - 807 - American Political Behavior (3cr.)</w:t>
      </w:r>
      <w:proofErr w:type="gramEnd"/>
    </w:p>
    <w:p w:rsidR="005A19B7" w:rsidRPr="007D7BFB" w:rsidRDefault="005A19B7" w:rsidP="005A19B7">
      <w:pPr>
        <w:spacing w:after="0"/>
      </w:pPr>
      <w:proofErr w:type="gramStart"/>
      <w:r w:rsidRPr="007D7BFB">
        <w:t>POSC - 807 - American Political Behavior (3cr.)</w:t>
      </w:r>
      <w:proofErr w:type="gramEnd"/>
    </w:p>
    <w:p w:rsidR="005A19B7" w:rsidRPr="007D7BFB" w:rsidRDefault="005A19B7" w:rsidP="005A19B7">
      <w:pPr>
        <w:spacing w:after="0"/>
      </w:pPr>
      <w:proofErr w:type="gramStart"/>
      <w:r w:rsidRPr="007D7BFB">
        <w:t>POSC - 807 - American Political Behavior (3cr.)</w:t>
      </w:r>
      <w:proofErr w:type="gramEnd"/>
    </w:p>
    <w:p w:rsidR="005A19B7" w:rsidRPr="007D7BFB" w:rsidRDefault="005A19B7" w:rsidP="005A19B7">
      <w:pPr>
        <w:spacing w:after="0"/>
      </w:pPr>
      <w:proofErr w:type="gramStart"/>
      <w:r w:rsidRPr="007D7BFB">
        <w:t>POSC - 808 - American Political Institutions (3cr.)</w:t>
      </w:r>
      <w:proofErr w:type="gramEnd"/>
    </w:p>
    <w:p w:rsidR="005A19B7" w:rsidRPr="007D7BFB" w:rsidRDefault="005A19B7" w:rsidP="005A19B7">
      <w:pPr>
        <w:spacing w:after="0"/>
      </w:pPr>
      <w:proofErr w:type="gramStart"/>
      <w:r w:rsidRPr="007D7BFB">
        <w:t>POSC - 808 - American Political Institutions (3cr.)</w:t>
      </w:r>
      <w:proofErr w:type="gramEnd"/>
    </w:p>
    <w:p w:rsidR="005A19B7" w:rsidRPr="007D7BFB" w:rsidRDefault="005A19B7" w:rsidP="005A19B7">
      <w:pPr>
        <w:spacing w:after="0"/>
      </w:pPr>
      <w:proofErr w:type="gramStart"/>
      <w:r w:rsidRPr="007D7BFB">
        <w:t>POSC - 808 - American Political Institutions (3cr.)</w:t>
      </w:r>
      <w:proofErr w:type="gramEnd"/>
    </w:p>
    <w:p w:rsidR="005A19B7" w:rsidRPr="007D7BFB" w:rsidRDefault="005A19B7" w:rsidP="005A19B7">
      <w:pPr>
        <w:spacing w:after="0"/>
      </w:pPr>
      <w:r w:rsidRPr="007D7BFB">
        <w:t xml:space="preserve">POSC - 809 - </w:t>
      </w:r>
      <w:proofErr w:type="spellStart"/>
      <w:r w:rsidRPr="007D7BFB">
        <w:t>Proseminar</w:t>
      </w:r>
      <w:proofErr w:type="spellEnd"/>
      <w:r w:rsidRPr="007D7BFB">
        <w:t xml:space="preserve"> in Comparative Politics</w:t>
      </w:r>
    </w:p>
    <w:p w:rsidR="005A19B7" w:rsidRPr="007D7BFB" w:rsidRDefault="005A19B7" w:rsidP="005A19B7">
      <w:pPr>
        <w:spacing w:after="0"/>
      </w:pPr>
      <w:r w:rsidRPr="007D7BFB">
        <w:t xml:space="preserve">POSC - 810 - </w:t>
      </w:r>
      <w:proofErr w:type="spellStart"/>
      <w:r w:rsidRPr="007D7BFB">
        <w:t>Proseminar</w:t>
      </w:r>
      <w:proofErr w:type="spellEnd"/>
      <w:r w:rsidRPr="007D7BFB">
        <w:t xml:space="preserve"> in International Relations</w:t>
      </w:r>
    </w:p>
    <w:p w:rsidR="005A19B7" w:rsidRPr="007D7BFB" w:rsidRDefault="005A19B7" w:rsidP="005A19B7">
      <w:pPr>
        <w:spacing w:after="0"/>
      </w:pPr>
      <w:proofErr w:type="gramStart"/>
      <w:r w:rsidRPr="007D7BFB">
        <w:t>POSC - 811 - Topics in Comparative Politics (3cr.)</w:t>
      </w:r>
      <w:proofErr w:type="gramEnd"/>
    </w:p>
    <w:p w:rsidR="005A19B7" w:rsidRPr="007D7BFB" w:rsidRDefault="005A19B7" w:rsidP="005A19B7">
      <w:pPr>
        <w:spacing w:after="0"/>
      </w:pPr>
      <w:proofErr w:type="gramStart"/>
      <w:r w:rsidRPr="007D7BFB">
        <w:t>POSC - 811 - Topics in Comparative Politics (3cr.)</w:t>
      </w:r>
      <w:proofErr w:type="gramEnd"/>
    </w:p>
    <w:p w:rsidR="005A19B7" w:rsidRPr="007D7BFB" w:rsidRDefault="005A19B7" w:rsidP="005A19B7">
      <w:pPr>
        <w:spacing w:after="0"/>
      </w:pPr>
      <w:proofErr w:type="gramStart"/>
      <w:r w:rsidRPr="007D7BFB">
        <w:lastRenderedPageBreak/>
        <w:t>POSC - 811 - Topics in Comparative Politics (3cr.)</w:t>
      </w:r>
      <w:proofErr w:type="gramEnd"/>
    </w:p>
    <w:p w:rsidR="005A19B7" w:rsidRPr="007D7BFB" w:rsidRDefault="005A19B7" w:rsidP="005A19B7">
      <w:pPr>
        <w:spacing w:after="0"/>
      </w:pPr>
      <w:proofErr w:type="gramStart"/>
      <w:r w:rsidRPr="007D7BFB">
        <w:t xml:space="preserve">POSC - 812 - Topics in </w:t>
      </w:r>
      <w:proofErr w:type="spellStart"/>
      <w:r w:rsidRPr="007D7BFB">
        <w:t>Internationl</w:t>
      </w:r>
      <w:proofErr w:type="spellEnd"/>
      <w:r w:rsidRPr="007D7BFB">
        <w:t xml:space="preserve"> Relations (3cr.)</w:t>
      </w:r>
      <w:proofErr w:type="gramEnd"/>
    </w:p>
    <w:p w:rsidR="005A19B7" w:rsidRPr="007D7BFB" w:rsidRDefault="005A19B7" w:rsidP="005A19B7">
      <w:pPr>
        <w:spacing w:after="0"/>
      </w:pPr>
      <w:proofErr w:type="gramStart"/>
      <w:r w:rsidRPr="007D7BFB">
        <w:t xml:space="preserve">POSC - 812 - Topics in </w:t>
      </w:r>
      <w:proofErr w:type="spellStart"/>
      <w:r w:rsidRPr="007D7BFB">
        <w:t>Internationl</w:t>
      </w:r>
      <w:proofErr w:type="spellEnd"/>
      <w:r w:rsidRPr="007D7BFB">
        <w:t xml:space="preserve"> Relations (3cr.)</w:t>
      </w:r>
      <w:proofErr w:type="gramEnd"/>
    </w:p>
    <w:p w:rsidR="005A19B7" w:rsidRPr="007D7BFB" w:rsidRDefault="005A19B7" w:rsidP="005A19B7">
      <w:pPr>
        <w:spacing w:after="0"/>
      </w:pPr>
      <w:proofErr w:type="gramStart"/>
      <w:r w:rsidRPr="007D7BFB">
        <w:t xml:space="preserve">POSC - 812 - Topics in </w:t>
      </w:r>
      <w:proofErr w:type="spellStart"/>
      <w:r w:rsidRPr="007D7BFB">
        <w:t>Internationl</w:t>
      </w:r>
      <w:proofErr w:type="spellEnd"/>
      <w:r w:rsidRPr="007D7BFB">
        <w:t xml:space="preserve"> Relations (3cr.)</w:t>
      </w:r>
      <w:proofErr w:type="gramEnd"/>
    </w:p>
    <w:p w:rsidR="005A19B7" w:rsidRPr="007D7BFB" w:rsidRDefault="005A19B7" w:rsidP="005A19B7">
      <w:pPr>
        <w:spacing w:after="0"/>
      </w:pPr>
      <w:r w:rsidRPr="007D7BFB">
        <w:t>POSC - 813 - Seminar: American Foreign Policy (3cr.)</w:t>
      </w:r>
    </w:p>
    <w:p w:rsidR="005A19B7" w:rsidRPr="007D7BFB" w:rsidRDefault="005A19B7" w:rsidP="005A19B7">
      <w:pPr>
        <w:spacing w:after="0"/>
      </w:pPr>
      <w:r w:rsidRPr="007D7BFB">
        <w:t>POSC - 813 - Seminar: American Foreign Policy (3cr.)</w:t>
      </w:r>
    </w:p>
    <w:p w:rsidR="005A19B7" w:rsidRPr="007D7BFB" w:rsidRDefault="005A19B7" w:rsidP="005A19B7">
      <w:pPr>
        <w:spacing w:after="0"/>
      </w:pPr>
      <w:r w:rsidRPr="007D7BFB">
        <w:t>POSC - 813 - Seminar: American Foreign Policy (3cr.)</w:t>
      </w:r>
    </w:p>
    <w:p w:rsidR="005A19B7" w:rsidRPr="007D7BFB" w:rsidRDefault="005A19B7" w:rsidP="005A19B7">
      <w:pPr>
        <w:spacing w:after="0"/>
      </w:pPr>
      <w:proofErr w:type="gramStart"/>
      <w:r w:rsidRPr="007D7BFB">
        <w:t>POSC - 814 - Political Economy of the Environment (3cr.)</w:t>
      </w:r>
      <w:proofErr w:type="gramEnd"/>
    </w:p>
    <w:p w:rsidR="005A19B7" w:rsidRPr="007D7BFB" w:rsidRDefault="005A19B7" w:rsidP="005A19B7">
      <w:pPr>
        <w:spacing w:after="0"/>
      </w:pPr>
      <w:r w:rsidRPr="007D7BFB">
        <w:t xml:space="preserve">POSC - 814 - </w:t>
      </w:r>
      <w:proofErr w:type="spellStart"/>
      <w:r w:rsidRPr="007D7BFB">
        <w:t>Proseminar</w:t>
      </w:r>
      <w:proofErr w:type="spellEnd"/>
      <w:r w:rsidRPr="007D7BFB">
        <w:t xml:space="preserve"> in Political Theory</w:t>
      </w:r>
    </w:p>
    <w:p w:rsidR="005A19B7" w:rsidRPr="007D7BFB" w:rsidRDefault="005A19B7" w:rsidP="005A19B7">
      <w:pPr>
        <w:spacing w:after="0"/>
      </w:pPr>
      <w:proofErr w:type="gramStart"/>
      <w:r w:rsidRPr="007D7BFB">
        <w:t>POSC - 815 - Introduction to Statistical Analysis for Political Science (3cr.)</w:t>
      </w:r>
      <w:proofErr w:type="gramEnd"/>
    </w:p>
    <w:p w:rsidR="005A19B7" w:rsidRPr="007D7BFB" w:rsidRDefault="005A19B7" w:rsidP="005A19B7">
      <w:pPr>
        <w:spacing w:after="0"/>
      </w:pPr>
      <w:proofErr w:type="gramStart"/>
      <w:r w:rsidRPr="007D7BFB">
        <w:t>POSC - 815 - Introduction to Statistical Analysis for Political Science (3cr.)</w:t>
      </w:r>
      <w:proofErr w:type="gramEnd"/>
    </w:p>
    <w:p w:rsidR="005A19B7" w:rsidRPr="007D7BFB" w:rsidRDefault="005A19B7" w:rsidP="005A19B7">
      <w:pPr>
        <w:spacing w:after="0"/>
      </w:pPr>
      <w:proofErr w:type="gramStart"/>
      <w:r w:rsidRPr="007D7BFB">
        <w:t>POSC - 816 - Philosophy of Science and Research Design (3cr.)</w:t>
      </w:r>
      <w:proofErr w:type="gramEnd"/>
    </w:p>
    <w:p w:rsidR="005A19B7" w:rsidRPr="007D7BFB" w:rsidRDefault="005A19B7" w:rsidP="005A19B7">
      <w:pPr>
        <w:spacing w:after="0"/>
      </w:pPr>
      <w:r w:rsidRPr="007D7BFB">
        <w:t>POSC - 817 - Statistical Methods for Political Science II</w:t>
      </w:r>
    </w:p>
    <w:p w:rsidR="005A19B7" w:rsidRPr="007D7BFB" w:rsidRDefault="005A19B7" w:rsidP="005A19B7">
      <w:pPr>
        <w:spacing w:after="0"/>
      </w:pPr>
      <w:proofErr w:type="gramStart"/>
      <w:r w:rsidRPr="007D7BFB">
        <w:t>POSC - 818 - Environmental Politics and Policy (3cr.)</w:t>
      </w:r>
      <w:proofErr w:type="gramEnd"/>
    </w:p>
    <w:p w:rsidR="005A19B7" w:rsidRPr="007D7BFB" w:rsidRDefault="005A19B7" w:rsidP="005A19B7">
      <w:pPr>
        <w:spacing w:after="0"/>
      </w:pPr>
      <w:proofErr w:type="gramStart"/>
      <w:r w:rsidRPr="007D7BFB">
        <w:t>POSC - 818 - Environmental Politics and Policy (3cr.)</w:t>
      </w:r>
      <w:proofErr w:type="gramEnd"/>
    </w:p>
    <w:p w:rsidR="005A19B7" w:rsidRPr="007D7BFB" w:rsidRDefault="005A19B7" w:rsidP="005A19B7">
      <w:pPr>
        <w:spacing w:after="0"/>
      </w:pPr>
      <w:r w:rsidRPr="007D7BFB">
        <w:t>POSC - 819 - Qualitative Methods in Political Science</w:t>
      </w:r>
    </w:p>
    <w:p w:rsidR="005A19B7" w:rsidRPr="007D7BFB" w:rsidRDefault="005A19B7" w:rsidP="005A19B7">
      <w:pPr>
        <w:spacing w:after="0"/>
      </w:pPr>
      <w:r w:rsidRPr="007D7BFB">
        <w:t xml:space="preserve">POSC - 822 - Topics </w:t>
      </w:r>
      <w:proofErr w:type="gramStart"/>
      <w:r w:rsidRPr="007D7BFB">
        <w:t>In</w:t>
      </w:r>
      <w:proofErr w:type="gramEnd"/>
      <w:r w:rsidRPr="007D7BFB">
        <w:t xml:space="preserve"> Political Theory (3cr.)</w:t>
      </w:r>
    </w:p>
    <w:p w:rsidR="005A19B7" w:rsidRPr="007D7BFB" w:rsidRDefault="005A19B7" w:rsidP="005A19B7">
      <w:pPr>
        <w:spacing w:after="0"/>
      </w:pPr>
      <w:r w:rsidRPr="007D7BFB">
        <w:t xml:space="preserve">POSC - 822 - Topics </w:t>
      </w:r>
      <w:proofErr w:type="gramStart"/>
      <w:r w:rsidRPr="007D7BFB">
        <w:t>In</w:t>
      </w:r>
      <w:proofErr w:type="gramEnd"/>
      <w:r w:rsidRPr="007D7BFB">
        <w:t xml:space="preserve"> Political Theory (3cr.)</w:t>
      </w:r>
    </w:p>
    <w:p w:rsidR="005A19B7" w:rsidRPr="007D7BFB" w:rsidRDefault="005A19B7" w:rsidP="005A19B7">
      <w:pPr>
        <w:spacing w:after="0"/>
      </w:pPr>
      <w:r w:rsidRPr="007D7BFB">
        <w:t xml:space="preserve">POSC - 822 - Topics </w:t>
      </w:r>
      <w:proofErr w:type="gramStart"/>
      <w:r w:rsidRPr="007D7BFB">
        <w:t>In</w:t>
      </w:r>
      <w:proofErr w:type="gramEnd"/>
      <w:r w:rsidRPr="007D7BFB">
        <w:t xml:space="preserve"> Political Theory (3cr.)</w:t>
      </w:r>
    </w:p>
    <w:p w:rsidR="005A19B7" w:rsidRPr="007D7BFB" w:rsidRDefault="005A19B7" w:rsidP="005A19B7">
      <w:pPr>
        <w:spacing w:after="0"/>
      </w:pPr>
      <w:r w:rsidRPr="007D7BFB">
        <w:t>POSC - 823 - Topics in American Politics</w:t>
      </w:r>
    </w:p>
    <w:p w:rsidR="005A19B7" w:rsidRPr="007D7BFB" w:rsidRDefault="005A19B7" w:rsidP="005A19B7">
      <w:pPr>
        <w:spacing w:after="0"/>
      </w:pPr>
      <w:proofErr w:type="gramStart"/>
      <w:r w:rsidRPr="007D7BFB">
        <w:t>POSC - 824 - Comparative Political Economy (3cr.)</w:t>
      </w:r>
      <w:proofErr w:type="gramEnd"/>
    </w:p>
    <w:p w:rsidR="005A19B7" w:rsidRPr="007D7BFB" w:rsidRDefault="005A19B7" w:rsidP="005A19B7">
      <w:pPr>
        <w:spacing w:after="0"/>
      </w:pPr>
      <w:proofErr w:type="gramStart"/>
      <w:r w:rsidRPr="007D7BFB">
        <w:t>POSC - 824 - Comparative Political Economy (3cr.)</w:t>
      </w:r>
      <w:proofErr w:type="gramEnd"/>
    </w:p>
    <w:p w:rsidR="005A19B7" w:rsidRPr="007D7BFB" w:rsidRDefault="005A19B7" w:rsidP="005A19B7">
      <w:pPr>
        <w:spacing w:after="0"/>
      </w:pPr>
      <w:proofErr w:type="gramStart"/>
      <w:r w:rsidRPr="007D7BFB">
        <w:t>POSC - 824 - Comparative Political Economy (3cr.)</w:t>
      </w:r>
      <w:proofErr w:type="gramEnd"/>
    </w:p>
    <w:p w:rsidR="005A19B7" w:rsidRPr="007D7BFB" w:rsidRDefault="005A19B7" w:rsidP="005A19B7">
      <w:pPr>
        <w:spacing w:after="0"/>
      </w:pPr>
      <w:proofErr w:type="gramStart"/>
      <w:r w:rsidRPr="007D7BFB">
        <w:t>POSC - 826 - Islam in Global Affairs (3cr.)</w:t>
      </w:r>
      <w:proofErr w:type="gramEnd"/>
    </w:p>
    <w:p w:rsidR="005A19B7" w:rsidRPr="007D7BFB" w:rsidRDefault="005A19B7" w:rsidP="005A19B7">
      <w:pPr>
        <w:spacing w:after="0"/>
      </w:pPr>
      <w:proofErr w:type="gramStart"/>
      <w:r w:rsidRPr="007D7BFB">
        <w:t>POSC - 826 - Islam in Global Affairs (3cr.)</w:t>
      </w:r>
      <w:proofErr w:type="gramEnd"/>
    </w:p>
    <w:p w:rsidR="005A19B7" w:rsidRPr="007D7BFB" w:rsidRDefault="005A19B7" w:rsidP="005A19B7">
      <w:pPr>
        <w:spacing w:after="0"/>
      </w:pPr>
      <w:proofErr w:type="gramStart"/>
      <w:r w:rsidRPr="007D7BFB">
        <w:t>POSC - 828 - Feminist International Relations Theory (3cr.)</w:t>
      </w:r>
      <w:proofErr w:type="gramEnd"/>
    </w:p>
    <w:p w:rsidR="005A19B7" w:rsidRPr="007D7BFB" w:rsidRDefault="005A19B7" w:rsidP="005A19B7">
      <w:pPr>
        <w:spacing w:after="0"/>
      </w:pPr>
      <w:proofErr w:type="gramStart"/>
      <w:r w:rsidRPr="007D7BFB">
        <w:t>POSC - 828 - Feminist International Relations Theory (3cr.)</w:t>
      </w:r>
      <w:proofErr w:type="gramEnd"/>
    </w:p>
    <w:p w:rsidR="005A19B7" w:rsidRPr="007D7BFB" w:rsidRDefault="005A19B7" w:rsidP="005A19B7">
      <w:pPr>
        <w:spacing w:after="0"/>
      </w:pPr>
      <w:proofErr w:type="gramStart"/>
      <w:r w:rsidRPr="007D7BFB">
        <w:t>POSC - 828 - Feminist International Relations Theory (3cr.)</w:t>
      </w:r>
      <w:proofErr w:type="gramEnd"/>
    </w:p>
    <w:p w:rsidR="005A19B7" w:rsidRPr="007D7BFB" w:rsidRDefault="005A19B7" w:rsidP="005A19B7">
      <w:pPr>
        <w:spacing w:after="0"/>
      </w:pPr>
      <w:r w:rsidRPr="007D7BFB">
        <w:t>POSC - 830 - Seminar: International Relations Theory (3cr.)</w:t>
      </w:r>
    </w:p>
    <w:p w:rsidR="005A19B7" w:rsidRPr="007D7BFB" w:rsidRDefault="005A19B7" w:rsidP="005A19B7">
      <w:pPr>
        <w:spacing w:after="0"/>
      </w:pPr>
      <w:r w:rsidRPr="007D7BFB">
        <w:t>POSC - 830 - Seminar: International Relations Theory (3cr.)</w:t>
      </w:r>
    </w:p>
    <w:p w:rsidR="005A19B7" w:rsidRPr="007D7BFB" w:rsidRDefault="005A19B7" w:rsidP="005A19B7">
      <w:pPr>
        <w:spacing w:after="0"/>
      </w:pPr>
      <w:r w:rsidRPr="007D7BFB">
        <w:t>POSC - 830 - Seminar: International Relations Theory (3cr.)</w:t>
      </w:r>
    </w:p>
    <w:p w:rsidR="005A19B7" w:rsidRPr="007D7BFB" w:rsidRDefault="005A19B7" w:rsidP="005A19B7">
      <w:pPr>
        <w:spacing w:after="0"/>
      </w:pPr>
      <w:r w:rsidRPr="007D7BFB">
        <w:t>POSC - 831 - Frontiers in Critical International Relations Theory</w:t>
      </w:r>
    </w:p>
    <w:p w:rsidR="005A19B7" w:rsidRPr="007D7BFB" w:rsidRDefault="005A19B7" w:rsidP="005A19B7">
      <w:pPr>
        <w:spacing w:after="0"/>
      </w:pPr>
      <w:proofErr w:type="gramStart"/>
      <w:r w:rsidRPr="007D7BFB">
        <w:t>POSC - 836 - Democratic Theory (3cr.)</w:t>
      </w:r>
      <w:proofErr w:type="gramEnd"/>
    </w:p>
    <w:p w:rsidR="005A19B7" w:rsidRPr="007D7BFB" w:rsidRDefault="005A19B7" w:rsidP="005A19B7">
      <w:pPr>
        <w:spacing w:after="0"/>
      </w:pPr>
      <w:proofErr w:type="gramStart"/>
      <w:r w:rsidRPr="007D7BFB">
        <w:t>POSC - 836 - Democratic Theory (3cr.)</w:t>
      </w:r>
      <w:proofErr w:type="gramEnd"/>
    </w:p>
    <w:p w:rsidR="005A19B7" w:rsidRPr="007D7BFB" w:rsidRDefault="005A19B7" w:rsidP="005A19B7">
      <w:pPr>
        <w:spacing w:after="0"/>
      </w:pPr>
      <w:proofErr w:type="gramStart"/>
      <w:r w:rsidRPr="007D7BFB">
        <w:t>POSC - 840 - International Political Economy (3cr.)</w:t>
      </w:r>
      <w:proofErr w:type="gramEnd"/>
    </w:p>
    <w:p w:rsidR="005A19B7" w:rsidRPr="007D7BFB" w:rsidRDefault="005A19B7" w:rsidP="005A19B7">
      <w:pPr>
        <w:spacing w:after="0"/>
      </w:pPr>
      <w:proofErr w:type="gramStart"/>
      <w:r w:rsidRPr="007D7BFB">
        <w:t>POSC - 840 - International Political Economy (3cr.)</w:t>
      </w:r>
      <w:proofErr w:type="gramEnd"/>
    </w:p>
    <w:p w:rsidR="005A19B7" w:rsidRPr="007D7BFB" w:rsidRDefault="005A19B7" w:rsidP="005A19B7">
      <w:pPr>
        <w:spacing w:after="0"/>
      </w:pPr>
      <w:proofErr w:type="gramStart"/>
      <w:r w:rsidRPr="007D7BFB">
        <w:t>POSC - 842 - International Organization (3cr.)</w:t>
      </w:r>
      <w:proofErr w:type="gramEnd"/>
    </w:p>
    <w:p w:rsidR="005A19B7" w:rsidRPr="007D7BFB" w:rsidRDefault="005A19B7" w:rsidP="005A19B7">
      <w:pPr>
        <w:spacing w:after="0"/>
      </w:pPr>
      <w:proofErr w:type="gramStart"/>
      <w:r w:rsidRPr="007D7BFB">
        <w:t>POSC - 842 - International Organization (3cr.)</w:t>
      </w:r>
      <w:proofErr w:type="gramEnd"/>
    </w:p>
    <w:p w:rsidR="005A19B7" w:rsidRPr="007D7BFB" w:rsidRDefault="005A19B7" w:rsidP="005A19B7">
      <w:pPr>
        <w:spacing w:after="0"/>
      </w:pPr>
      <w:r w:rsidRPr="007D7BFB">
        <w:t>POSC - 843 - Global Governance: Theory and Cases (3cr.)</w:t>
      </w:r>
    </w:p>
    <w:p w:rsidR="005A19B7" w:rsidRPr="007D7BFB" w:rsidRDefault="005A19B7" w:rsidP="005A19B7">
      <w:pPr>
        <w:spacing w:after="0"/>
      </w:pPr>
      <w:r w:rsidRPr="007D7BFB">
        <w:t>POSC - 843 - Global Governance: Theory and Cases (3cr.)</w:t>
      </w:r>
    </w:p>
    <w:p w:rsidR="005A19B7" w:rsidRPr="007D7BFB" w:rsidRDefault="005A19B7" w:rsidP="005A19B7">
      <w:pPr>
        <w:spacing w:after="0"/>
      </w:pPr>
      <w:r w:rsidRPr="007D7BFB">
        <w:t>POSC - 843 - Global Governance: Theory and Cases (3cr.)</w:t>
      </w:r>
    </w:p>
    <w:p w:rsidR="005A19B7" w:rsidRPr="007D7BFB" w:rsidRDefault="005A19B7" w:rsidP="005A19B7">
      <w:pPr>
        <w:spacing w:after="0"/>
      </w:pPr>
      <w:proofErr w:type="gramStart"/>
      <w:r w:rsidRPr="007D7BFB">
        <w:t>POSC - 844 - International Security (3cr.)</w:t>
      </w:r>
      <w:proofErr w:type="gramEnd"/>
    </w:p>
    <w:p w:rsidR="005A19B7" w:rsidRPr="007D7BFB" w:rsidRDefault="005A19B7" w:rsidP="005A19B7">
      <w:pPr>
        <w:spacing w:after="0"/>
      </w:pPr>
      <w:proofErr w:type="gramStart"/>
      <w:r w:rsidRPr="007D7BFB">
        <w:lastRenderedPageBreak/>
        <w:t>POSC - 844 - International Security (3cr.)</w:t>
      </w:r>
      <w:proofErr w:type="gramEnd"/>
    </w:p>
    <w:p w:rsidR="005A19B7" w:rsidRPr="007D7BFB" w:rsidRDefault="005A19B7" w:rsidP="005A19B7">
      <w:pPr>
        <w:spacing w:after="0"/>
      </w:pPr>
      <w:proofErr w:type="gramStart"/>
      <w:r w:rsidRPr="007D7BFB">
        <w:t>POSC - 845 - Human Rights and Global Governance (3cr.)</w:t>
      </w:r>
      <w:proofErr w:type="gramEnd"/>
    </w:p>
    <w:p w:rsidR="005A19B7" w:rsidRPr="007D7BFB" w:rsidRDefault="005A19B7" w:rsidP="005A19B7">
      <w:pPr>
        <w:spacing w:after="0"/>
      </w:pPr>
      <w:proofErr w:type="gramStart"/>
      <w:r w:rsidRPr="007D7BFB">
        <w:t>POSC - 845 - Human Rights and Global Governance (3cr.)</w:t>
      </w:r>
      <w:proofErr w:type="gramEnd"/>
    </w:p>
    <w:p w:rsidR="005A19B7" w:rsidRPr="007D7BFB" w:rsidRDefault="005A19B7" w:rsidP="005A19B7">
      <w:pPr>
        <w:spacing w:after="0"/>
      </w:pPr>
      <w:proofErr w:type="gramStart"/>
      <w:r w:rsidRPr="007D7BFB">
        <w:t>POSC - 845 - Human Rights and Global Governance (3cr.)</w:t>
      </w:r>
      <w:proofErr w:type="gramEnd"/>
    </w:p>
    <w:p w:rsidR="005A19B7" w:rsidRPr="007D7BFB" w:rsidRDefault="005A19B7" w:rsidP="005A19B7">
      <w:pPr>
        <w:spacing w:after="0"/>
      </w:pPr>
      <w:proofErr w:type="gramStart"/>
      <w:r w:rsidRPr="007D7BFB">
        <w:t>POSC - 850 - Colloquium on Global Governance and Society (1 to 3cr.)</w:t>
      </w:r>
      <w:proofErr w:type="gramEnd"/>
    </w:p>
    <w:p w:rsidR="005A19B7" w:rsidRPr="007D7BFB" w:rsidRDefault="005A19B7" w:rsidP="005A19B7">
      <w:pPr>
        <w:spacing w:after="0"/>
      </w:pPr>
      <w:r w:rsidRPr="007D7BFB">
        <w:t>POSC - 850 - Current Research in Society and Politics</w:t>
      </w:r>
    </w:p>
    <w:p w:rsidR="005A19B7" w:rsidRPr="007D7BFB" w:rsidRDefault="005A19B7" w:rsidP="005A19B7">
      <w:pPr>
        <w:spacing w:after="0"/>
      </w:pPr>
      <w:proofErr w:type="gramStart"/>
      <w:r w:rsidRPr="007D7BFB">
        <w:t>POSC - 866 - SPECIAL PROBLEM (1 to 12cr.)</w:t>
      </w:r>
      <w:proofErr w:type="gramEnd"/>
    </w:p>
    <w:p w:rsidR="005A19B7" w:rsidRPr="007D7BFB" w:rsidRDefault="005A19B7" w:rsidP="005A19B7">
      <w:pPr>
        <w:spacing w:after="0"/>
      </w:pPr>
      <w:proofErr w:type="gramStart"/>
      <w:r w:rsidRPr="007D7BFB">
        <w:t>POSC - 867 - SEMINAR (1 to 12cr.)</w:t>
      </w:r>
      <w:proofErr w:type="gramEnd"/>
    </w:p>
    <w:p w:rsidR="005A19B7" w:rsidRPr="007D7BFB" w:rsidRDefault="005A19B7" w:rsidP="005A19B7">
      <w:pPr>
        <w:spacing w:after="0"/>
      </w:pPr>
      <w:proofErr w:type="gramStart"/>
      <w:r w:rsidRPr="007D7BFB">
        <w:t>POSC - 868 - Research (3cr.)</w:t>
      </w:r>
      <w:proofErr w:type="gramEnd"/>
    </w:p>
    <w:p w:rsidR="005A19B7" w:rsidRPr="007D7BFB" w:rsidRDefault="005A19B7" w:rsidP="005A19B7">
      <w:pPr>
        <w:spacing w:after="0"/>
      </w:pPr>
      <w:proofErr w:type="gramStart"/>
      <w:r w:rsidRPr="007D7BFB">
        <w:t>POSC - 869 - Master's Thesis (1 to 6cr.)</w:t>
      </w:r>
      <w:proofErr w:type="gramEnd"/>
    </w:p>
    <w:p w:rsidR="005A19B7" w:rsidRPr="007D7BFB" w:rsidRDefault="005A19B7" w:rsidP="005A19B7">
      <w:pPr>
        <w:spacing w:after="0"/>
      </w:pPr>
      <w:proofErr w:type="gramStart"/>
      <w:r w:rsidRPr="007D7BFB">
        <w:t>POSC - 899 - Research Paper for Master of Arts (0cr.)</w:t>
      </w:r>
      <w:proofErr w:type="gramEnd"/>
    </w:p>
    <w:p w:rsidR="005A19B7" w:rsidRPr="007D7BFB" w:rsidRDefault="005A19B7" w:rsidP="005A19B7">
      <w:pPr>
        <w:spacing w:after="0"/>
      </w:pPr>
      <w:proofErr w:type="gramStart"/>
      <w:r w:rsidRPr="007D7BFB">
        <w:t>POSC - 964 - Pre-Candidacy Study (3 to 12cr.)</w:t>
      </w:r>
      <w:proofErr w:type="gramEnd"/>
    </w:p>
    <w:p w:rsidR="005A19B7" w:rsidRDefault="005A19B7" w:rsidP="005A19B7">
      <w:pPr>
        <w:spacing w:after="0"/>
      </w:pPr>
      <w:proofErr w:type="gramStart"/>
      <w:r w:rsidRPr="007D7BFB">
        <w:t>POSC - 969 - Doctoral Dissertation (1 to 12cr.)</w:t>
      </w:r>
      <w:proofErr w:type="gramEnd"/>
    </w:p>
    <w:p w:rsidR="005A19B7" w:rsidRPr="007D7BFB" w:rsidRDefault="005A19B7" w:rsidP="005A19B7">
      <w:pPr>
        <w:spacing w:after="0"/>
      </w:pPr>
    </w:p>
    <w:p w:rsidR="005A19B7" w:rsidRPr="007D7BFB" w:rsidRDefault="005A19B7" w:rsidP="005A19B7">
      <w:proofErr w:type="gramStart"/>
      <w:r w:rsidRPr="007D7BFB">
        <w:t>Learning Outcomes and Measures</w:t>
      </w:r>
      <w:r w:rsidRPr="007D7BFB">
        <w:br/>
      </w:r>
      <w:r w:rsidRPr="007D7BFB">
        <w:br/>
        <w:t>1.</w:t>
      </w:r>
      <w:proofErr w:type="gramEnd"/>
      <w:r w:rsidRPr="007D7BFB">
        <w:t xml:space="preserve"> Students will understand and appreciate the discipline of political science and be well-versed in its subfields dimensions. Measures: required core courses and field examinations.</w:t>
      </w:r>
      <w:r w:rsidRPr="007D7BFB">
        <w:br/>
      </w:r>
      <w:r w:rsidRPr="007D7BFB">
        <w:br/>
        <w:t>2. Students will master the academic scholarly enterprise, including an ability to review, analyze and critique existing literatures and make original and insightful contributions to them. Measures: research papers for core and track classes and dissertation proposal.</w:t>
      </w:r>
      <w:r w:rsidRPr="007D7BFB">
        <w:br/>
      </w:r>
      <w:r w:rsidRPr="007D7BFB">
        <w:br/>
        <w:t>3. Students will be able to design innovative, interesting and important research projects and utilize appropriate research methods to pursue them. Measures: Long Papers and dissertation proposals.</w:t>
      </w:r>
      <w:r w:rsidRPr="007D7BFB">
        <w:br/>
      </w:r>
      <w:r w:rsidRPr="007D7BFB">
        <w:br/>
        <w:t>4. Students will be able to write high quality, article-length manuscripts of publishable quality, on topics of import to our discipline. Measures: Long Papers and peer reviewed journal articles.</w:t>
      </w:r>
      <w:r w:rsidRPr="007D7BFB">
        <w:br/>
      </w:r>
      <w:r w:rsidRPr="007D7BFB">
        <w:br/>
        <w:t>5. Students will be able to make effective oral presentations of their work. Measures: Long Paper, dissertation proposal and dissertation defenses and scholarly conference presentations.</w:t>
      </w:r>
      <w:r w:rsidRPr="007D7BFB">
        <w:br/>
      </w:r>
      <w:r w:rsidRPr="007D7BFB">
        <w:br/>
        <w:t>6. Students will gain experience in the classroom and possess the ability to be effective teachers at the graduate and undergraduate levels. Measures: student course evaluations and job placements.</w:t>
      </w:r>
    </w:p>
    <w:sectPr w:rsidR="005A19B7" w:rsidRPr="007D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B7"/>
    <w:rsid w:val="005A19B7"/>
    <w:rsid w:val="0088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24159">
      <w:marLeft w:val="0"/>
      <w:marRight w:val="0"/>
      <w:marTop w:val="0"/>
      <w:marBottom w:val="0"/>
      <w:divBdr>
        <w:top w:val="none" w:sz="0" w:space="0" w:color="auto"/>
        <w:left w:val="none" w:sz="0" w:space="0" w:color="auto"/>
        <w:bottom w:val="none" w:sz="0" w:space="0" w:color="auto"/>
        <w:right w:val="none" w:sz="0" w:space="0" w:color="auto"/>
      </w:divBdr>
      <w:divsChild>
        <w:div w:id="1016424867">
          <w:marLeft w:val="0"/>
          <w:marRight w:val="0"/>
          <w:marTop w:val="435"/>
          <w:marBottom w:val="0"/>
          <w:divBdr>
            <w:top w:val="none" w:sz="0" w:space="0" w:color="auto"/>
            <w:left w:val="none" w:sz="0" w:space="0" w:color="auto"/>
            <w:bottom w:val="none" w:sz="0" w:space="0" w:color="auto"/>
            <w:right w:val="none" w:sz="0" w:space="0" w:color="auto"/>
          </w:divBdr>
          <w:divsChild>
            <w:div w:id="758600383">
              <w:marLeft w:val="0"/>
              <w:marRight w:val="0"/>
              <w:marTop w:val="300"/>
              <w:marBottom w:val="0"/>
              <w:divBdr>
                <w:top w:val="none" w:sz="0" w:space="0" w:color="auto"/>
                <w:left w:val="none" w:sz="0" w:space="0" w:color="auto"/>
                <w:bottom w:val="none" w:sz="0" w:space="0" w:color="auto"/>
                <w:right w:val="none" w:sz="0" w:space="0" w:color="auto"/>
              </w:divBdr>
              <w:divsChild>
                <w:div w:id="1848976990">
                  <w:marLeft w:val="0"/>
                  <w:marRight w:val="0"/>
                  <w:marTop w:val="0"/>
                  <w:marBottom w:val="150"/>
                  <w:divBdr>
                    <w:top w:val="none" w:sz="0" w:space="0" w:color="auto"/>
                    <w:left w:val="none" w:sz="0" w:space="0" w:color="auto"/>
                    <w:bottom w:val="none" w:sz="0" w:space="0" w:color="auto"/>
                    <w:right w:val="none" w:sz="0" w:space="0" w:color="auto"/>
                  </w:divBdr>
                  <w:divsChild>
                    <w:div w:id="1319263748">
                      <w:marLeft w:val="0"/>
                      <w:marRight w:val="0"/>
                      <w:marTop w:val="0"/>
                      <w:marBottom w:val="0"/>
                      <w:divBdr>
                        <w:top w:val="none" w:sz="0" w:space="0" w:color="auto"/>
                        <w:left w:val="none" w:sz="0" w:space="0" w:color="auto"/>
                        <w:bottom w:val="none" w:sz="0" w:space="0" w:color="auto"/>
                        <w:right w:val="none" w:sz="0" w:space="0" w:color="auto"/>
                      </w:divBdr>
                      <w:divsChild>
                        <w:div w:id="1523543664">
                          <w:marLeft w:val="0"/>
                          <w:marRight w:val="0"/>
                          <w:marTop w:val="0"/>
                          <w:marBottom w:val="0"/>
                          <w:divBdr>
                            <w:top w:val="none" w:sz="0" w:space="0" w:color="auto"/>
                            <w:left w:val="none" w:sz="0" w:space="0" w:color="auto"/>
                            <w:bottom w:val="none" w:sz="0" w:space="0" w:color="auto"/>
                            <w:right w:val="none" w:sz="0" w:space="0" w:color="auto"/>
                          </w:divBdr>
                        </w:div>
                        <w:div w:id="1654410402">
                          <w:marLeft w:val="0"/>
                          <w:marRight w:val="0"/>
                          <w:marTop w:val="0"/>
                          <w:marBottom w:val="0"/>
                          <w:divBdr>
                            <w:top w:val="none" w:sz="0" w:space="0" w:color="auto"/>
                            <w:left w:val="none" w:sz="0" w:space="0" w:color="auto"/>
                            <w:bottom w:val="none" w:sz="0" w:space="0" w:color="auto"/>
                            <w:right w:val="none" w:sz="0" w:space="0" w:color="auto"/>
                          </w:divBdr>
                        </w:div>
                        <w:div w:id="2133209759">
                          <w:marLeft w:val="0"/>
                          <w:marRight w:val="0"/>
                          <w:marTop w:val="0"/>
                          <w:marBottom w:val="0"/>
                          <w:divBdr>
                            <w:top w:val="none" w:sz="0" w:space="0" w:color="auto"/>
                            <w:left w:val="none" w:sz="0" w:space="0" w:color="auto"/>
                            <w:bottom w:val="none" w:sz="0" w:space="0" w:color="auto"/>
                            <w:right w:val="none" w:sz="0" w:space="0" w:color="auto"/>
                          </w:divBdr>
                        </w:div>
                        <w:div w:id="507332609">
                          <w:marLeft w:val="0"/>
                          <w:marRight w:val="0"/>
                          <w:marTop w:val="0"/>
                          <w:marBottom w:val="0"/>
                          <w:divBdr>
                            <w:top w:val="none" w:sz="0" w:space="0" w:color="auto"/>
                            <w:left w:val="none" w:sz="0" w:space="0" w:color="auto"/>
                            <w:bottom w:val="none" w:sz="0" w:space="0" w:color="auto"/>
                            <w:right w:val="none" w:sz="0" w:space="0" w:color="auto"/>
                          </w:divBdr>
                        </w:div>
                        <w:div w:id="2019430685">
                          <w:marLeft w:val="0"/>
                          <w:marRight w:val="0"/>
                          <w:marTop w:val="0"/>
                          <w:marBottom w:val="0"/>
                          <w:divBdr>
                            <w:top w:val="none" w:sz="0" w:space="0" w:color="auto"/>
                            <w:left w:val="none" w:sz="0" w:space="0" w:color="auto"/>
                            <w:bottom w:val="none" w:sz="0" w:space="0" w:color="auto"/>
                            <w:right w:val="none" w:sz="0" w:space="0" w:color="auto"/>
                          </w:divBdr>
                        </w:div>
                        <w:div w:id="396975914">
                          <w:marLeft w:val="0"/>
                          <w:marRight w:val="0"/>
                          <w:marTop w:val="0"/>
                          <w:marBottom w:val="0"/>
                          <w:divBdr>
                            <w:top w:val="none" w:sz="0" w:space="0" w:color="auto"/>
                            <w:left w:val="none" w:sz="0" w:space="0" w:color="auto"/>
                            <w:bottom w:val="none" w:sz="0" w:space="0" w:color="auto"/>
                            <w:right w:val="none" w:sz="0" w:space="0" w:color="auto"/>
                          </w:divBdr>
                        </w:div>
                        <w:div w:id="117996241">
                          <w:marLeft w:val="0"/>
                          <w:marRight w:val="0"/>
                          <w:marTop w:val="0"/>
                          <w:marBottom w:val="0"/>
                          <w:divBdr>
                            <w:top w:val="none" w:sz="0" w:space="0" w:color="auto"/>
                            <w:left w:val="none" w:sz="0" w:space="0" w:color="auto"/>
                            <w:bottom w:val="none" w:sz="0" w:space="0" w:color="auto"/>
                            <w:right w:val="none" w:sz="0" w:space="0" w:color="auto"/>
                          </w:divBdr>
                          <w:divsChild>
                            <w:div w:id="2111006467">
                              <w:marLeft w:val="0"/>
                              <w:marRight w:val="0"/>
                              <w:marTop w:val="0"/>
                              <w:marBottom w:val="0"/>
                              <w:divBdr>
                                <w:top w:val="none" w:sz="0" w:space="0" w:color="auto"/>
                                <w:left w:val="none" w:sz="0" w:space="0" w:color="auto"/>
                                <w:bottom w:val="none" w:sz="0" w:space="0" w:color="auto"/>
                                <w:right w:val="none" w:sz="0" w:space="0" w:color="auto"/>
                              </w:divBdr>
                            </w:div>
                          </w:divsChild>
                        </w:div>
                        <w:div w:id="1667975126">
                          <w:marLeft w:val="0"/>
                          <w:marRight w:val="0"/>
                          <w:marTop w:val="0"/>
                          <w:marBottom w:val="0"/>
                          <w:divBdr>
                            <w:top w:val="none" w:sz="0" w:space="0" w:color="auto"/>
                            <w:left w:val="none" w:sz="0" w:space="0" w:color="auto"/>
                            <w:bottom w:val="none" w:sz="0" w:space="0" w:color="auto"/>
                            <w:right w:val="none" w:sz="0" w:space="0" w:color="auto"/>
                          </w:divBdr>
                        </w:div>
                        <w:div w:id="1525679286">
                          <w:marLeft w:val="0"/>
                          <w:marRight w:val="0"/>
                          <w:marTop w:val="0"/>
                          <w:marBottom w:val="0"/>
                          <w:divBdr>
                            <w:top w:val="none" w:sz="0" w:space="0" w:color="auto"/>
                            <w:left w:val="none" w:sz="0" w:space="0" w:color="auto"/>
                            <w:bottom w:val="none" w:sz="0" w:space="0" w:color="auto"/>
                            <w:right w:val="none" w:sz="0" w:space="0" w:color="auto"/>
                          </w:divBdr>
                          <w:divsChild>
                            <w:div w:id="2030376302">
                              <w:marLeft w:val="0"/>
                              <w:marRight w:val="0"/>
                              <w:marTop w:val="0"/>
                              <w:marBottom w:val="0"/>
                              <w:divBdr>
                                <w:top w:val="none" w:sz="0" w:space="0" w:color="auto"/>
                                <w:left w:val="none" w:sz="0" w:space="0" w:color="auto"/>
                                <w:bottom w:val="none" w:sz="0" w:space="0" w:color="auto"/>
                                <w:right w:val="none" w:sz="0" w:space="0" w:color="auto"/>
                              </w:divBdr>
                            </w:div>
                            <w:div w:id="872573251">
                              <w:marLeft w:val="0"/>
                              <w:marRight w:val="0"/>
                              <w:marTop w:val="0"/>
                              <w:marBottom w:val="0"/>
                              <w:divBdr>
                                <w:top w:val="none" w:sz="0" w:space="0" w:color="auto"/>
                                <w:left w:val="none" w:sz="0" w:space="0" w:color="auto"/>
                                <w:bottom w:val="none" w:sz="0" w:space="0" w:color="auto"/>
                                <w:right w:val="none" w:sz="0" w:space="0" w:color="auto"/>
                              </w:divBdr>
                            </w:div>
                          </w:divsChild>
                        </w:div>
                        <w:div w:id="879320592">
                          <w:marLeft w:val="0"/>
                          <w:marRight w:val="0"/>
                          <w:marTop w:val="0"/>
                          <w:marBottom w:val="0"/>
                          <w:divBdr>
                            <w:top w:val="none" w:sz="0" w:space="0" w:color="auto"/>
                            <w:left w:val="none" w:sz="0" w:space="0" w:color="auto"/>
                            <w:bottom w:val="none" w:sz="0" w:space="0" w:color="auto"/>
                            <w:right w:val="none" w:sz="0" w:space="0" w:color="auto"/>
                          </w:divBdr>
                        </w:div>
                        <w:div w:id="485247299">
                          <w:marLeft w:val="30"/>
                          <w:marRight w:val="30"/>
                          <w:marTop w:val="90"/>
                          <w:marBottom w:val="30"/>
                          <w:divBdr>
                            <w:top w:val="none" w:sz="0" w:space="0" w:color="auto"/>
                            <w:left w:val="none" w:sz="0" w:space="0" w:color="auto"/>
                            <w:bottom w:val="none" w:sz="0" w:space="0" w:color="auto"/>
                            <w:right w:val="none" w:sz="0" w:space="0" w:color="auto"/>
                          </w:divBdr>
                        </w:div>
                        <w:div w:id="633868844">
                          <w:marLeft w:val="0"/>
                          <w:marRight w:val="0"/>
                          <w:marTop w:val="0"/>
                          <w:marBottom w:val="0"/>
                          <w:divBdr>
                            <w:top w:val="none" w:sz="0" w:space="0" w:color="auto"/>
                            <w:left w:val="none" w:sz="0" w:space="0" w:color="auto"/>
                            <w:bottom w:val="none" w:sz="0" w:space="0" w:color="auto"/>
                            <w:right w:val="none" w:sz="0" w:space="0" w:color="auto"/>
                          </w:divBdr>
                        </w:div>
                        <w:div w:id="1834296442">
                          <w:marLeft w:val="0"/>
                          <w:marRight w:val="0"/>
                          <w:marTop w:val="0"/>
                          <w:marBottom w:val="0"/>
                          <w:divBdr>
                            <w:top w:val="none" w:sz="0" w:space="0" w:color="auto"/>
                            <w:left w:val="none" w:sz="0" w:space="0" w:color="auto"/>
                            <w:bottom w:val="none" w:sz="0" w:space="0" w:color="auto"/>
                            <w:right w:val="none" w:sz="0" w:space="0" w:color="auto"/>
                          </w:divBdr>
                          <w:divsChild>
                            <w:div w:id="819007012">
                              <w:marLeft w:val="0"/>
                              <w:marRight w:val="0"/>
                              <w:marTop w:val="0"/>
                              <w:marBottom w:val="0"/>
                              <w:divBdr>
                                <w:top w:val="none" w:sz="0" w:space="0" w:color="auto"/>
                                <w:left w:val="none" w:sz="0" w:space="0" w:color="auto"/>
                                <w:bottom w:val="none" w:sz="0" w:space="0" w:color="auto"/>
                                <w:right w:val="none" w:sz="0" w:space="0" w:color="auto"/>
                              </w:divBdr>
                            </w:div>
                            <w:div w:id="412626290">
                              <w:marLeft w:val="0"/>
                              <w:marRight w:val="0"/>
                              <w:marTop w:val="0"/>
                              <w:marBottom w:val="0"/>
                              <w:divBdr>
                                <w:top w:val="none" w:sz="0" w:space="0" w:color="auto"/>
                                <w:left w:val="none" w:sz="0" w:space="0" w:color="auto"/>
                                <w:bottom w:val="none" w:sz="0" w:space="0" w:color="auto"/>
                                <w:right w:val="none" w:sz="0" w:space="0" w:color="auto"/>
                              </w:divBdr>
                            </w:div>
                            <w:div w:id="253439960">
                              <w:marLeft w:val="0"/>
                              <w:marRight w:val="0"/>
                              <w:marTop w:val="0"/>
                              <w:marBottom w:val="0"/>
                              <w:divBdr>
                                <w:top w:val="none" w:sz="0" w:space="0" w:color="auto"/>
                                <w:left w:val="none" w:sz="0" w:space="0" w:color="auto"/>
                                <w:bottom w:val="none" w:sz="0" w:space="0" w:color="auto"/>
                                <w:right w:val="none" w:sz="0" w:space="0" w:color="auto"/>
                              </w:divBdr>
                            </w:div>
                            <w:div w:id="2059236578">
                              <w:marLeft w:val="0"/>
                              <w:marRight w:val="0"/>
                              <w:marTop w:val="0"/>
                              <w:marBottom w:val="0"/>
                              <w:divBdr>
                                <w:top w:val="none" w:sz="0" w:space="0" w:color="auto"/>
                                <w:left w:val="none" w:sz="0" w:space="0" w:color="auto"/>
                                <w:bottom w:val="none" w:sz="0" w:space="0" w:color="auto"/>
                                <w:right w:val="none" w:sz="0" w:space="0" w:color="auto"/>
                              </w:divBdr>
                            </w:div>
                            <w:div w:id="457727339">
                              <w:marLeft w:val="0"/>
                              <w:marRight w:val="0"/>
                              <w:marTop w:val="0"/>
                              <w:marBottom w:val="0"/>
                              <w:divBdr>
                                <w:top w:val="none" w:sz="0" w:space="0" w:color="auto"/>
                                <w:left w:val="none" w:sz="0" w:space="0" w:color="auto"/>
                                <w:bottom w:val="none" w:sz="0" w:space="0" w:color="auto"/>
                                <w:right w:val="none" w:sz="0" w:space="0" w:color="auto"/>
                              </w:divBdr>
                            </w:div>
                          </w:divsChild>
                        </w:div>
                        <w:div w:id="1802653529">
                          <w:marLeft w:val="30"/>
                          <w:marRight w:val="30"/>
                          <w:marTop w:val="90"/>
                          <w:marBottom w:val="30"/>
                          <w:divBdr>
                            <w:top w:val="none" w:sz="0" w:space="0" w:color="auto"/>
                            <w:left w:val="none" w:sz="0" w:space="0" w:color="auto"/>
                            <w:bottom w:val="none" w:sz="0" w:space="0" w:color="auto"/>
                            <w:right w:val="none" w:sz="0" w:space="0" w:color="auto"/>
                          </w:divBdr>
                        </w:div>
                        <w:div w:id="901523011">
                          <w:marLeft w:val="0"/>
                          <w:marRight w:val="0"/>
                          <w:marTop w:val="0"/>
                          <w:marBottom w:val="0"/>
                          <w:divBdr>
                            <w:top w:val="none" w:sz="0" w:space="0" w:color="auto"/>
                            <w:left w:val="none" w:sz="0" w:space="0" w:color="auto"/>
                            <w:bottom w:val="none" w:sz="0" w:space="0" w:color="auto"/>
                            <w:right w:val="none" w:sz="0" w:space="0" w:color="auto"/>
                          </w:divBdr>
                        </w:div>
                        <w:div w:id="903757490">
                          <w:marLeft w:val="0"/>
                          <w:marRight w:val="0"/>
                          <w:marTop w:val="0"/>
                          <w:marBottom w:val="0"/>
                          <w:divBdr>
                            <w:top w:val="none" w:sz="0" w:space="0" w:color="auto"/>
                            <w:left w:val="none" w:sz="0" w:space="0" w:color="auto"/>
                            <w:bottom w:val="none" w:sz="0" w:space="0" w:color="auto"/>
                            <w:right w:val="none" w:sz="0" w:space="0" w:color="auto"/>
                          </w:divBdr>
                          <w:divsChild>
                            <w:div w:id="1547066462">
                              <w:marLeft w:val="0"/>
                              <w:marRight w:val="0"/>
                              <w:marTop w:val="0"/>
                              <w:marBottom w:val="0"/>
                              <w:divBdr>
                                <w:top w:val="none" w:sz="0" w:space="0" w:color="auto"/>
                                <w:left w:val="none" w:sz="0" w:space="0" w:color="auto"/>
                                <w:bottom w:val="none" w:sz="0" w:space="0" w:color="auto"/>
                                <w:right w:val="none" w:sz="0" w:space="0" w:color="auto"/>
                              </w:divBdr>
                            </w:div>
                          </w:divsChild>
                        </w:div>
                        <w:div w:id="1370059797">
                          <w:marLeft w:val="30"/>
                          <w:marRight w:val="30"/>
                          <w:marTop w:val="90"/>
                          <w:marBottom w:val="30"/>
                          <w:divBdr>
                            <w:top w:val="none" w:sz="0" w:space="0" w:color="auto"/>
                            <w:left w:val="none" w:sz="0" w:space="0" w:color="auto"/>
                            <w:bottom w:val="none" w:sz="0" w:space="0" w:color="auto"/>
                            <w:right w:val="none" w:sz="0" w:space="0" w:color="auto"/>
                          </w:divBdr>
                        </w:div>
                        <w:div w:id="2010255974">
                          <w:marLeft w:val="0"/>
                          <w:marRight w:val="0"/>
                          <w:marTop w:val="0"/>
                          <w:marBottom w:val="0"/>
                          <w:divBdr>
                            <w:top w:val="none" w:sz="0" w:space="0" w:color="auto"/>
                            <w:left w:val="none" w:sz="0" w:space="0" w:color="auto"/>
                            <w:bottom w:val="none" w:sz="0" w:space="0" w:color="auto"/>
                            <w:right w:val="none" w:sz="0" w:space="0" w:color="auto"/>
                          </w:divBdr>
                        </w:div>
                        <w:div w:id="671374761">
                          <w:marLeft w:val="0"/>
                          <w:marRight w:val="0"/>
                          <w:marTop w:val="0"/>
                          <w:marBottom w:val="0"/>
                          <w:divBdr>
                            <w:top w:val="none" w:sz="0" w:space="0" w:color="auto"/>
                            <w:left w:val="none" w:sz="0" w:space="0" w:color="auto"/>
                            <w:bottom w:val="none" w:sz="0" w:space="0" w:color="auto"/>
                            <w:right w:val="none" w:sz="0" w:space="0" w:color="auto"/>
                          </w:divBdr>
                          <w:divsChild>
                            <w:div w:id="1315723948">
                              <w:marLeft w:val="0"/>
                              <w:marRight w:val="0"/>
                              <w:marTop w:val="0"/>
                              <w:marBottom w:val="0"/>
                              <w:divBdr>
                                <w:top w:val="none" w:sz="0" w:space="0" w:color="auto"/>
                                <w:left w:val="none" w:sz="0" w:space="0" w:color="auto"/>
                                <w:bottom w:val="none" w:sz="0" w:space="0" w:color="auto"/>
                                <w:right w:val="none" w:sz="0" w:space="0" w:color="auto"/>
                              </w:divBdr>
                            </w:div>
                          </w:divsChild>
                        </w:div>
                        <w:div w:id="1237590622">
                          <w:marLeft w:val="30"/>
                          <w:marRight w:val="30"/>
                          <w:marTop w:val="90"/>
                          <w:marBottom w:val="30"/>
                          <w:divBdr>
                            <w:top w:val="none" w:sz="0" w:space="0" w:color="auto"/>
                            <w:left w:val="none" w:sz="0" w:space="0" w:color="auto"/>
                            <w:bottom w:val="none" w:sz="0" w:space="0" w:color="auto"/>
                            <w:right w:val="none" w:sz="0" w:space="0" w:color="auto"/>
                          </w:divBdr>
                        </w:div>
                        <w:div w:id="2087606753">
                          <w:marLeft w:val="0"/>
                          <w:marRight w:val="0"/>
                          <w:marTop w:val="0"/>
                          <w:marBottom w:val="0"/>
                          <w:divBdr>
                            <w:top w:val="none" w:sz="0" w:space="0" w:color="auto"/>
                            <w:left w:val="none" w:sz="0" w:space="0" w:color="auto"/>
                            <w:bottom w:val="none" w:sz="0" w:space="0" w:color="auto"/>
                            <w:right w:val="none" w:sz="0" w:space="0" w:color="auto"/>
                          </w:divBdr>
                        </w:div>
                        <w:div w:id="1757628405">
                          <w:marLeft w:val="0"/>
                          <w:marRight w:val="0"/>
                          <w:marTop w:val="0"/>
                          <w:marBottom w:val="0"/>
                          <w:divBdr>
                            <w:top w:val="none" w:sz="0" w:space="0" w:color="auto"/>
                            <w:left w:val="none" w:sz="0" w:space="0" w:color="auto"/>
                            <w:bottom w:val="none" w:sz="0" w:space="0" w:color="auto"/>
                            <w:right w:val="none" w:sz="0" w:space="0" w:color="auto"/>
                          </w:divBdr>
                          <w:divsChild>
                            <w:div w:id="913776988">
                              <w:marLeft w:val="0"/>
                              <w:marRight w:val="0"/>
                              <w:marTop w:val="0"/>
                              <w:marBottom w:val="0"/>
                              <w:divBdr>
                                <w:top w:val="none" w:sz="0" w:space="0" w:color="auto"/>
                                <w:left w:val="none" w:sz="0" w:space="0" w:color="auto"/>
                                <w:bottom w:val="none" w:sz="0" w:space="0" w:color="auto"/>
                                <w:right w:val="none" w:sz="0" w:space="0" w:color="auto"/>
                              </w:divBdr>
                            </w:div>
                          </w:divsChild>
                        </w:div>
                        <w:div w:id="277029790">
                          <w:marLeft w:val="0"/>
                          <w:marRight w:val="0"/>
                          <w:marTop w:val="0"/>
                          <w:marBottom w:val="0"/>
                          <w:divBdr>
                            <w:top w:val="none" w:sz="0" w:space="0" w:color="auto"/>
                            <w:left w:val="none" w:sz="0" w:space="0" w:color="auto"/>
                            <w:bottom w:val="none" w:sz="0" w:space="0" w:color="auto"/>
                            <w:right w:val="none" w:sz="0" w:space="0" w:color="auto"/>
                          </w:divBdr>
                        </w:div>
                        <w:div w:id="1088188241">
                          <w:marLeft w:val="0"/>
                          <w:marRight w:val="0"/>
                          <w:marTop w:val="0"/>
                          <w:marBottom w:val="0"/>
                          <w:divBdr>
                            <w:top w:val="none" w:sz="0" w:space="0" w:color="auto"/>
                            <w:left w:val="none" w:sz="0" w:space="0" w:color="auto"/>
                            <w:bottom w:val="none" w:sz="0" w:space="0" w:color="auto"/>
                            <w:right w:val="none" w:sz="0" w:space="0" w:color="auto"/>
                          </w:divBdr>
                          <w:divsChild>
                            <w:div w:id="151651870">
                              <w:marLeft w:val="0"/>
                              <w:marRight w:val="0"/>
                              <w:marTop w:val="0"/>
                              <w:marBottom w:val="0"/>
                              <w:divBdr>
                                <w:top w:val="none" w:sz="0" w:space="0" w:color="auto"/>
                                <w:left w:val="none" w:sz="0" w:space="0" w:color="auto"/>
                                <w:bottom w:val="none" w:sz="0" w:space="0" w:color="auto"/>
                                <w:right w:val="none" w:sz="0" w:space="0" w:color="auto"/>
                              </w:divBdr>
                            </w:div>
                          </w:divsChild>
                        </w:div>
                        <w:div w:id="305548122">
                          <w:marLeft w:val="0"/>
                          <w:marRight w:val="0"/>
                          <w:marTop w:val="0"/>
                          <w:marBottom w:val="0"/>
                          <w:divBdr>
                            <w:top w:val="none" w:sz="0" w:space="0" w:color="auto"/>
                            <w:left w:val="none" w:sz="0" w:space="0" w:color="auto"/>
                            <w:bottom w:val="none" w:sz="0" w:space="0" w:color="auto"/>
                            <w:right w:val="none" w:sz="0" w:space="0" w:color="auto"/>
                          </w:divBdr>
                        </w:div>
                        <w:div w:id="1274557320">
                          <w:marLeft w:val="0"/>
                          <w:marRight w:val="0"/>
                          <w:marTop w:val="0"/>
                          <w:marBottom w:val="0"/>
                          <w:divBdr>
                            <w:top w:val="none" w:sz="0" w:space="0" w:color="auto"/>
                            <w:left w:val="none" w:sz="0" w:space="0" w:color="auto"/>
                            <w:bottom w:val="none" w:sz="0" w:space="0" w:color="auto"/>
                            <w:right w:val="none" w:sz="0" w:space="0" w:color="auto"/>
                          </w:divBdr>
                          <w:divsChild>
                            <w:div w:id="1593933053">
                              <w:marLeft w:val="0"/>
                              <w:marRight w:val="0"/>
                              <w:marTop w:val="0"/>
                              <w:marBottom w:val="0"/>
                              <w:divBdr>
                                <w:top w:val="none" w:sz="0" w:space="0" w:color="auto"/>
                                <w:left w:val="none" w:sz="0" w:space="0" w:color="auto"/>
                                <w:bottom w:val="none" w:sz="0" w:space="0" w:color="auto"/>
                                <w:right w:val="none" w:sz="0" w:space="0" w:color="auto"/>
                              </w:divBdr>
                            </w:div>
                            <w:div w:id="1402563004">
                              <w:marLeft w:val="0"/>
                              <w:marRight w:val="0"/>
                              <w:marTop w:val="0"/>
                              <w:marBottom w:val="0"/>
                              <w:divBdr>
                                <w:top w:val="none" w:sz="0" w:space="0" w:color="auto"/>
                                <w:left w:val="none" w:sz="0" w:space="0" w:color="auto"/>
                                <w:bottom w:val="none" w:sz="0" w:space="0" w:color="auto"/>
                                <w:right w:val="none" w:sz="0" w:space="0" w:color="auto"/>
                              </w:divBdr>
                              <w:divsChild>
                                <w:div w:id="405806911">
                                  <w:marLeft w:val="0"/>
                                  <w:marRight w:val="0"/>
                                  <w:marTop w:val="0"/>
                                  <w:marBottom w:val="0"/>
                                  <w:divBdr>
                                    <w:top w:val="none" w:sz="0" w:space="0" w:color="auto"/>
                                    <w:left w:val="none" w:sz="0" w:space="0" w:color="auto"/>
                                    <w:bottom w:val="none" w:sz="0" w:space="0" w:color="auto"/>
                                    <w:right w:val="none" w:sz="0" w:space="0" w:color="auto"/>
                                  </w:divBdr>
                                </w:div>
                                <w:div w:id="1287812446">
                                  <w:marLeft w:val="0"/>
                                  <w:marRight w:val="0"/>
                                  <w:marTop w:val="0"/>
                                  <w:marBottom w:val="0"/>
                                  <w:divBdr>
                                    <w:top w:val="none" w:sz="0" w:space="0" w:color="auto"/>
                                    <w:left w:val="none" w:sz="0" w:space="0" w:color="auto"/>
                                    <w:bottom w:val="none" w:sz="0" w:space="0" w:color="auto"/>
                                    <w:right w:val="none" w:sz="0" w:space="0" w:color="auto"/>
                                  </w:divBdr>
                                </w:div>
                              </w:divsChild>
                            </w:div>
                            <w:div w:id="65341196">
                              <w:marLeft w:val="0"/>
                              <w:marRight w:val="0"/>
                              <w:marTop w:val="0"/>
                              <w:marBottom w:val="0"/>
                              <w:divBdr>
                                <w:top w:val="none" w:sz="0" w:space="0" w:color="auto"/>
                                <w:left w:val="none" w:sz="0" w:space="0" w:color="auto"/>
                                <w:bottom w:val="none" w:sz="0" w:space="0" w:color="auto"/>
                                <w:right w:val="none" w:sz="0" w:space="0" w:color="auto"/>
                              </w:divBdr>
                            </w:div>
                            <w:div w:id="948851727">
                              <w:marLeft w:val="0"/>
                              <w:marRight w:val="0"/>
                              <w:marTop w:val="0"/>
                              <w:marBottom w:val="0"/>
                              <w:divBdr>
                                <w:top w:val="none" w:sz="0" w:space="0" w:color="auto"/>
                                <w:left w:val="none" w:sz="0" w:space="0" w:color="auto"/>
                                <w:bottom w:val="none" w:sz="0" w:space="0" w:color="auto"/>
                                <w:right w:val="none" w:sz="0" w:space="0" w:color="auto"/>
                              </w:divBdr>
                              <w:divsChild>
                                <w:div w:id="1769428074">
                                  <w:marLeft w:val="0"/>
                                  <w:marRight w:val="0"/>
                                  <w:marTop w:val="0"/>
                                  <w:marBottom w:val="0"/>
                                  <w:divBdr>
                                    <w:top w:val="none" w:sz="0" w:space="0" w:color="auto"/>
                                    <w:left w:val="none" w:sz="0" w:space="0" w:color="auto"/>
                                    <w:bottom w:val="none" w:sz="0" w:space="0" w:color="auto"/>
                                    <w:right w:val="none" w:sz="0" w:space="0" w:color="auto"/>
                                  </w:divBdr>
                                </w:div>
                                <w:div w:id="1965573658">
                                  <w:marLeft w:val="0"/>
                                  <w:marRight w:val="0"/>
                                  <w:marTop w:val="0"/>
                                  <w:marBottom w:val="0"/>
                                  <w:divBdr>
                                    <w:top w:val="none" w:sz="0" w:space="0" w:color="auto"/>
                                    <w:left w:val="none" w:sz="0" w:space="0" w:color="auto"/>
                                    <w:bottom w:val="none" w:sz="0" w:space="0" w:color="auto"/>
                                    <w:right w:val="none" w:sz="0" w:space="0" w:color="auto"/>
                                  </w:divBdr>
                                </w:div>
                                <w:div w:id="545921341">
                                  <w:marLeft w:val="0"/>
                                  <w:marRight w:val="0"/>
                                  <w:marTop w:val="0"/>
                                  <w:marBottom w:val="150"/>
                                  <w:divBdr>
                                    <w:top w:val="none" w:sz="0" w:space="0" w:color="auto"/>
                                    <w:left w:val="none" w:sz="0" w:space="0" w:color="auto"/>
                                    <w:bottom w:val="none" w:sz="0" w:space="0" w:color="auto"/>
                                    <w:right w:val="none" w:sz="0" w:space="0" w:color="auto"/>
                                  </w:divBdr>
                                  <w:divsChild>
                                    <w:div w:id="17347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8660">
                              <w:marLeft w:val="0"/>
                              <w:marRight w:val="0"/>
                              <w:marTop w:val="0"/>
                              <w:marBottom w:val="0"/>
                              <w:divBdr>
                                <w:top w:val="none" w:sz="0" w:space="0" w:color="auto"/>
                                <w:left w:val="none" w:sz="0" w:space="0" w:color="auto"/>
                                <w:bottom w:val="none" w:sz="0" w:space="0" w:color="auto"/>
                                <w:right w:val="none" w:sz="0" w:space="0" w:color="auto"/>
                              </w:divBdr>
                            </w:div>
                            <w:div w:id="1129587877">
                              <w:marLeft w:val="0"/>
                              <w:marRight w:val="0"/>
                              <w:marTop w:val="0"/>
                              <w:marBottom w:val="0"/>
                              <w:divBdr>
                                <w:top w:val="none" w:sz="0" w:space="0" w:color="auto"/>
                                <w:left w:val="none" w:sz="0" w:space="0" w:color="auto"/>
                                <w:bottom w:val="none" w:sz="0" w:space="0" w:color="auto"/>
                                <w:right w:val="none" w:sz="0" w:space="0" w:color="auto"/>
                              </w:divBdr>
                              <w:divsChild>
                                <w:div w:id="200899276">
                                  <w:marLeft w:val="0"/>
                                  <w:marRight w:val="0"/>
                                  <w:marTop w:val="0"/>
                                  <w:marBottom w:val="0"/>
                                  <w:divBdr>
                                    <w:top w:val="none" w:sz="0" w:space="0" w:color="auto"/>
                                    <w:left w:val="none" w:sz="0" w:space="0" w:color="auto"/>
                                    <w:bottom w:val="none" w:sz="0" w:space="0" w:color="auto"/>
                                    <w:right w:val="none" w:sz="0" w:space="0" w:color="auto"/>
                                  </w:divBdr>
                                </w:div>
                                <w:div w:id="79564846">
                                  <w:marLeft w:val="0"/>
                                  <w:marRight w:val="0"/>
                                  <w:marTop w:val="0"/>
                                  <w:marBottom w:val="0"/>
                                  <w:divBdr>
                                    <w:top w:val="none" w:sz="0" w:space="0" w:color="auto"/>
                                    <w:left w:val="none" w:sz="0" w:space="0" w:color="auto"/>
                                    <w:bottom w:val="none" w:sz="0" w:space="0" w:color="auto"/>
                                    <w:right w:val="none" w:sz="0" w:space="0" w:color="auto"/>
                                  </w:divBdr>
                                </w:div>
                              </w:divsChild>
                            </w:div>
                            <w:div w:id="1644117404">
                              <w:marLeft w:val="0"/>
                              <w:marRight w:val="0"/>
                              <w:marTop w:val="0"/>
                              <w:marBottom w:val="0"/>
                              <w:divBdr>
                                <w:top w:val="none" w:sz="0" w:space="0" w:color="auto"/>
                                <w:left w:val="none" w:sz="0" w:space="0" w:color="auto"/>
                                <w:bottom w:val="none" w:sz="0" w:space="0" w:color="auto"/>
                                <w:right w:val="none" w:sz="0" w:space="0" w:color="auto"/>
                              </w:divBdr>
                            </w:div>
                            <w:div w:id="1654680778">
                              <w:marLeft w:val="0"/>
                              <w:marRight w:val="0"/>
                              <w:marTop w:val="0"/>
                              <w:marBottom w:val="0"/>
                              <w:divBdr>
                                <w:top w:val="none" w:sz="0" w:space="0" w:color="auto"/>
                                <w:left w:val="none" w:sz="0" w:space="0" w:color="auto"/>
                                <w:bottom w:val="none" w:sz="0" w:space="0" w:color="auto"/>
                                <w:right w:val="none" w:sz="0" w:space="0" w:color="auto"/>
                              </w:divBdr>
                              <w:divsChild>
                                <w:div w:id="702562413">
                                  <w:marLeft w:val="0"/>
                                  <w:marRight w:val="0"/>
                                  <w:marTop w:val="0"/>
                                  <w:marBottom w:val="0"/>
                                  <w:divBdr>
                                    <w:top w:val="none" w:sz="0" w:space="0" w:color="auto"/>
                                    <w:left w:val="none" w:sz="0" w:space="0" w:color="auto"/>
                                    <w:bottom w:val="none" w:sz="0" w:space="0" w:color="auto"/>
                                    <w:right w:val="none" w:sz="0" w:space="0" w:color="auto"/>
                                  </w:divBdr>
                                </w:div>
                                <w:div w:id="839002571">
                                  <w:marLeft w:val="0"/>
                                  <w:marRight w:val="0"/>
                                  <w:marTop w:val="0"/>
                                  <w:marBottom w:val="0"/>
                                  <w:divBdr>
                                    <w:top w:val="none" w:sz="0" w:space="0" w:color="auto"/>
                                    <w:left w:val="none" w:sz="0" w:space="0" w:color="auto"/>
                                    <w:bottom w:val="none" w:sz="0" w:space="0" w:color="auto"/>
                                    <w:right w:val="none" w:sz="0" w:space="0" w:color="auto"/>
                                  </w:divBdr>
                                </w:div>
                              </w:divsChild>
                            </w:div>
                            <w:div w:id="543180452">
                              <w:marLeft w:val="0"/>
                              <w:marRight w:val="0"/>
                              <w:marTop w:val="0"/>
                              <w:marBottom w:val="0"/>
                              <w:divBdr>
                                <w:top w:val="none" w:sz="0" w:space="0" w:color="auto"/>
                                <w:left w:val="none" w:sz="0" w:space="0" w:color="auto"/>
                                <w:bottom w:val="none" w:sz="0" w:space="0" w:color="auto"/>
                                <w:right w:val="none" w:sz="0" w:space="0" w:color="auto"/>
                              </w:divBdr>
                            </w:div>
                            <w:div w:id="849177865">
                              <w:marLeft w:val="0"/>
                              <w:marRight w:val="0"/>
                              <w:marTop w:val="0"/>
                              <w:marBottom w:val="0"/>
                              <w:divBdr>
                                <w:top w:val="none" w:sz="0" w:space="0" w:color="auto"/>
                                <w:left w:val="none" w:sz="0" w:space="0" w:color="auto"/>
                                <w:bottom w:val="none" w:sz="0" w:space="0" w:color="auto"/>
                                <w:right w:val="none" w:sz="0" w:space="0" w:color="auto"/>
                              </w:divBdr>
                              <w:divsChild>
                                <w:div w:id="240142659">
                                  <w:marLeft w:val="0"/>
                                  <w:marRight w:val="0"/>
                                  <w:marTop w:val="0"/>
                                  <w:marBottom w:val="0"/>
                                  <w:divBdr>
                                    <w:top w:val="none" w:sz="0" w:space="0" w:color="auto"/>
                                    <w:left w:val="none" w:sz="0" w:space="0" w:color="auto"/>
                                    <w:bottom w:val="none" w:sz="0" w:space="0" w:color="auto"/>
                                    <w:right w:val="none" w:sz="0" w:space="0" w:color="auto"/>
                                  </w:divBdr>
                                </w:div>
                                <w:div w:id="897321935">
                                  <w:marLeft w:val="0"/>
                                  <w:marRight w:val="0"/>
                                  <w:marTop w:val="0"/>
                                  <w:marBottom w:val="0"/>
                                  <w:divBdr>
                                    <w:top w:val="none" w:sz="0" w:space="0" w:color="auto"/>
                                    <w:left w:val="none" w:sz="0" w:space="0" w:color="auto"/>
                                    <w:bottom w:val="none" w:sz="0" w:space="0" w:color="auto"/>
                                    <w:right w:val="none" w:sz="0" w:space="0" w:color="auto"/>
                                  </w:divBdr>
                                </w:div>
                                <w:div w:id="1411580783">
                                  <w:marLeft w:val="0"/>
                                  <w:marRight w:val="0"/>
                                  <w:marTop w:val="0"/>
                                  <w:marBottom w:val="150"/>
                                  <w:divBdr>
                                    <w:top w:val="none" w:sz="0" w:space="0" w:color="auto"/>
                                    <w:left w:val="none" w:sz="0" w:space="0" w:color="auto"/>
                                    <w:bottom w:val="none" w:sz="0" w:space="0" w:color="auto"/>
                                    <w:right w:val="none" w:sz="0" w:space="0" w:color="auto"/>
                                  </w:divBdr>
                                  <w:divsChild>
                                    <w:div w:id="1764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7383">
                              <w:marLeft w:val="0"/>
                              <w:marRight w:val="0"/>
                              <w:marTop w:val="0"/>
                              <w:marBottom w:val="0"/>
                              <w:divBdr>
                                <w:top w:val="none" w:sz="0" w:space="0" w:color="auto"/>
                                <w:left w:val="none" w:sz="0" w:space="0" w:color="auto"/>
                                <w:bottom w:val="none" w:sz="0" w:space="0" w:color="auto"/>
                                <w:right w:val="none" w:sz="0" w:space="0" w:color="auto"/>
                              </w:divBdr>
                            </w:div>
                            <w:div w:id="761604457">
                              <w:marLeft w:val="0"/>
                              <w:marRight w:val="0"/>
                              <w:marTop w:val="0"/>
                              <w:marBottom w:val="0"/>
                              <w:divBdr>
                                <w:top w:val="none" w:sz="0" w:space="0" w:color="auto"/>
                                <w:left w:val="none" w:sz="0" w:space="0" w:color="auto"/>
                                <w:bottom w:val="none" w:sz="0" w:space="0" w:color="auto"/>
                                <w:right w:val="none" w:sz="0" w:space="0" w:color="auto"/>
                              </w:divBdr>
                              <w:divsChild>
                                <w:div w:id="1020081941">
                                  <w:marLeft w:val="0"/>
                                  <w:marRight w:val="0"/>
                                  <w:marTop w:val="0"/>
                                  <w:marBottom w:val="0"/>
                                  <w:divBdr>
                                    <w:top w:val="none" w:sz="0" w:space="0" w:color="auto"/>
                                    <w:left w:val="none" w:sz="0" w:space="0" w:color="auto"/>
                                    <w:bottom w:val="none" w:sz="0" w:space="0" w:color="auto"/>
                                    <w:right w:val="none" w:sz="0" w:space="0" w:color="auto"/>
                                  </w:divBdr>
                                </w:div>
                                <w:div w:id="716392698">
                                  <w:marLeft w:val="0"/>
                                  <w:marRight w:val="0"/>
                                  <w:marTop w:val="0"/>
                                  <w:marBottom w:val="0"/>
                                  <w:divBdr>
                                    <w:top w:val="none" w:sz="0" w:space="0" w:color="auto"/>
                                    <w:left w:val="none" w:sz="0" w:space="0" w:color="auto"/>
                                    <w:bottom w:val="none" w:sz="0" w:space="0" w:color="auto"/>
                                    <w:right w:val="none" w:sz="0" w:space="0" w:color="auto"/>
                                  </w:divBdr>
                                </w:div>
                                <w:div w:id="97457305">
                                  <w:marLeft w:val="0"/>
                                  <w:marRight w:val="0"/>
                                  <w:marTop w:val="0"/>
                                  <w:marBottom w:val="150"/>
                                  <w:divBdr>
                                    <w:top w:val="none" w:sz="0" w:space="0" w:color="auto"/>
                                    <w:left w:val="none" w:sz="0" w:space="0" w:color="auto"/>
                                    <w:bottom w:val="none" w:sz="0" w:space="0" w:color="auto"/>
                                    <w:right w:val="none" w:sz="0" w:space="0" w:color="auto"/>
                                  </w:divBdr>
                                  <w:divsChild>
                                    <w:div w:id="8224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85766">
                              <w:marLeft w:val="0"/>
                              <w:marRight w:val="0"/>
                              <w:marTop w:val="0"/>
                              <w:marBottom w:val="0"/>
                              <w:divBdr>
                                <w:top w:val="none" w:sz="0" w:space="0" w:color="auto"/>
                                <w:left w:val="none" w:sz="0" w:space="0" w:color="auto"/>
                                <w:bottom w:val="none" w:sz="0" w:space="0" w:color="auto"/>
                                <w:right w:val="none" w:sz="0" w:space="0" w:color="auto"/>
                              </w:divBdr>
                            </w:div>
                            <w:div w:id="1328047320">
                              <w:marLeft w:val="0"/>
                              <w:marRight w:val="0"/>
                              <w:marTop w:val="0"/>
                              <w:marBottom w:val="0"/>
                              <w:divBdr>
                                <w:top w:val="none" w:sz="0" w:space="0" w:color="auto"/>
                                <w:left w:val="none" w:sz="0" w:space="0" w:color="auto"/>
                                <w:bottom w:val="none" w:sz="0" w:space="0" w:color="auto"/>
                                <w:right w:val="none" w:sz="0" w:space="0" w:color="auto"/>
                              </w:divBdr>
                              <w:divsChild>
                                <w:div w:id="1396006481">
                                  <w:marLeft w:val="0"/>
                                  <w:marRight w:val="0"/>
                                  <w:marTop w:val="0"/>
                                  <w:marBottom w:val="0"/>
                                  <w:divBdr>
                                    <w:top w:val="none" w:sz="0" w:space="0" w:color="auto"/>
                                    <w:left w:val="none" w:sz="0" w:space="0" w:color="auto"/>
                                    <w:bottom w:val="none" w:sz="0" w:space="0" w:color="auto"/>
                                    <w:right w:val="none" w:sz="0" w:space="0" w:color="auto"/>
                                  </w:divBdr>
                                </w:div>
                                <w:div w:id="1828476386">
                                  <w:marLeft w:val="0"/>
                                  <w:marRight w:val="0"/>
                                  <w:marTop w:val="0"/>
                                  <w:marBottom w:val="0"/>
                                  <w:divBdr>
                                    <w:top w:val="none" w:sz="0" w:space="0" w:color="auto"/>
                                    <w:left w:val="none" w:sz="0" w:space="0" w:color="auto"/>
                                    <w:bottom w:val="none" w:sz="0" w:space="0" w:color="auto"/>
                                    <w:right w:val="none" w:sz="0" w:space="0" w:color="auto"/>
                                  </w:divBdr>
                                </w:div>
                                <w:div w:id="2081323342">
                                  <w:marLeft w:val="0"/>
                                  <w:marRight w:val="0"/>
                                  <w:marTop w:val="0"/>
                                  <w:marBottom w:val="150"/>
                                  <w:divBdr>
                                    <w:top w:val="none" w:sz="0" w:space="0" w:color="auto"/>
                                    <w:left w:val="none" w:sz="0" w:space="0" w:color="auto"/>
                                    <w:bottom w:val="none" w:sz="0" w:space="0" w:color="auto"/>
                                    <w:right w:val="none" w:sz="0" w:space="0" w:color="auto"/>
                                  </w:divBdr>
                                  <w:divsChild>
                                    <w:div w:id="19003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1379">
                              <w:marLeft w:val="0"/>
                              <w:marRight w:val="0"/>
                              <w:marTop w:val="0"/>
                              <w:marBottom w:val="0"/>
                              <w:divBdr>
                                <w:top w:val="none" w:sz="0" w:space="0" w:color="auto"/>
                                <w:left w:val="none" w:sz="0" w:space="0" w:color="auto"/>
                                <w:bottom w:val="none" w:sz="0" w:space="0" w:color="auto"/>
                                <w:right w:val="none" w:sz="0" w:space="0" w:color="auto"/>
                              </w:divBdr>
                            </w:div>
                            <w:div w:id="1508907613">
                              <w:marLeft w:val="0"/>
                              <w:marRight w:val="0"/>
                              <w:marTop w:val="0"/>
                              <w:marBottom w:val="0"/>
                              <w:divBdr>
                                <w:top w:val="none" w:sz="0" w:space="0" w:color="auto"/>
                                <w:left w:val="none" w:sz="0" w:space="0" w:color="auto"/>
                                <w:bottom w:val="none" w:sz="0" w:space="0" w:color="auto"/>
                                <w:right w:val="none" w:sz="0" w:space="0" w:color="auto"/>
                              </w:divBdr>
                              <w:divsChild>
                                <w:div w:id="1077172027">
                                  <w:marLeft w:val="0"/>
                                  <w:marRight w:val="0"/>
                                  <w:marTop w:val="0"/>
                                  <w:marBottom w:val="0"/>
                                  <w:divBdr>
                                    <w:top w:val="none" w:sz="0" w:space="0" w:color="auto"/>
                                    <w:left w:val="none" w:sz="0" w:space="0" w:color="auto"/>
                                    <w:bottom w:val="none" w:sz="0" w:space="0" w:color="auto"/>
                                    <w:right w:val="none" w:sz="0" w:space="0" w:color="auto"/>
                                  </w:divBdr>
                                </w:div>
                                <w:div w:id="408431096">
                                  <w:marLeft w:val="0"/>
                                  <w:marRight w:val="0"/>
                                  <w:marTop w:val="0"/>
                                  <w:marBottom w:val="0"/>
                                  <w:divBdr>
                                    <w:top w:val="none" w:sz="0" w:space="0" w:color="auto"/>
                                    <w:left w:val="none" w:sz="0" w:space="0" w:color="auto"/>
                                    <w:bottom w:val="none" w:sz="0" w:space="0" w:color="auto"/>
                                    <w:right w:val="none" w:sz="0" w:space="0" w:color="auto"/>
                                  </w:divBdr>
                                </w:div>
                                <w:div w:id="1734616239">
                                  <w:marLeft w:val="0"/>
                                  <w:marRight w:val="0"/>
                                  <w:marTop w:val="0"/>
                                  <w:marBottom w:val="150"/>
                                  <w:divBdr>
                                    <w:top w:val="none" w:sz="0" w:space="0" w:color="auto"/>
                                    <w:left w:val="none" w:sz="0" w:space="0" w:color="auto"/>
                                    <w:bottom w:val="none" w:sz="0" w:space="0" w:color="auto"/>
                                    <w:right w:val="none" w:sz="0" w:space="0" w:color="auto"/>
                                  </w:divBdr>
                                  <w:divsChild>
                                    <w:div w:id="5259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5303">
                              <w:marLeft w:val="0"/>
                              <w:marRight w:val="0"/>
                              <w:marTop w:val="0"/>
                              <w:marBottom w:val="0"/>
                              <w:divBdr>
                                <w:top w:val="none" w:sz="0" w:space="0" w:color="auto"/>
                                <w:left w:val="none" w:sz="0" w:space="0" w:color="auto"/>
                                <w:bottom w:val="none" w:sz="0" w:space="0" w:color="auto"/>
                                <w:right w:val="none" w:sz="0" w:space="0" w:color="auto"/>
                              </w:divBdr>
                            </w:div>
                            <w:div w:id="633677173">
                              <w:marLeft w:val="0"/>
                              <w:marRight w:val="0"/>
                              <w:marTop w:val="0"/>
                              <w:marBottom w:val="0"/>
                              <w:divBdr>
                                <w:top w:val="none" w:sz="0" w:space="0" w:color="auto"/>
                                <w:left w:val="none" w:sz="0" w:space="0" w:color="auto"/>
                                <w:bottom w:val="none" w:sz="0" w:space="0" w:color="auto"/>
                                <w:right w:val="none" w:sz="0" w:space="0" w:color="auto"/>
                              </w:divBdr>
                              <w:divsChild>
                                <w:div w:id="416364848">
                                  <w:marLeft w:val="0"/>
                                  <w:marRight w:val="0"/>
                                  <w:marTop w:val="0"/>
                                  <w:marBottom w:val="0"/>
                                  <w:divBdr>
                                    <w:top w:val="none" w:sz="0" w:space="0" w:color="auto"/>
                                    <w:left w:val="none" w:sz="0" w:space="0" w:color="auto"/>
                                    <w:bottom w:val="none" w:sz="0" w:space="0" w:color="auto"/>
                                    <w:right w:val="none" w:sz="0" w:space="0" w:color="auto"/>
                                  </w:divBdr>
                                </w:div>
                                <w:div w:id="165175927">
                                  <w:marLeft w:val="0"/>
                                  <w:marRight w:val="0"/>
                                  <w:marTop w:val="0"/>
                                  <w:marBottom w:val="0"/>
                                  <w:divBdr>
                                    <w:top w:val="none" w:sz="0" w:space="0" w:color="auto"/>
                                    <w:left w:val="none" w:sz="0" w:space="0" w:color="auto"/>
                                    <w:bottom w:val="none" w:sz="0" w:space="0" w:color="auto"/>
                                    <w:right w:val="none" w:sz="0" w:space="0" w:color="auto"/>
                                  </w:divBdr>
                                </w:div>
                              </w:divsChild>
                            </w:div>
                            <w:div w:id="516189351">
                              <w:marLeft w:val="0"/>
                              <w:marRight w:val="0"/>
                              <w:marTop w:val="0"/>
                              <w:marBottom w:val="0"/>
                              <w:divBdr>
                                <w:top w:val="none" w:sz="0" w:space="0" w:color="auto"/>
                                <w:left w:val="none" w:sz="0" w:space="0" w:color="auto"/>
                                <w:bottom w:val="none" w:sz="0" w:space="0" w:color="auto"/>
                                <w:right w:val="none" w:sz="0" w:space="0" w:color="auto"/>
                              </w:divBdr>
                            </w:div>
                            <w:div w:id="895317782">
                              <w:marLeft w:val="0"/>
                              <w:marRight w:val="0"/>
                              <w:marTop w:val="0"/>
                              <w:marBottom w:val="0"/>
                              <w:divBdr>
                                <w:top w:val="none" w:sz="0" w:space="0" w:color="auto"/>
                                <w:left w:val="none" w:sz="0" w:space="0" w:color="auto"/>
                                <w:bottom w:val="none" w:sz="0" w:space="0" w:color="auto"/>
                                <w:right w:val="none" w:sz="0" w:space="0" w:color="auto"/>
                              </w:divBdr>
                              <w:divsChild>
                                <w:div w:id="1847868350">
                                  <w:marLeft w:val="0"/>
                                  <w:marRight w:val="0"/>
                                  <w:marTop w:val="0"/>
                                  <w:marBottom w:val="0"/>
                                  <w:divBdr>
                                    <w:top w:val="none" w:sz="0" w:space="0" w:color="auto"/>
                                    <w:left w:val="none" w:sz="0" w:space="0" w:color="auto"/>
                                    <w:bottom w:val="none" w:sz="0" w:space="0" w:color="auto"/>
                                    <w:right w:val="none" w:sz="0" w:space="0" w:color="auto"/>
                                  </w:divBdr>
                                </w:div>
                                <w:div w:id="226376910">
                                  <w:marLeft w:val="0"/>
                                  <w:marRight w:val="0"/>
                                  <w:marTop w:val="0"/>
                                  <w:marBottom w:val="0"/>
                                  <w:divBdr>
                                    <w:top w:val="none" w:sz="0" w:space="0" w:color="auto"/>
                                    <w:left w:val="none" w:sz="0" w:space="0" w:color="auto"/>
                                    <w:bottom w:val="none" w:sz="0" w:space="0" w:color="auto"/>
                                    <w:right w:val="none" w:sz="0" w:space="0" w:color="auto"/>
                                  </w:divBdr>
                                </w:div>
                              </w:divsChild>
                            </w:div>
                            <w:div w:id="1135636201">
                              <w:marLeft w:val="0"/>
                              <w:marRight w:val="0"/>
                              <w:marTop w:val="0"/>
                              <w:marBottom w:val="0"/>
                              <w:divBdr>
                                <w:top w:val="none" w:sz="0" w:space="0" w:color="auto"/>
                                <w:left w:val="none" w:sz="0" w:space="0" w:color="auto"/>
                                <w:bottom w:val="none" w:sz="0" w:space="0" w:color="auto"/>
                                <w:right w:val="none" w:sz="0" w:space="0" w:color="auto"/>
                              </w:divBdr>
                            </w:div>
                            <w:div w:id="1104038296">
                              <w:marLeft w:val="0"/>
                              <w:marRight w:val="0"/>
                              <w:marTop w:val="0"/>
                              <w:marBottom w:val="0"/>
                              <w:divBdr>
                                <w:top w:val="none" w:sz="0" w:space="0" w:color="auto"/>
                                <w:left w:val="none" w:sz="0" w:space="0" w:color="auto"/>
                                <w:bottom w:val="none" w:sz="0" w:space="0" w:color="auto"/>
                                <w:right w:val="none" w:sz="0" w:space="0" w:color="auto"/>
                              </w:divBdr>
                              <w:divsChild>
                                <w:div w:id="130053978">
                                  <w:marLeft w:val="0"/>
                                  <w:marRight w:val="0"/>
                                  <w:marTop w:val="0"/>
                                  <w:marBottom w:val="0"/>
                                  <w:divBdr>
                                    <w:top w:val="none" w:sz="0" w:space="0" w:color="auto"/>
                                    <w:left w:val="none" w:sz="0" w:space="0" w:color="auto"/>
                                    <w:bottom w:val="none" w:sz="0" w:space="0" w:color="auto"/>
                                    <w:right w:val="none" w:sz="0" w:space="0" w:color="auto"/>
                                  </w:divBdr>
                                </w:div>
                                <w:div w:id="1901210162">
                                  <w:marLeft w:val="0"/>
                                  <w:marRight w:val="0"/>
                                  <w:marTop w:val="0"/>
                                  <w:marBottom w:val="0"/>
                                  <w:divBdr>
                                    <w:top w:val="none" w:sz="0" w:space="0" w:color="auto"/>
                                    <w:left w:val="none" w:sz="0" w:space="0" w:color="auto"/>
                                    <w:bottom w:val="none" w:sz="0" w:space="0" w:color="auto"/>
                                    <w:right w:val="none" w:sz="0" w:space="0" w:color="auto"/>
                                  </w:divBdr>
                                </w:div>
                              </w:divsChild>
                            </w:div>
                            <w:div w:id="1688170827">
                              <w:marLeft w:val="0"/>
                              <w:marRight w:val="0"/>
                              <w:marTop w:val="0"/>
                              <w:marBottom w:val="0"/>
                              <w:divBdr>
                                <w:top w:val="none" w:sz="0" w:space="0" w:color="auto"/>
                                <w:left w:val="none" w:sz="0" w:space="0" w:color="auto"/>
                                <w:bottom w:val="none" w:sz="0" w:space="0" w:color="auto"/>
                                <w:right w:val="none" w:sz="0" w:space="0" w:color="auto"/>
                              </w:divBdr>
                            </w:div>
                            <w:div w:id="514266862">
                              <w:marLeft w:val="0"/>
                              <w:marRight w:val="0"/>
                              <w:marTop w:val="0"/>
                              <w:marBottom w:val="0"/>
                              <w:divBdr>
                                <w:top w:val="none" w:sz="0" w:space="0" w:color="auto"/>
                                <w:left w:val="none" w:sz="0" w:space="0" w:color="auto"/>
                                <w:bottom w:val="none" w:sz="0" w:space="0" w:color="auto"/>
                                <w:right w:val="none" w:sz="0" w:space="0" w:color="auto"/>
                              </w:divBdr>
                              <w:divsChild>
                                <w:div w:id="2018922580">
                                  <w:marLeft w:val="0"/>
                                  <w:marRight w:val="0"/>
                                  <w:marTop w:val="0"/>
                                  <w:marBottom w:val="0"/>
                                  <w:divBdr>
                                    <w:top w:val="none" w:sz="0" w:space="0" w:color="auto"/>
                                    <w:left w:val="none" w:sz="0" w:space="0" w:color="auto"/>
                                    <w:bottom w:val="none" w:sz="0" w:space="0" w:color="auto"/>
                                    <w:right w:val="none" w:sz="0" w:space="0" w:color="auto"/>
                                  </w:divBdr>
                                </w:div>
                                <w:div w:id="1100570404">
                                  <w:marLeft w:val="0"/>
                                  <w:marRight w:val="0"/>
                                  <w:marTop w:val="0"/>
                                  <w:marBottom w:val="0"/>
                                  <w:divBdr>
                                    <w:top w:val="none" w:sz="0" w:space="0" w:color="auto"/>
                                    <w:left w:val="none" w:sz="0" w:space="0" w:color="auto"/>
                                    <w:bottom w:val="none" w:sz="0" w:space="0" w:color="auto"/>
                                    <w:right w:val="none" w:sz="0" w:space="0" w:color="auto"/>
                                  </w:divBdr>
                                </w:div>
                              </w:divsChild>
                            </w:div>
                            <w:div w:id="1013917521">
                              <w:marLeft w:val="0"/>
                              <w:marRight w:val="0"/>
                              <w:marTop w:val="0"/>
                              <w:marBottom w:val="0"/>
                              <w:divBdr>
                                <w:top w:val="none" w:sz="0" w:space="0" w:color="auto"/>
                                <w:left w:val="none" w:sz="0" w:space="0" w:color="auto"/>
                                <w:bottom w:val="none" w:sz="0" w:space="0" w:color="auto"/>
                                <w:right w:val="none" w:sz="0" w:space="0" w:color="auto"/>
                              </w:divBdr>
                            </w:div>
                            <w:div w:id="2018193346">
                              <w:marLeft w:val="0"/>
                              <w:marRight w:val="0"/>
                              <w:marTop w:val="0"/>
                              <w:marBottom w:val="0"/>
                              <w:divBdr>
                                <w:top w:val="none" w:sz="0" w:space="0" w:color="auto"/>
                                <w:left w:val="none" w:sz="0" w:space="0" w:color="auto"/>
                                <w:bottom w:val="none" w:sz="0" w:space="0" w:color="auto"/>
                                <w:right w:val="none" w:sz="0" w:space="0" w:color="auto"/>
                              </w:divBdr>
                              <w:divsChild>
                                <w:div w:id="1621104386">
                                  <w:marLeft w:val="0"/>
                                  <w:marRight w:val="0"/>
                                  <w:marTop w:val="0"/>
                                  <w:marBottom w:val="0"/>
                                  <w:divBdr>
                                    <w:top w:val="none" w:sz="0" w:space="0" w:color="auto"/>
                                    <w:left w:val="none" w:sz="0" w:space="0" w:color="auto"/>
                                    <w:bottom w:val="none" w:sz="0" w:space="0" w:color="auto"/>
                                    <w:right w:val="none" w:sz="0" w:space="0" w:color="auto"/>
                                  </w:divBdr>
                                </w:div>
                                <w:div w:id="1085614643">
                                  <w:marLeft w:val="0"/>
                                  <w:marRight w:val="0"/>
                                  <w:marTop w:val="0"/>
                                  <w:marBottom w:val="150"/>
                                  <w:divBdr>
                                    <w:top w:val="none" w:sz="0" w:space="0" w:color="auto"/>
                                    <w:left w:val="none" w:sz="0" w:space="0" w:color="auto"/>
                                    <w:bottom w:val="none" w:sz="0" w:space="0" w:color="auto"/>
                                    <w:right w:val="none" w:sz="0" w:space="0" w:color="auto"/>
                                  </w:divBdr>
                                </w:div>
                              </w:divsChild>
                            </w:div>
                            <w:div w:id="888608130">
                              <w:marLeft w:val="0"/>
                              <w:marRight w:val="0"/>
                              <w:marTop w:val="0"/>
                              <w:marBottom w:val="0"/>
                              <w:divBdr>
                                <w:top w:val="none" w:sz="0" w:space="0" w:color="auto"/>
                                <w:left w:val="none" w:sz="0" w:space="0" w:color="auto"/>
                                <w:bottom w:val="none" w:sz="0" w:space="0" w:color="auto"/>
                                <w:right w:val="none" w:sz="0" w:space="0" w:color="auto"/>
                              </w:divBdr>
                            </w:div>
                            <w:div w:id="1311137519">
                              <w:marLeft w:val="0"/>
                              <w:marRight w:val="0"/>
                              <w:marTop w:val="0"/>
                              <w:marBottom w:val="0"/>
                              <w:divBdr>
                                <w:top w:val="none" w:sz="0" w:space="0" w:color="auto"/>
                                <w:left w:val="none" w:sz="0" w:space="0" w:color="auto"/>
                                <w:bottom w:val="none" w:sz="0" w:space="0" w:color="auto"/>
                                <w:right w:val="none" w:sz="0" w:space="0" w:color="auto"/>
                              </w:divBdr>
                              <w:divsChild>
                                <w:div w:id="744886833">
                                  <w:marLeft w:val="0"/>
                                  <w:marRight w:val="0"/>
                                  <w:marTop w:val="0"/>
                                  <w:marBottom w:val="0"/>
                                  <w:divBdr>
                                    <w:top w:val="none" w:sz="0" w:space="0" w:color="auto"/>
                                    <w:left w:val="none" w:sz="0" w:space="0" w:color="auto"/>
                                    <w:bottom w:val="none" w:sz="0" w:space="0" w:color="auto"/>
                                    <w:right w:val="none" w:sz="0" w:space="0" w:color="auto"/>
                                  </w:divBdr>
                                </w:div>
                                <w:div w:id="2098744651">
                                  <w:marLeft w:val="0"/>
                                  <w:marRight w:val="0"/>
                                  <w:marTop w:val="0"/>
                                  <w:marBottom w:val="0"/>
                                  <w:divBdr>
                                    <w:top w:val="none" w:sz="0" w:space="0" w:color="auto"/>
                                    <w:left w:val="none" w:sz="0" w:space="0" w:color="auto"/>
                                    <w:bottom w:val="none" w:sz="0" w:space="0" w:color="auto"/>
                                    <w:right w:val="none" w:sz="0" w:space="0" w:color="auto"/>
                                  </w:divBdr>
                                </w:div>
                              </w:divsChild>
                            </w:div>
                            <w:div w:id="339890024">
                              <w:marLeft w:val="0"/>
                              <w:marRight w:val="0"/>
                              <w:marTop w:val="0"/>
                              <w:marBottom w:val="0"/>
                              <w:divBdr>
                                <w:top w:val="none" w:sz="0" w:space="0" w:color="auto"/>
                                <w:left w:val="none" w:sz="0" w:space="0" w:color="auto"/>
                                <w:bottom w:val="none" w:sz="0" w:space="0" w:color="auto"/>
                                <w:right w:val="none" w:sz="0" w:space="0" w:color="auto"/>
                              </w:divBdr>
                            </w:div>
                            <w:div w:id="572666025">
                              <w:marLeft w:val="0"/>
                              <w:marRight w:val="0"/>
                              <w:marTop w:val="0"/>
                              <w:marBottom w:val="0"/>
                              <w:divBdr>
                                <w:top w:val="none" w:sz="0" w:space="0" w:color="auto"/>
                                <w:left w:val="none" w:sz="0" w:space="0" w:color="auto"/>
                                <w:bottom w:val="none" w:sz="0" w:space="0" w:color="auto"/>
                                <w:right w:val="none" w:sz="0" w:space="0" w:color="auto"/>
                              </w:divBdr>
                              <w:divsChild>
                                <w:div w:id="1641884655">
                                  <w:marLeft w:val="0"/>
                                  <w:marRight w:val="0"/>
                                  <w:marTop w:val="0"/>
                                  <w:marBottom w:val="0"/>
                                  <w:divBdr>
                                    <w:top w:val="none" w:sz="0" w:space="0" w:color="auto"/>
                                    <w:left w:val="none" w:sz="0" w:space="0" w:color="auto"/>
                                    <w:bottom w:val="none" w:sz="0" w:space="0" w:color="auto"/>
                                    <w:right w:val="none" w:sz="0" w:space="0" w:color="auto"/>
                                  </w:divBdr>
                                </w:div>
                                <w:div w:id="20744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2713">
                          <w:marLeft w:val="0"/>
                          <w:marRight w:val="0"/>
                          <w:marTop w:val="0"/>
                          <w:marBottom w:val="0"/>
                          <w:divBdr>
                            <w:top w:val="none" w:sz="0" w:space="0" w:color="auto"/>
                            <w:left w:val="none" w:sz="0" w:space="0" w:color="auto"/>
                            <w:bottom w:val="none" w:sz="0" w:space="0" w:color="auto"/>
                            <w:right w:val="none" w:sz="0" w:space="0" w:color="auto"/>
                          </w:divBdr>
                          <w:divsChild>
                            <w:div w:id="179437883">
                              <w:marLeft w:val="0"/>
                              <w:marRight w:val="0"/>
                              <w:marTop w:val="0"/>
                              <w:marBottom w:val="150"/>
                              <w:divBdr>
                                <w:top w:val="none" w:sz="0" w:space="0" w:color="auto"/>
                                <w:left w:val="none" w:sz="0" w:space="0" w:color="auto"/>
                                <w:bottom w:val="none" w:sz="0" w:space="0" w:color="auto"/>
                                <w:right w:val="none" w:sz="0" w:space="0" w:color="auto"/>
                              </w:divBdr>
                            </w:div>
                          </w:divsChild>
                        </w:div>
                        <w:div w:id="1208759495">
                          <w:marLeft w:val="0"/>
                          <w:marRight w:val="1"/>
                          <w:marTop w:val="0"/>
                          <w:marBottom w:val="0"/>
                          <w:divBdr>
                            <w:top w:val="none" w:sz="0" w:space="0" w:color="auto"/>
                            <w:left w:val="none" w:sz="0" w:space="0" w:color="auto"/>
                            <w:bottom w:val="none" w:sz="0" w:space="0" w:color="auto"/>
                            <w:right w:val="none" w:sz="0" w:space="0" w:color="auto"/>
                          </w:divBdr>
                        </w:div>
                        <w:div w:id="1409041369">
                          <w:marLeft w:val="0"/>
                          <w:marRight w:val="0"/>
                          <w:marTop w:val="0"/>
                          <w:marBottom w:val="0"/>
                          <w:divBdr>
                            <w:top w:val="none" w:sz="0" w:space="0" w:color="auto"/>
                            <w:left w:val="none" w:sz="0" w:space="0" w:color="auto"/>
                            <w:bottom w:val="none" w:sz="0" w:space="0" w:color="auto"/>
                            <w:right w:val="none" w:sz="0" w:space="0" w:color="auto"/>
                          </w:divBdr>
                        </w:div>
                        <w:div w:id="769860771">
                          <w:marLeft w:val="0"/>
                          <w:marRight w:val="0"/>
                          <w:marTop w:val="0"/>
                          <w:marBottom w:val="0"/>
                          <w:divBdr>
                            <w:top w:val="none" w:sz="0" w:space="0" w:color="auto"/>
                            <w:left w:val="none" w:sz="0" w:space="0" w:color="auto"/>
                            <w:bottom w:val="none" w:sz="0" w:space="0" w:color="auto"/>
                            <w:right w:val="none" w:sz="0" w:space="0" w:color="auto"/>
                          </w:divBdr>
                          <w:divsChild>
                            <w:div w:id="216090280">
                              <w:marLeft w:val="0"/>
                              <w:marRight w:val="0"/>
                              <w:marTop w:val="0"/>
                              <w:marBottom w:val="0"/>
                              <w:divBdr>
                                <w:top w:val="none" w:sz="0" w:space="0" w:color="auto"/>
                                <w:left w:val="none" w:sz="0" w:space="0" w:color="auto"/>
                                <w:bottom w:val="none" w:sz="0" w:space="0" w:color="auto"/>
                                <w:right w:val="none" w:sz="0" w:space="0" w:color="auto"/>
                              </w:divBdr>
                              <w:divsChild>
                                <w:div w:id="1778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7463">
                          <w:marLeft w:val="0"/>
                          <w:marRight w:val="0"/>
                          <w:marTop w:val="0"/>
                          <w:marBottom w:val="0"/>
                          <w:divBdr>
                            <w:top w:val="none" w:sz="0" w:space="0" w:color="auto"/>
                            <w:left w:val="none" w:sz="0" w:space="0" w:color="auto"/>
                            <w:bottom w:val="none" w:sz="0" w:space="0" w:color="auto"/>
                            <w:right w:val="none" w:sz="0" w:space="0" w:color="auto"/>
                          </w:divBdr>
                        </w:div>
                        <w:div w:id="717359588">
                          <w:marLeft w:val="0"/>
                          <w:marRight w:val="0"/>
                          <w:marTop w:val="0"/>
                          <w:marBottom w:val="0"/>
                          <w:divBdr>
                            <w:top w:val="none" w:sz="0" w:space="0" w:color="auto"/>
                            <w:left w:val="none" w:sz="0" w:space="0" w:color="auto"/>
                            <w:bottom w:val="none" w:sz="0" w:space="0" w:color="auto"/>
                            <w:right w:val="none" w:sz="0" w:space="0" w:color="auto"/>
                          </w:divBdr>
                        </w:div>
                        <w:div w:id="1748726750">
                          <w:marLeft w:val="0"/>
                          <w:marRight w:val="0"/>
                          <w:marTop w:val="0"/>
                          <w:marBottom w:val="0"/>
                          <w:divBdr>
                            <w:top w:val="none" w:sz="0" w:space="0" w:color="auto"/>
                            <w:left w:val="none" w:sz="0" w:space="0" w:color="auto"/>
                            <w:bottom w:val="none" w:sz="0" w:space="0" w:color="auto"/>
                            <w:right w:val="none" w:sz="0" w:space="0" w:color="auto"/>
                          </w:divBdr>
                          <w:divsChild>
                            <w:div w:id="187984129">
                              <w:marLeft w:val="0"/>
                              <w:marRight w:val="0"/>
                              <w:marTop w:val="0"/>
                              <w:marBottom w:val="0"/>
                              <w:divBdr>
                                <w:top w:val="none" w:sz="0" w:space="0" w:color="auto"/>
                                <w:left w:val="none" w:sz="0" w:space="0" w:color="auto"/>
                                <w:bottom w:val="none" w:sz="0" w:space="0" w:color="auto"/>
                                <w:right w:val="none" w:sz="0" w:space="0" w:color="auto"/>
                              </w:divBdr>
                            </w:div>
                          </w:divsChild>
                        </w:div>
                        <w:div w:id="693262381">
                          <w:marLeft w:val="0"/>
                          <w:marRight w:val="0"/>
                          <w:marTop w:val="0"/>
                          <w:marBottom w:val="0"/>
                          <w:divBdr>
                            <w:top w:val="none" w:sz="0" w:space="0" w:color="auto"/>
                            <w:left w:val="none" w:sz="0" w:space="0" w:color="auto"/>
                            <w:bottom w:val="none" w:sz="0" w:space="0" w:color="auto"/>
                            <w:right w:val="none" w:sz="0" w:space="0" w:color="auto"/>
                          </w:divBdr>
                        </w:div>
                        <w:div w:id="256057207">
                          <w:marLeft w:val="0"/>
                          <w:marRight w:val="0"/>
                          <w:marTop w:val="0"/>
                          <w:marBottom w:val="0"/>
                          <w:divBdr>
                            <w:top w:val="none" w:sz="0" w:space="0" w:color="auto"/>
                            <w:left w:val="none" w:sz="0" w:space="0" w:color="auto"/>
                            <w:bottom w:val="none" w:sz="0" w:space="0" w:color="auto"/>
                            <w:right w:val="none" w:sz="0" w:space="0" w:color="auto"/>
                          </w:divBdr>
                          <w:divsChild>
                            <w:div w:id="1494298774">
                              <w:marLeft w:val="0"/>
                              <w:marRight w:val="0"/>
                              <w:marTop w:val="0"/>
                              <w:marBottom w:val="0"/>
                              <w:divBdr>
                                <w:top w:val="none" w:sz="0" w:space="0" w:color="auto"/>
                                <w:left w:val="none" w:sz="0" w:space="0" w:color="auto"/>
                                <w:bottom w:val="none" w:sz="0" w:space="0" w:color="auto"/>
                                <w:right w:val="none" w:sz="0" w:space="0" w:color="auto"/>
                              </w:divBdr>
                            </w:div>
                          </w:divsChild>
                        </w:div>
                        <w:div w:id="791633981">
                          <w:marLeft w:val="0"/>
                          <w:marRight w:val="0"/>
                          <w:marTop w:val="0"/>
                          <w:marBottom w:val="0"/>
                          <w:divBdr>
                            <w:top w:val="none" w:sz="0" w:space="0" w:color="auto"/>
                            <w:left w:val="none" w:sz="0" w:space="0" w:color="auto"/>
                            <w:bottom w:val="none" w:sz="0" w:space="0" w:color="auto"/>
                            <w:right w:val="none" w:sz="0" w:space="0" w:color="auto"/>
                          </w:divBdr>
                        </w:div>
                        <w:div w:id="955720828">
                          <w:marLeft w:val="0"/>
                          <w:marRight w:val="0"/>
                          <w:marTop w:val="0"/>
                          <w:marBottom w:val="0"/>
                          <w:divBdr>
                            <w:top w:val="none" w:sz="0" w:space="0" w:color="auto"/>
                            <w:left w:val="none" w:sz="0" w:space="0" w:color="auto"/>
                            <w:bottom w:val="none" w:sz="0" w:space="0" w:color="auto"/>
                            <w:right w:val="none" w:sz="0" w:space="0" w:color="auto"/>
                          </w:divBdr>
                          <w:divsChild>
                            <w:div w:id="5540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1080">
                  <w:marLeft w:val="0"/>
                  <w:marRight w:val="0"/>
                  <w:marTop w:val="75"/>
                  <w:marBottom w:val="0"/>
                  <w:divBdr>
                    <w:top w:val="none" w:sz="0" w:space="0" w:color="auto"/>
                    <w:left w:val="none" w:sz="0" w:space="0" w:color="auto"/>
                    <w:bottom w:val="none" w:sz="0" w:space="0" w:color="auto"/>
                    <w:right w:val="none" w:sz="0" w:space="0" w:color="auto"/>
                  </w:divBdr>
                  <w:divsChild>
                    <w:div w:id="8989642">
                      <w:marLeft w:val="0"/>
                      <w:marRight w:val="0"/>
                      <w:marTop w:val="0"/>
                      <w:marBottom w:val="0"/>
                      <w:divBdr>
                        <w:top w:val="none" w:sz="0" w:space="0" w:color="auto"/>
                        <w:left w:val="none" w:sz="0" w:space="0" w:color="auto"/>
                        <w:bottom w:val="none" w:sz="0" w:space="0" w:color="auto"/>
                        <w:right w:val="none" w:sz="0" w:space="0" w:color="auto"/>
                      </w:divBdr>
                    </w:div>
                    <w:div w:id="2125466091">
                      <w:marLeft w:val="0"/>
                      <w:marRight w:val="0"/>
                      <w:marTop w:val="0"/>
                      <w:marBottom w:val="0"/>
                      <w:divBdr>
                        <w:top w:val="none" w:sz="0" w:space="0" w:color="auto"/>
                        <w:left w:val="none" w:sz="0" w:space="0" w:color="auto"/>
                        <w:bottom w:val="none" w:sz="0" w:space="0" w:color="auto"/>
                        <w:right w:val="none" w:sz="0" w:space="0" w:color="auto"/>
                      </w:divBdr>
                      <w:divsChild>
                        <w:div w:id="88428543">
                          <w:marLeft w:val="0"/>
                          <w:marRight w:val="0"/>
                          <w:marTop w:val="0"/>
                          <w:marBottom w:val="0"/>
                          <w:divBdr>
                            <w:top w:val="none" w:sz="0" w:space="0" w:color="auto"/>
                            <w:left w:val="none" w:sz="0" w:space="0" w:color="auto"/>
                            <w:bottom w:val="none" w:sz="0" w:space="0" w:color="auto"/>
                            <w:right w:val="none" w:sz="0" w:space="0" w:color="auto"/>
                          </w:divBdr>
                        </w:div>
                      </w:divsChild>
                    </w:div>
                    <w:div w:id="264197854">
                      <w:marLeft w:val="0"/>
                      <w:marRight w:val="0"/>
                      <w:marTop w:val="0"/>
                      <w:marBottom w:val="0"/>
                      <w:divBdr>
                        <w:top w:val="none" w:sz="0" w:space="0" w:color="auto"/>
                        <w:left w:val="none" w:sz="0" w:space="0" w:color="auto"/>
                        <w:bottom w:val="none" w:sz="0" w:space="0" w:color="auto"/>
                        <w:right w:val="none" w:sz="0" w:space="0" w:color="auto"/>
                      </w:divBdr>
                      <w:divsChild>
                        <w:div w:id="702485944">
                          <w:marLeft w:val="0"/>
                          <w:marRight w:val="0"/>
                          <w:marTop w:val="0"/>
                          <w:marBottom w:val="0"/>
                          <w:divBdr>
                            <w:top w:val="none" w:sz="0" w:space="0" w:color="auto"/>
                            <w:left w:val="none" w:sz="0" w:space="0" w:color="auto"/>
                            <w:bottom w:val="none" w:sz="0" w:space="0" w:color="auto"/>
                            <w:right w:val="none" w:sz="0" w:space="0" w:color="auto"/>
                          </w:divBdr>
                          <w:divsChild>
                            <w:div w:id="2032367055">
                              <w:marLeft w:val="0"/>
                              <w:marRight w:val="0"/>
                              <w:marTop w:val="0"/>
                              <w:marBottom w:val="0"/>
                              <w:divBdr>
                                <w:top w:val="none" w:sz="0" w:space="0" w:color="auto"/>
                                <w:left w:val="none" w:sz="0" w:space="0" w:color="auto"/>
                                <w:bottom w:val="none" w:sz="0" w:space="0" w:color="auto"/>
                                <w:right w:val="none" w:sz="0" w:space="0" w:color="auto"/>
                              </w:divBdr>
                            </w:div>
                            <w:div w:id="556548121">
                              <w:marLeft w:val="0"/>
                              <w:marRight w:val="0"/>
                              <w:marTop w:val="0"/>
                              <w:marBottom w:val="0"/>
                              <w:divBdr>
                                <w:top w:val="none" w:sz="0" w:space="0" w:color="auto"/>
                                <w:left w:val="none" w:sz="0" w:space="0" w:color="auto"/>
                                <w:bottom w:val="none" w:sz="0" w:space="0" w:color="auto"/>
                                <w:right w:val="none" w:sz="0" w:space="0" w:color="auto"/>
                              </w:divBdr>
                            </w:div>
                          </w:divsChild>
                        </w:div>
                        <w:div w:id="1184325213">
                          <w:marLeft w:val="0"/>
                          <w:marRight w:val="0"/>
                          <w:marTop w:val="0"/>
                          <w:marBottom w:val="0"/>
                          <w:divBdr>
                            <w:top w:val="none" w:sz="0" w:space="0" w:color="auto"/>
                            <w:left w:val="none" w:sz="0" w:space="0" w:color="auto"/>
                            <w:bottom w:val="none" w:sz="0" w:space="0" w:color="auto"/>
                            <w:right w:val="none" w:sz="0" w:space="0" w:color="auto"/>
                          </w:divBdr>
                        </w:div>
                        <w:div w:id="1533689797">
                          <w:marLeft w:val="0"/>
                          <w:marRight w:val="0"/>
                          <w:marTop w:val="0"/>
                          <w:marBottom w:val="0"/>
                          <w:divBdr>
                            <w:top w:val="none" w:sz="0" w:space="0" w:color="auto"/>
                            <w:left w:val="none" w:sz="0" w:space="0" w:color="auto"/>
                            <w:bottom w:val="none" w:sz="0" w:space="0" w:color="auto"/>
                            <w:right w:val="none" w:sz="0" w:space="0" w:color="auto"/>
                          </w:divBdr>
                          <w:divsChild>
                            <w:div w:id="1201435812">
                              <w:marLeft w:val="0"/>
                              <w:marRight w:val="0"/>
                              <w:marTop w:val="0"/>
                              <w:marBottom w:val="0"/>
                              <w:divBdr>
                                <w:top w:val="none" w:sz="0" w:space="0" w:color="auto"/>
                                <w:left w:val="none" w:sz="0" w:space="0" w:color="auto"/>
                                <w:bottom w:val="none" w:sz="0" w:space="0" w:color="auto"/>
                                <w:right w:val="none" w:sz="0" w:space="0" w:color="auto"/>
                              </w:divBdr>
                            </w:div>
                            <w:div w:id="1784763664">
                              <w:marLeft w:val="0"/>
                              <w:marRight w:val="0"/>
                              <w:marTop w:val="0"/>
                              <w:marBottom w:val="0"/>
                              <w:divBdr>
                                <w:top w:val="none" w:sz="0" w:space="0" w:color="auto"/>
                                <w:left w:val="none" w:sz="0" w:space="0" w:color="auto"/>
                                <w:bottom w:val="none" w:sz="0" w:space="0" w:color="auto"/>
                                <w:right w:val="none" w:sz="0" w:space="0" w:color="auto"/>
                              </w:divBdr>
                            </w:div>
                          </w:divsChild>
                        </w:div>
                        <w:div w:id="94181495">
                          <w:marLeft w:val="0"/>
                          <w:marRight w:val="0"/>
                          <w:marTop w:val="0"/>
                          <w:marBottom w:val="0"/>
                          <w:divBdr>
                            <w:top w:val="none" w:sz="0" w:space="0" w:color="auto"/>
                            <w:left w:val="none" w:sz="0" w:space="0" w:color="auto"/>
                            <w:bottom w:val="none" w:sz="0" w:space="0" w:color="auto"/>
                            <w:right w:val="none" w:sz="0" w:space="0" w:color="auto"/>
                          </w:divBdr>
                        </w:div>
                        <w:div w:id="237325602">
                          <w:marLeft w:val="0"/>
                          <w:marRight w:val="0"/>
                          <w:marTop w:val="0"/>
                          <w:marBottom w:val="0"/>
                          <w:divBdr>
                            <w:top w:val="none" w:sz="0" w:space="0" w:color="auto"/>
                            <w:left w:val="none" w:sz="0" w:space="0" w:color="auto"/>
                            <w:bottom w:val="none" w:sz="0" w:space="0" w:color="auto"/>
                            <w:right w:val="none" w:sz="0" w:space="0" w:color="auto"/>
                          </w:divBdr>
                          <w:divsChild>
                            <w:div w:id="561601377">
                              <w:marLeft w:val="0"/>
                              <w:marRight w:val="0"/>
                              <w:marTop w:val="0"/>
                              <w:marBottom w:val="0"/>
                              <w:divBdr>
                                <w:top w:val="none" w:sz="0" w:space="0" w:color="auto"/>
                                <w:left w:val="none" w:sz="0" w:space="0" w:color="auto"/>
                                <w:bottom w:val="none" w:sz="0" w:space="0" w:color="auto"/>
                                <w:right w:val="none" w:sz="0" w:space="0" w:color="auto"/>
                              </w:divBdr>
                            </w:div>
                            <w:div w:id="954601056">
                              <w:marLeft w:val="0"/>
                              <w:marRight w:val="0"/>
                              <w:marTop w:val="0"/>
                              <w:marBottom w:val="0"/>
                              <w:divBdr>
                                <w:top w:val="none" w:sz="0" w:space="0" w:color="auto"/>
                                <w:left w:val="none" w:sz="0" w:space="0" w:color="auto"/>
                                <w:bottom w:val="none" w:sz="0" w:space="0" w:color="auto"/>
                                <w:right w:val="none" w:sz="0" w:space="0" w:color="auto"/>
                              </w:divBdr>
                            </w:div>
                          </w:divsChild>
                        </w:div>
                        <w:div w:id="1042367968">
                          <w:marLeft w:val="0"/>
                          <w:marRight w:val="0"/>
                          <w:marTop w:val="0"/>
                          <w:marBottom w:val="0"/>
                          <w:divBdr>
                            <w:top w:val="none" w:sz="0" w:space="0" w:color="auto"/>
                            <w:left w:val="none" w:sz="0" w:space="0" w:color="auto"/>
                            <w:bottom w:val="none" w:sz="0" w:space="0" w:color="auto"/>
                            <w:right w:val="none" w:sz="0" w:space="0" w:color="auto"/>
                          </w:divBdr>
                        </w:div>
                        <w:div w:id="375543913">
                          <w:marLeft w:val="0"/>
                          <w:marRight w:val="0"/>
                          <w:marTop w:val="0"/>
                          <w:marBottom w:val="0"/>
                          <w:divBdr>
                            <w:top w:val="none" w:sz="0" w:space="0" w:color="auto"/>
                            <w:left w:val="none" w:sz="0" w:space="0" w:color="auto"/>
                            <w:bottom w:val="none" w:sz="0" w:space="0" w:color="auto"/>
                            <w:right w:val="none" w:sz="0" w:space="0" w:color="auto"/>
                          </w:divBdr>
                          <w:divsChild>
                            <w:div w:id="794954098">
                              <w:marLeft w:val="0"/>
                              <w:marRight w:val="0"/>
                              <w:marTop w:val="0"/>
                              <w:marBottom w:val="0"/>
                              <w:divBdr>
                                <w:top w:val="none" w:sz="0" w:space="0" w:color="auto"/>
                                <w:left w:val="none" w:sz="0" w:space="0" w:color="auto"/>
                                <w:bottom w:val="none" w:sz="0" w:space="0" w:color="auto"/>
                                <w:right w:val="none" w:sz="0" w:space="0" w:color="auto"/>
                              </w:divBdr>
                            </w:div>
                            <w:div w:id="1469207418">
                              <w:marLeft w:val="0"/>
                              <w:marRight w:val="0"/>
                              <w:marTop w:val="0"/>
                              <w:marBottom w:val="0"/>
                              <w:divBdr>
                                <w:top w:val="none" w:sz="0" w:space="0" w:color="auto"/>
                                <w:left w:val="none" w:sz="0" w:space="0" w:color="auto"/>
                                <w:bottom w:val="none" w:sz="0" w:space="0" w:color="auto"/>
                                <w:right w:val="none" w:sz="0" w:space="0" w:color="auto"/>
                              </w:divBdr>
                            </w:div>
                          </w:divsChild>
                        </w:div>
                        <w:div w:id="1710449500">
                          <w:marLeft w:val="0"/>
                          <w:marRight w:val="0"/>
                          <w:marTop w:val="0"/>
                          <w:marBottom w:val="0"/>
                          <w:divBdr>
                            <w:top w:val="none" w:sz="0" w:space="0" w:color="auto"/>
                            <w:left w:val="none" w:sz="0" w:space="0" w:color="auto"/>
                            <w:bottom w:val="none" w:sz="0" w:space="0" w:color="auto"/>
                            <w:right w:val="none" w:sz="0" w:space="0" w:color="auto"/>
                          </w:divBdr>
                        </w:div>
                        <w:div w:id="1841656944">
                          <w:marLeft w:val="0"/>
                          <w:marRight w:val="0"/>
                          <w:marTop w:val="0"/>
                          <w:marBottom w:val="0"/>
                          <w:divBdr>
                            <w:top w:val="none" w:sz="0" w:space="0" w:color="auto"/>
                            <w:left w:val="none" w:sz="0" w:space="0" w:color="auto"/>
                            <w:bottom w:val="none" w:sz="0" w:space="0" w:color="auto"/>
                            <w:right w:val="none" w:sz="0" w:space="0" w:color="auto"/>
                          </w:divBdr>
                          <w:divsChild>
                            <w:div w:id="1881551587">
                              <w:marLeft w:val="0"/>
                              <w:marRight w:val="0"/>
                              <w:marTop w:val="0"/>
                              <w:marBottom w:val="0"/>
                              <w:divBdr>
                                <w:top w:val="none" w:sz="0" w:space="0" w:color="auto"/>
                                <w:left w:val="none" w:sz="0" w:space="0" w:color="auto"/>
                                <w:bottom w:val="none" w:sz="0" w:space="0" w:color="auto"/>
                                <w:right w:val="none" w:sz="0" w:space="0" w:color="auto"/>
                              </w:divBdr>
                            </w:div>
                            <w:div w:id="1306547058">
                              <w:marLeft w:val="0"/>
                              <w:marRight w:val="0"/>
                              <w:marTop w:val="0"/>
                              <w:marBottom w:val="0"/>
                              <w:divBdr>
                                <w:top w:val="none" w:sz="0" w:space="0" w:color="auto"/>
                                <w:left w:val="none" w:sz="0" w:space="0" w:color="auto"/>
                                <w:bottom w:val="none" w:sz="0" w:space="0" w:color="auto"/>
                                <w:right w:val="none" w:sz="0" w:space="0" w:color="auto"/>
                              </w:divBdr>
                            </w:div>
                          </w:divsChild>
                        </w:div>
                        <w:div w:id="472983967">
                          <w:marLeft w:val="0"/>
                          <w:marRight w:val="0"/>
                          <w:marTop w:val="0"/>
                          <w:marBottom w:val="0"/>
                          <w:divBdr>
                            <w:top w:val="none" w:sz="0" w:space="0" w:color="auto"/>
                            <w:left w:val="none" w:sz="0" w:space="0" w:color="auto"/>
                            <w:bottom w:val="none" w:sz="0" w:space="0" w:color="auto"/>
                            <w:right w:val="none" w:sz="0" w:space="0" w:color="auto"/>
                          </w:divBdr>
                        </w:div>
                        <w:div w:id="1908419632">
                          <w:marLeft w:val="0"/>
                          <w:marRight w:val="0"/>
                          <w:marTop w:val="0"/>
                          <w:marBottom w:val="0"/>
                          <w:divBdr>
                            <w:top w:val="none" w:sz="0" w:space="0" w:color="auto"/>
                            <w:left w:val="none" w:sz="0" w:space="0" w:color="auto"/>
                            <w:bottom w:val="none" w:sz="0" w:space="0" w:color="auto"/>
                            <w:right w:val="none" w:sz="0" w:space="0" w:color="auto"/>
                          </w:divBdr>
                          <w:divsChild>
                            <w:div w:id="1610164203">
                              <w:marLeft w:val="0"/>
                              <w:marRight w:val="0"/>
                              <w:marTop w:val="0"/>
                              <w:marBottom w:val="0"/>
                              <w:divBdr>
                                <w:top w:val="none" w:sz="0" w:space="0" w:color="auto"/>
                                <w:left w:val="none" w:sz="0" w:space="0" w:color="auto"/>
                                <w:bottom w:val="none" w:sz="0" w:space="0" w:color="auto"/>
                                <w:right w:val="none" w:sz="0" w:space="0" w:color="auto"/>
                              </w:divBdr>
                            </w:div>
                            <w:div w:id="1867056815">
                              <w:marLeft w:val="0"/>
                              <w:marRight w:val="0"/>
                              <w:marTop w:val="0"/>
                              <w:marBottom w:val="0"/>
                              <w:divBdr>
                                <w:top w:val="none" w:sz="0" w:space="0" w:color="auto"/>
                                <w:left w:val="none" w:sz="0" w:space="0" w:color="auto"/>
                                <w:bottom w:val="none" w:sz="0" w:space="0" w:color="auto"/>
                                <w:right w:val="none" w:sz="0" w:space="0" w:color="auto"/>
                              </w:divBdr>
                            </w:div>
                          </w:divsChild>
                        </w:div>
                        <w:div w:id="1284192511">
                          <w:marLeft w:val="0"/>
                          <w:marRight w:val="0"/>
                          <w:marTop w:val="0"/>
                          <w:marBottom w:val="0"/>
                          <w:divBdr>
                            <w:top w:val="none" w:sz="0" w:space="0" w:color="auto"/>
                            <w:left w:val="none" w:sz="0" w:space="0" w:color="auto"/>
                            <w:bottom w:val="none" w:sz="0" w:space="0" w:color="auto"/>
                            <w:right w:val="none" w:sz="0" w:space="0" w:color="auto"/>
                          </w:divBdr>
                        </w:div>
                        <w:div w:id="1313607524">
                          <w:marLeft w:val="0"/>
                          <w:marRight w:val="0"/>
                          <w:marTop w:val="0"/>
                          <w:marBottom w:val="0"/>
                          <w:divBdr>
                            <w:top w:val="none" w:sz="0" w:space="0" w:color="auto"/>
                            <w:left w:val="none" w:sz="0" w:space="0" w:color="auto"/>
                            <w:bottom w:val="none" w:sz="0" w:space="0" w:color="auto"/>
                            <w:right w:val="none" w:sz="0" w:space="0" w:color="auto"/>
                          </w:divBdr>
                          <w:divsChild>
                            <w:div w:id="367919171">
                              <w:marLeft w:val="0"/>
                              <w:marRight w:val="0"/>
                              <w:marTop w:val="0"/>
                              <w:marBottom w:val="0"/>
                              <w:divBdr>
                                <w:top w:val="none" w:sz="0" w:space="0" w:color="auto"/>
                                <w:left w:val="none" w:sz="0" w:space="0" w:color="auto"/>
                                <w:bottom w:val="none" w:sz="0" w:space="0" w:color="auto"/>
                                <w:right w:val="none" w:sz="0" w:space="0" w:color="auto"/>
                              </w:divBdr>
                            </w:div>
                            <w:div w:id="491264020">
                              <w:marLeft w:val="0"/>
                              <w:marRight w:val="0"/>
                              <w:marTop w:val="0"/>
                              <w:marBottom w:val="0"/>
                              <w:divBdr>
                                <w:top w:val="none" w:sz="0" w:space="0" w:color="auto"/>
                                <w:left w:val="none" w:sz="0" w:space="0" w:color="auto"/>
                                <w:bottom w:val="none" w:sz="0" w:space="0" w:color="auto"/>
                                <w:right w:val="none" w:sz="0" w:space="0" w:color="auto"/>
                              </w:divBdr>
                            </w:div>
                          </w:divsChild>
                        </w:div>
                        <w:div w:id="25982121">
                          <w:marLeft w:val="0"/>
                          <w:marRight w:val="0"/>
                          <w:marTop w:val="0"/>
                          <w:marBottom w:val="0"/>
                          <w:divBdr>
                            <w:top w:val="none" w:sz="0" w:space="0" w:color="auto"/>
                            <w:left w:val="none" w:sz="0" w:space="0" w:color="auto"/>
                            <w:bottom w:val="none" w:sz="0" w:space="0" w:color="auto"/>
                            <w:right w:val="none" w:sz="0" w:space="0" w:color="auto"/>
                          </w:divBdr>
                        </w:div>
                        <w:div w:id="1104691694">
                          <w:marLeft w:val="0"/>
                          <w:marRight w:val="0"/>
                          <w:marTop w:val="0"/>
                          <w:marBottom w:val="0"/>
                          <w:divBdr>
                            <w:top w:val="none" w:sz="0" w:space="0" w:color="auto"/>
                            <w:left w:val="none" w:sz="0" w:space="0" w:color="auto"/>
                            <w:bottom w:val="none" w:sz="0" w:space="0" w:color="auto"/>
                            <w:right w:val="none" w:sz="0" w:space="0" w:color="auto"/>
                          </w:divBdr>
                          <w:divsChild>
                            <w:div w:id="637341047">
                              <w:marLeft w:val="0"/>
                              <w:marRight w:val="0"/>
                              <w:marTop w:val="0"/>
                              <w:marBottom w:val="0"/>
                              <w:divBdr>
                                <w:top w:val="none" w:sz="0" w:space="0" w:color="auto"/>
                                <w:left w:val="none" w:sz="0" w:space="0" w:color="auto"/>
                                <w:bottom w:val="none" w:sz="0" w:space="0" w:color="auto"/>
                                <w:right w:val="none" w:sz="0" w:space="0" w:color="auto"/>
                              </w:divBdr>
                            </w:div>
                            <w:div w:id="497111281">
                              <w:marLeft w:val="0"/>
                              <w:marRight w:val="0"/>
                              <w:marTop w:val="0"/>
                              <w:marBottom w:val="0"/>
                              <w:divBdr>
                                <w:top w:val="none" w:sz="0" w:space="0" w:color="auto"/>
                                <w:left w:val="none" w:sz="0" w:space="0" w:color="auto"/>
                                <w:bottom w:val="none" w:sz="0" w:space="0" w:color="auto"/>
                                <w:right w:val="none" w:sz="0" w:space="0" w:color="auto"/>
                              </w:divBdr>
                            </w:div>
                          </w:divsChild>
                        </w:div>
                        <w:div w:id="1978760405">
                          <w:marLeft w:val="0"/>
                          <w:marRight w:val="0"/>
                          <w:marTop w:val="0"/>
                          <w:marBottom w:val="0"/>
                          <w:divBdr>
                            <w:top w:val="none" w:sz="0" w:space="0" w:color="auto"/>
                            <w:left w:val="none" w:sz="0" w:space="0" w:color="auto"/>
                            <w:bottom w:val="none" w:sz="0" w:space="0" w:color="auto"/>
                            <w:right w:val="none" w:sz="0" w:space="0" w:color="auto"/>
                          </w:divBdr>
                        </w:div>
                        <w:div w:id="1191837995">
                          <w:marLeft w:val="0"/>
                          <w:marRight w:val="0"/>
                          <w:marTop w:val="0"/>
                          <w:marBottom w:val="0"/>
                          <w:divBdr>
                            <w:top w:val="none" w:sz="0" w:space="0" w:color="auto"/>
                            <w:left w:val="none" w:sz="0" w:space="0" w:color="auto"/>
                            <w:bottom w:val="none" w:sz="0" w:space="0" w:color="auto"/>
                            <w:right w:val="none" w:sz="0" w:space="0" w:color="auto"/>
                          </w:divBdr>
                          <w:divsChild>
                            <w:div w:id="381490310">
                              <w:marLeft w:val="0"/>
                              <w:marRight w:val="0"/>
                              <w:marTop w:val="0"/>
                              <w:marBottom w:val="0"/>
                              <w:divBdr>
                                <w:top w:val="none" w:sz="0" w:space="0" w:color="auto"/>
                                <w:left w:val="none" w:sz="0" w:space="0" w:color="auto"/>
                                <w:bottom w:val="none" w:sz="0" w:space="0" w:color="auto"/>
                                <w:right w:val="none" w:sz="0" w:space="0" w:color="auto"/>
                              </w:divBdr>
                            </w:div>
                            <w:div w:id="1461611676">
                              <w:marLeft w:val="0"/>
                              <w:marRight w:val="0"/>
                              <w:marTop w:val="0"/>
                              <w:marBottom w:val="0"/>
                              <w:divBdr>
                                <w:top w:val="none" w:sz="0" w:space="0" w:color="auto"/>
                                <w:left w:val="none" w:sz="0" w:space="0" w:color="auto"/>
                                <w:bottom w:val="none" w:sz="0" w:space="0" w:color="auto"/>
                                <w:right w:val="none" w:sz="0" w:space="0" w:color="auto"/>
                              </w:divBdr>
                            </w:div>
                          </w:divsChild>
                        </w:div>
                        <w:div w:id="1691881412">
                          <w:marLeft w:val="0"/>
                          <w:marRight w:val="0"/>
                          <w:marTop w:val="0"/>
                          <w:marBottom w:val="0"/>
                          <w:divBdr>
                            <w:top w:val="none" w:sz="0" w:space="0" w:color="auto"/>
                            <w:left w:val="none" w:sz="0" w:space="0" w:color="auto"/>
                            <w:bottom w:val="none" w:sz="0" w:space="0" w:color="auto"/>
                            <w:right w:val="none" w:sz="0" w:space="0" w:color="auto"/>
                          </w:divBdr>
                        </w:div>
                        <w:div w:id="883639080">
                          <w:marLeft w:val="0"/>
                          <w:marRight w:val="0"/>
                          <w:marTop w:val="0"/>
                          <w:marBottom w:val="0"/>
                          <w:divBdr>
                            <w:top w:val="none" w:sz="0" w:space="0" w:color="auto"/>
                            <w:left w:val="none" w:sz="0" w:space="0" w:color="auto"/>
                            <w:bottom w:val="none" w:sz="0" w:space="0" w:color="auto"/>
                            <w:right w:val="none" w:sz="0" w:space="0" w:color="auto"/>
                          </w:divBdr>
                          <w:divsChild>
                            <w:div w:id="1567566691">
                              <w:marLeft w:val="0"/>
                              <w:marRight w:val="0"/>
                              <w:marTop w:val="0"/>
                              <w:marBottom w:val="0"/>
                              <w:divBdr>
                                <w:top w:val="none" w:sz="0" w:space="0" w:color="auto"/>
                                <w:left w:val="none" w:sz="0" w:space="0" w:color="auto"/>
                                <w:bottom w:val="none" w:sz="0" w:space="0" w:color="auto"/>
                                <w:right w:val="none" w:sz="0" w:space="0" w:color="auto"/>
                              </w:divBdr>
                            </w:div>
                            <w:div w:id="2080668976">
                              <w:marLeft w:val="0"/>
                              <w:marRight w:val="0"/>
                              <w:marTop w:val="0"/>
                              <w:marBottom w:val="0"/>
                              <w:divBdr>
                                <w:top w:val="none" w:sz="0" w:space="0" w:color="auto"/>
                                <w:left w:val="none" w:sz="0" w:space="0" w:color="auto"/>
                                <w:bottom w:val="none" w:sz="0" w:space="0" w:color="auto"/>
                                <w:right w:val="none" w:sz="0" w:space="0" w:color="auto"/>
                              </w:divBdr>
                            </w:div>
                          </w:divsChild>
                        </w:div>
                        <w:div w:id="1858621366">
                          <w:marLeft w:val="0"/>
                          <w:marRight w:val="0"/>
                          <w:marTop w:val="0"/>
                          <w:marBottom w:val="0"/>
                          <w:divBdr>
                            <w:top w:val="none" w:sz="0" w:space="0" w:color="auto"/>
                            <w:left w:val="none" w:sz="0" w:space="0" w:color="auto"/>
                            <w:bottom w:val="none" w:sz="0" w:space="0" w:color="auto"/>
                            <w:right w:val="none" w:sz="0" w:space="0" w:color="auto"/>
                          </w:divBdr>
                        </w:div>
                        <w:div w:id="422576648">
                          <w:marLeft w:val="0"/>
                          <w:marRight w:val="0"/>
                          <w:marTop w:val="0"/>
                          <w:marBottom w:val="0"/>
                          <w:divBdr>
                            <w:top w:val="none" w:sz="0" w:space="0" w:color="auto"/>
                            <w:left w:val="none" w:sz="0" w:space="0" w:color="auto"/>
                            <w:bottom w:val="none" w:sz="0" w:space="0" w:color="auto"/>
                            <w:right w:val="none" w:sz="0" w:space="0" w:color="auto"/>
                          </w:divBdr>
                          <w:divsChild>
                            <w:div w:id="191765879">
                              <w:marLeft w:val="0"/>
                              <w:marRight w:val="0"/>
                              <w:marTop w:val="0"/>
                              <w:marBottom w:val="0"/>
                              <w:divBdr>
                                <w:top w:val="none" w:sz="0" w:space="0" w:color="auto"/>
                                <w:left w:val="none" w:sz="0" w:space="0" w:color="auto"/>
                                <w:bottom w:val="none" w:sz="0" w:space="0" w:color="auto"/>
                                <w:right w:val="none" w:sz="0" w:space="0" w:color="auto"/>
                              </w:divBdr>
                            </w:div>
                            <w:div w:id="1763868505">
                              <w:marLeft w:val="0"/>
                              <w:marRight w:val="0"/>
                              <w:marTop w:val="0"/>
                              <w:marBottom w:val="0"/>
                              <w:divBdr>
                                <w:top w:val="none" w:sz="0" w:space="0" w:color="auto"/>
                                <w:left w:val="none" w:sz="0" w:space="0" w:color="auto"/>
                                <w:bottom w:val="none" w:sz="0" w:space="0" w:color="auto"/>
                                <w:right w:val="none" w:sz="0" w:space="0" w:color="auto"/>
                              </w:divBdr>
                            </w:div>
                          </w:divsChild>
                        </w:div>
                        <w:div w:id="85080686">
                          <w:marLeft w:val="0"/>
                          <w:marRight w:val="0"/>
                          <w:marTop w:val="0"/>
                          <w:marBottom w:val="0"/>
                          <w:divBdr>
                            <w:top w:val="none" w:sz="0" w:space="0" w:color="auto"/>
                            <w:left w:val="none" w:sz="0" w:space="0" w:color="auto"/>
                            <w:bottom w:val="none" w:sz="0" w:space="0" w:color="auto"/>
                            <w:right w:val="none" w:sz="0" w:space="0" w:color="auto"/>
                          </w:divBdr>
                        </w:div>
                        <w:div w:id="2016346183">
                          <w:marLeft w:val="0"/>
                          <w:marRight w:val="0"/>
                          <w:marTop w:val="0"/>
                          <w:marBottom w:val="0"/>
                          <w:divBdr>
                            <w:top w:val="none" w:sz="0" w:space="0" w:color="auto"/>
                            <w:left w:val="none" w:sz="0" w:space="0" w:color="auto"/>
                            <w:bottom w:val="none" w:sz="0" w:space="0" w:color="auto"/>
                            <w:right w:val="none" w:sz="0" w:space="0" w:color="auto"/>
                          </w:divBdr>
                          <w:divsChild>
                            <w:div w:id="524488116">
                              <w:marLeft w:val="0"/>
                              <w:marRight w:val="0"/>
                              <w:marTop w:val="0"/>
                              <w:marBottom w:val="0"/>
                              <w:divBdr>
                                <w:top w:val="none" w:sz="0" w:space="0" w:color="auto"/>
                                <w:left w:val="none" w:sz="0" w:space="0" w:color="auto"/>
                                <w:bottom w:val="none" w:sz="0" w:space="0" w:color="auto"/>
                                <w:right w:val="none" w:sz="0" w:space="0" w:color="auto"/>
                              </w:divBdr>
                            </w:div>
                            <w:div w:id="1240603423">
                              <w:marLeft w:val="0"/>
                              <w:marRight w:val="0"/>
                              <w:marTop w:val="0"/>
                              <w:marBottom w:val="0"/>
                              <w:divBdr>
                                <w:top w:val="none" w:sz="0" w:space="0" w:color="auto"/>
                                <w:left w:val="none" w:sz="0" w:space="0" w:color="auto"/>
                                <w:bottom w:val="none" w:sz="0" w:space="0" w:color="auto"/>
                                <w:right w:val="none" w:sz="0" w:space="0" w:color="auto"/>
                              </w:divBdr>
                            </w:div>
                          </w:divsChild>
                        </w:div>
                        <w:div w:id="735739061">
                          <w:marLeft w:val="0"/>
                          <w:marRight w:val="0"/>
                          <w:marTop w:val="0"/>
                          <w:marBottom w:val="0"/>
                          <w:divBdr>
                            <w:top w:val="none" w:sz="0" w:space="0" w:color="auto"/>
                            <w:left w:val="none" w:sz="0" w:space="0" w:color="auto"/>
                            <w:bottom w:val="none" w:sz="0" w:space="0" w:color="auto"/>
                            <w:right w:val="none" w:sz="0" w:space="0" w:color="auto"/>
                          </w:divBdr>
                        </w:div>
                        <w:div w:id="523596039">
                          <w:marLeft w:val="0"/>
                          <w:marRight w:val="0"/>
                          <w:marTop w:val="0"/>
                          <w:marBottom w:val="0"/>
                          <w:divBdr>
                            <w:top w:val="none" w:sz="0" w:space="0" w:color="auto"/>
                            <w:left w:val="none" w:sz="0" w:space="0" w:color="auto"/>
                            <w:bottom w:val="none" w:sz="0" w:space="0" w:color="auto"/>
                            <w:right w:val="none" w:sz="0" w:space="0" w:color="auto"/>
                          </w:divBdr>
                          <w:divsChild>
                            <w:div w:id="1410886721">
                              <w:marLeft w:val="0"/>
                              <w:marRight w:val="0"/>
                              <w:marTop w:val="0"/>
                              <w:marBottom w:val="0"/>
                              <w:divBdr>
                                <w:top w:val="none" w:sz="0" w:space="0" w:color="auto"/>
                                <w:left w:val="none" w:sz="0" w:space="0" w:color="auto"/>
                                <w:bottom w:val="none" w:sz="0" w:space="0" w:color="auto"/>
                                <w:right w:val="none" w:sz="0" w:space="0" w:color="auto"/>
                              </w:divBdr>
                            </w:div>
                            <w:div w:id="453334069">
                              <w:marLeft w:val="0"/>
                              <w:marRight w:val="0"/>
                              <w:marTop w:val="0"/>
                              <w:marBottom w:val="0"/>
                              <w:divBdr>
                                <w:top w:val="none" w:sz="0" w:space="0" w:color="auto"/>
                                <w:left w:val="none" w:sz="0" w:space="0" w:color="auto"/>
                                <w:bottom w:val="none" w:sz="0" w:space="0" w:color="auto"/>
                                <w:right w:val="none" w:sz="0" w:space="0" w:color="auto"/>
                              </w:divBdr>
                            </w:div>
                          </w:divsChild>
                        </w:div>
                        <w:div w:id="913586280">
                          <w:marLeft w:val="0"/>
                          <w:marRight w:val="0"/>
                          <w:marTop w:val="0"/>
                          <w:marBottom w:val="0"/>
                          <w:divBdr>
                            <w:top w:val="none" w:sz="0" w:space="0" w:color="auto"/>
                            <w:left w:val="none" w:sz="0" w:space="0" w:color="auto"/>
                            <w:bottom w:val="none" w:sz="0" w:space="0" w:color="auto"/>
                            <w:right w:val="none" w:sz="0" w:space="0" w:color="auto"/>
                          </w:divBdr>
                        </w:div>
                        <w:div w:id="582956263">
                          <w:marLeft w:val="0"/>
                          <w:marRight w:val="0"/>
                          <w:marTop w:val="0"/>
                          <w:marBottom w:val="0"/>
                          <w:divBdr>
                            <w:top w:val="none" w:sz="0" w:space="0" w:color="auto"/>
                            <w:left w:val="none" w:sz="0" w:space="0" w:color="auto"/>
                            <w:bottom w:val="none" w:sz="0" w:space="0" w:color="auto"/>
                            <w:right w:val="none" w:sz="0" w:space="0" w:color="auto"/>
                          </w:divBdr>
                          <w:divsChild>
                            <w:div w:id="212348056">
                              <w:marLeft w:val="0"/>
                              <w:marRight w:val="0"/>
                              <w:marTop w:val="0"/>
                              <w:marBottom w:val="0"/>
                              <w:divBdr>
                                <w:top w:val="none" w:sz="0" w:space="0" w:color="auto"/>
                                <w:left w:val="none" w:sz="0" w:space="0" w:color="auto"/>
                                <w:bottom w:val="none" w:sz="0" w:space="0" w:color="auto"/>
                                <w:right w:val="none" w:sz="0" w:space="0" w:color="auto"/>
                              </w:divBdr>
                            </w:div>
                            <w:div w:id="1327637447">
                              <w:marLeft w:val="0"/>
                              <w:marRight w:val="0"/>
                              <w:marTop w:val="0"/>
                              <w:marBottom w:val="0"/>
                              <w:divBdr>
                                <w:top w:val="none" w:sz="0" w:space="0" w:color="auto"/>
                                <w:left w:val="none" w:sz="0" w:space="0" w:color="auto"/>
                                <w:bottom w:val="none" w:sz="0" w:space="0" w:color="auto"/>
                                <w:right w:val="none" w:sz="0" w:space="0" w:color="auto"/>
                              </w:divBdr>
                            </w:div>
                          </w:divsChild>
                        </w:div>
                        <w:div w:id="298927320">
                          <w:marLeft w:val="0"/>
                          <w:marRight w:val="0"/>
                          <w:marTop w:val="0"/>
                          <w:marBottom w:val="0"/>
                          <w:divBdr>
                            <w:top w:val="none" w:sz="0" w:space="0" w:color="auto"/>
                            <w:left w:val="none" w:sz="0" w:space="0" w:color="auto"/>
                            <w:bottom w:val="none" w:sz="0" w:space="0" w:color="auto"/>
                            <w:right w:val="none" w:sz="0" w:space="0" w:color="auto"/>
                          </w:divBdr>
                        </w:div>
                        <w:div w:id="958071938">
                          <w:marLeft w:val="0"/>
                          <w:marRight w:val="0"/>
                          <w:marTop w:val="0"/>
                          <w:marBottom w:val="0"/>
                          <w:divBdr>
                            <w:top w:val="none" w:sz="0" w:space="0" w:color="auto"/>
                            <w:left w:val="none" w:sz="0" w:space="0" w:color="auto"/>
                            <w:bottom w:val="none" w:sz="0" w:space="0" w:color="auto"/>
                            <w:right w:val="none" w:sz="0" w:space="0" w:color="auto"/>
                          </w:divBdr>
                          <w:divsChild>
                            <w:div w:id="619453739">
                              <w:marLeft w:val="0"/>
                              <w:marRight w:val="0"/>
                              <w:marTop w:val="0"/>
                              <w:marBottom w:val="0"/>
                              <w:divBdr>
                                <w:top w:val="none" w:sz="0" w:space="0" w:color="auto"/>
                                <w:left w:val="none" w:sz="0" w:space="0" w:color="auto"/>
                                <w:bottom w:val="none" w:sz="0" w:space="0" w:color="auto"/>
                                <w:right w:val="none" w:sz="0" w:space="0" w:color="auto"/>
                              </w:divBdr>
                            </w:div>
                            <w:div w:id="309864359">
                              <w:marLeft w:val="0"/>
                              <w:marRight w:val="0"/>
                              <w:marTop w:val="0"/>
                              <w:marBottom w:val="0"/>
                              <w:divBdr>
                                <w:top w:val="none" w:sz="0" w:space="0" w:color="auto"/>
                                <w:left w:val="none" w:sz="0" w:space="0" w:color="auto"/>
                                <w:bottom w:val="none" w:sz="0" w:space="0" w:color="auto"/>
                                <w:right w:val="none" w:sz="0" w:space="0" w:color="auto"/>
                              </w:divBdr>
                            </w:div>
                          </w:divsChild>
                        </w:div>
                        <w:div w:id="2082749868">
                          <w:marLeft w:val="0"/>
                          <w:marRight w:val="0"/>
                          <w:marTop w:val="0"/>
                          <w:marBottom w:val="0"/>
                          <w:divBdr>
                            <w:top w:val="none" w:sz="0" w:space="0" w:color="auto"/>
                            <w:left w:val="none" w:sz="0" w:space="0" w:color="auto"/>
                            <w:bottom w:val="none" w:sz="0" w:space="0" w:color="auto"/>
                            <w:right w:val="none" w:sz="0" w:space="0" w:color="auto"/>
                          </w:divBdr>
                        </w:div>
                      </w:divsChild>
                    </w:div>
                    <w:div w:id="79059793">
                      <w:marLeft w:val="0"/>
                      <w:marRight w:val="0"/>
                      <w:marTop w:val="0"/>
                      <w:marBottom w:val="0"/>
                      <w:divBdr>
                        <w:top w:val="none" w:sz="0" w:space="0" w:color="auto"/>
                        <w:left w:val="none" w:sz="0" w:space="0" w:color="auto"/>
                        <w:bottom w:val="none" w:sz="0" w:space="0" w:color="auto"/>
                        <w:right w:val="none" w:sz="0" w:space="0" w:color="auto"/>
                      </w:divBdr>
                      <w:divsChild>
                        <w:div w:id="1188718608">
                          <w:marLeft w:val="0"/>
                          <w:marRight w:val="0"/>
                          <w:marTop w:val="0"/>
                          <w:marBottom w:val="0"/>
                          <w:divBdr>
                            <w:top w:val="none" w:sz="0" w:space="0" w:color="auto"/>
                            <w:left w:val="none" w:sz="0" w:space="0" w:color="auto"/>
                            <w:bottom w:val="none" w:sz="0" w:space="0" w:color="auto"/>
                            <w:right w:val="none" w:sz="0" w:space="0" w:color="auto"/>
                          </w:divBdr>
                          <w:divsChild>
                            <w:div w:id="672727876">
                              <w:marLeft w:val="0"/>
                              <w:marRight w:val="0"/>
                              <w:marTop w:val="0"/>
                              <w:marBottom w:val="0"/>
                              <w:divBdr>
                                <w:top w:val="none" w:sz="0" w:space="0" w:color="auto"/>
                                <w:left w:val="none" w:sz="0" w:space="0" w:color="auto"/>
                                <w:bottom w:val="none" w:sz="0" w:space="0" w:color="auto"/>
                                <w:right w:val="none" w:sz="0" w:space="0" w:color="auto"/>
                              </w:divBdr>
                            </w:div>
                          </w:divsChild>
                        </w:div>
                        <w:div w:id="1836995038">
                          <w:marLeft w:val="0"/>
                          <w:marRight w:val="0"/>
                          <w:marTop w:val="0"/>
                          <w:marBottom w:val="0"/>
                          <w:divBdr>
                            <w:top w:val="none" w:sz="0" w:space="0" w:color="auto"/>
                            <w:left w:val="none" w:sz="0" w:space="0" w:color="auto"/>
                            <w:bottom w:val="none" w:sz="0" w:space="0" w:color="auto"/>
                            <w:right w:val="none" w:sz="0" w:space="0" w:color="auto"/>
                          </w:divBdr>
                          <w:divsChild>
                            <w:div w:id="1575161677">
                              <w:marLeft w:val="0"/>
                              <w:marRight w:val="0"/>
                              <w:marTop w:val="0"/>
                              <w:marBottom w:val="0"/>
                              <w:divBdr>
                                <w:top w:val="none" w:sz="0" w:space="0" w:color="auto"/>
                                <w:left w:val="none" w:sz="0" w:space="0" w:color="auto"/>
                                <w:bottom w:val="none" w:sz="0" w:space="0" w:color="auto"/>
                                <w:right w:val="none" w:sz="0" w:space="0" w:color="auto"/>
                              </w:divBdr>
                              <w:divsChild>
                                <w:div w:id="1586692832">
                                  <w:marLeft w:val="0"/>
                                  <w:marRight w:val="0"/>
                                  <w:marTop w:val="0"/>
                                  <w:marBottom w:val="0"/>
                                  <w:divBdr>
                                    <w:top w:val="none" w:sz="0" w:space="0" w:color="auto"/>
                                    <w:left w:val="none" w:sz="0" w:space="0" w:color="auto"/>
                                    <w:bottom w:val="none" w:sz="0" w:space="0" w:color="auto"/>
                                    <w:right w:val="none" w:sz="0" w:space="0" w:color="auto"/>
                                  </w:divBdr>
                                </w:div>
                              </w:divsChild>
                            </w:div>
                            <w:div w:id="93289369">
                              <w:marLeft w:val="0"/>
                              <w:marRight w:val="0"/>
                              <w:marTop w:val="0"/>
                              <w:marBottom w:val="0"/>
                              <w:divBdr>
                                <w:top w:val="none" w:sz="0" w:space="0" w:color="auto"/>
                                <w:left w:val="none" w:sz="0" w:space="0" w:color="auto"/>
                                <w:bottom w:val="none" w:sz="0" w:space="0" w:color="auto"/>
                                <w:right w:val="none" w:sz="0" w:space="0" w:color="auto"/>
                              </w:divBdr>
                            </w:div>
                            <w:div w:id="1500347537">
                              <w:marLeft w:val="0"/>
                              <w:marRight w:val="0"/>
                              <w:marTop w:val="0"/>
                              <w:marBottom w:val="0"/>
                              <w:divBdr>
                                <w:top w:val="none" w:sz="0" w:space="0" w:color="auto"/>
                                <w:left w:val="none" w:sz="0" w:space="0" w:color="auto"/>
                                <w:bottom w:val="none" w:sz="0" w:space="0" w:color="auto"/>
                                <w:right w:val="none" w:sz="0" w:space="0" w:color="auto"/>
                              </w:divBdr>
                            </w:div>
                          </w:divsChild>
                        </w:div>
                        <w:div w:id="1385300754">
                          <w:marLeft w:val="0"/>
                          <w:marRight w:val="0"/>
                          <w:marTop w:val="0"/>
                          <w:marBottom w:val="0"/>
                          <w:divBdr>
                            <w:top w:val="none" w:sz="0" w:space="0" w:color="auto"/>
                            <w:left w:val="none" w:sz="0" w:space="0" w:color="auto"/>
                            <w:bottom w:val="none" w:sz="0" w:space="0" w:color="auto"/>
                            <w:right w:val="none" w:sz="0" w:space="0" w:color="auto"/>
                          </w:divBdr>
                          <w:divsChild>
                            <w:div w:id="1343779143">
                              <w:marLeft w:val="0"/>
                              <w:marRight w:val="0"/>
                              <w:marTop w:val="0"/>
                              <w:marBottom w:val="0"/>
                              <w:divBdr>
                                <w:top w:val="none" w:sz="0" w:space="0" w:color="auto"/>
                                <w:left w:val="none" w:sz="0" w:space="0" w:color="auto"/>
                                <w:bottom w:val="none" w:sz="0" w:space="0" w:color="auto"/>
                                <w:right w:val="none" w:sz="0" w:space="0" w:color="auto"/>
                              </w:divBdr>
                            </w:div>
                          </w:divsChild>
                        </w:div>
                        <w:div w:id="1928611128">
                          <w:marLeft w:val="0"/>
                          <w:marRight w:val="0"/>
                          <w:marTop w:val="0"/>
                          <w:marBottom w:val="0"/>
                          <w:divBdr>
                            <w:top w:val="none" w:sz="0" w:space="0" w:color="auto"/>
                            <w:left w:val="none" w:sz="0" w:space="0" w:color="auto"/>
                            <w:bottom w:val="none" w:sz="0" w:space="0" w:color="auto"/>
                            <w:right w:val="none" w:sz="0" w:space="0" w:color="auto"/>
                          </w:divBdr>
                          <w:divsChild>
                            <w:div w:id="545871406">
                              <w:marLeft w:val="0"/>
                              <w:marRight w:val="0"/>
                              <w:marTop w:val="0"/>
                              <w:marBottom w:val="0"/>
                              <w:divBdr>
                                <w:top w:val="none" w:sz="0" w:space="0" w:color="auto"/>
                                <w:left w:val="none" w:sz="0" w:space="0" w:color="auto"/>
                                <w:bottom w:val="none" w:sz="0" w:space="0" w:color="auto"/>
                                <w:right w:val="none" w:sz="0" w:space="0" w:color="auto"/>
                              </w:divBdr>
                              <w:divsChild>
                                <w:div w:id="1659067663">
                                  <w:marLeft w:val="0"/>
                                  <w:marRight w:val="0"/>
                                  <w:marTop w:val="0"/>
                                  <w:marBottom w:val="0"/>
                                  <w:divBdr>
                                    <w:top w:val="none" w:sz="0" w:space="0" w:color="auto"/>
                                    <w:left w:val="none" w:sz="0" w:space="0" w:color="auto"/>
                                    <w:bottom w:val="none" w:sz="0" w:space="0" w:color="auto"/>
                                    <w:right w:val="none" w:sz="0" w:space="0" w:color="auto"/>
                                  </w:divBdr>
                                </w:div>
                              </w:divsChild>
                            </w:div>
                            <w:div w:id="1372265529">
                              <w:marLeft w:val="0"/>
                              <w:marRight w:val="0"/>
                              <w:marTop w:val="0"/>
                              <w:marBottom w:val="0"/>
                              <w:divBdr>
                                <w:top w:val="none" w:sz="0" w:space="0" w:color="auto"/>
                                <w:left w:val="none" w:sz="0" w:space="0" w:color="auto"/>
                                <w:bottom w:val="none" w:sz="0" w:space="0" w:color="auto"/>
                                <w:right w:val="none" w:sz="0" w:space="0" w:color="auto"/>
                              </w:divBdr>
                            </w:div>
                            <w:div w:id="979185323">
                              <w:marLeft w:val="0"/>
                              <w:marRight w:val="0"/>
                              <w:marTop w:val="0"/>
                              <w:marBottom w:val="0"/>
                              <w:divBdr>
                                <w:top w:val="none" w:sz="0" w:space="0" w:color="auto"/>
                                <w:left w:val="none" w:sz="0" w:space="0" w:color="auto"/>
                                <w:bottom w:val="none" w:sz="0" w:space="0" w:color="auto"/>
                                <w:right w:val="none" w:sz="0" w:space="0" w:color="auto"/>
                              </w:divBdr>
                            </w:div>
                          </w:divsChild>
                        </w:div>
                        <w:div w:id="724644637">
                          <w:marLeft w:val="0"/>
                          <w:marRight w:val="0"/>
                          <w:marTop w:val="0"/>
                          <w:marBottom w:val="0"/>
                          <w:divBdr>
                            <w:top w:val="none" w:sz="0" w:space="0" w:color="auto"/>
                            <w:left w:val="none" w:sz="0" w:space="0" w:color="auto"/>
                            <w:bottom w:val="none" w:sz="0" w:space="0" w:color="auto"/>
                            <w:right w:val="none" w:sz="0" w:space="0" w:color="auto"/>
                          </w:divBdr>
                          <w:divsChild>
                            <w:div w:id="545794309">
                              <w:marLeft w:val="0"/>
                              <w:marRight w:val="0"/>
                              <w:marTop w:val="0"/>
                              <w:marBottom w:val="0"/>
                              <w:divBdr>
                                <w:top w:val="none" w:sz="0" w:space="0" w:color="auto"/>
                                <w:left w:val="none" w:sz="0" w:space="0" w:color="auto"/>
                                <w:bottom w:val="none" w:sz="0" w:space="0" w:color="auto"/>
                                <w:right w:val="none" w:sz="0" w:space="0" w:color="auto"/>
                              </w:divBdr>
                            </w:div>
                          </w:divsChild>
                        </w:div>
                        <w:div w:id="1881815715">
                          <w:marLeft w:val="0"/>
                          <w:marRight w:val="0"/>
                          <w:marTop w:val="0"/>
                          <w:marBottom w:val="0"/>
                          <w:divBdr>
                            <w:top w:val="none" w:sz="0" w:space="0" w:color="auto"/>
                            <w:left w:val="none" w:sz="0" w:space="0" w:color="auto"/>
                            <w:bottom w:val="none" w:sz="0" w:space="0" w:color="auto"/>
                            <w:right w:val="none" w:sz="0" w:space="0" w:color="auto"/>
                          </w:divBdr>
                          <w:divsChild>
                            <w:div w:id="1015108485">
                              <w:marLeft w:val="0"/>
                              <w:marRight w:val="0"/>
                              <w:marTop w:val="0"/>
                              <w:marBottom w:val="0"/>
                              <w:divBdr>
                                <w:top w:val="none" w:sz="0" w:space="0" w:color="auto"/>
                                <w:left w:val="none" w:sz="0" w:space="0" w:color="auto"/>
                                <w:bottom w:val="none" w:sz="0" w:space="0" w:color="auto"/>
                                <w:right w:val="none" w:sz="0" w:space="0" w:color="auto"/>
                              </w:divBdr>
                              <w:divsChild>
                                <w:div w:id="2094933653">
                                  <w:marLeft w:val="0"/>
                                  <w:marRight w:val="0"/>
                                  <w:marTop w:val="0"/>
                                  <w:marBottom w:val="0"/>
                                  <w:divBdr>
                                    <w:top w:val="none" w:sz="0" w:space="0" w:color="auto"/>
                                    <w:left w:val="none" w:sz="0" w:space="0" w:color="auto"/>
                                    <w:bottom w:val="none" w:sz="0" w:space="0" w:color="auto"/>
                                    <w:right w:val="none" w:sz="0" w:space="0" w:color="auto"/>
                                  </w:divBdr>
                                </w:div>
                              </w:divsChild>
                            </w:div>
                            <w:div w:id="1228421952">
                              <w:marLeft w:val="0"/>
                              <w:marRight w:val="0"/>
                              <w:marTop w:val="0"/>
                              <w:marBottom w:val="0"/>
                              <w:divBdr>
                                <w:top w:val="none" w:sz="0" w:space="0" w:color="auto"/>
                                <w:left w:val="none" w:sz="0" w:space="0" w:color="auto"/>
                                <w:bottom w:val="none" w:sz="0" w:space="0" w:color="auto"/>
                                <w:right w:val="none" w:sz="0" w:space="0" w:color="auto"/>
                              </w:divBdr>
                            </w:div>
                            <w:div w:id="309410463">
                              <w:marLeft w:val="0"/>
                              <w:marRight w:val="0"/>
                              <w:marTop w:val="0"/>
                              <w:marBottom w:val="0"/>
                              <w:divBdr>
                                <w:top w:val="none" w:sz="0" w:space="0" w:color="auto"/>
                                <w:left w:val="none" w:sz="0" w:space="0" w:color="auto"/>
                                <w:bottom w:val="none" w:sz="0" w:space="0" w:color="auto"/>
                                <w:right w:val="none" w:sz="0" w:space="0" w:color="auto"/>
                              </w:divBdr>
                            </w:div>
                          </w:divsChild>
                        </w:div>
                        <w:div w:id="1063793366">
                          <w:marLeft w:val="0"/>
                          <w:marRight w:val="0"/>
                          <w:marTop w:val="0"/>
                          <w:marBottom w:val="0"/>
                          <w:divBdr>
                            <w:top w:val="none" w:sz="0" w:space="0" w:color="auto"/>
                            <w:left w:val="none" w:sz="0" w:space="0" w:color="auto"/>
                            <w:bottom w:val="none" w:sz="0" w:space="0" w:color="auto"/>
                            <w:right w:val="none" w:sz="0" w:space="0" w:color="auto"/>
                          </w:divBdr>
                          <w:divsChild>
                            <w:div w:id="389497388">
                              <w:marLeft w:val="0"/>
                              <w:marRight w:val="0"/>
                              <w:marTop w:val="0"/>
                              <w:marBottom w:val="0"/>
                              <w:divBdr>
                                <w:top w:val="none" w:sz="0" w:space="0" w:color="auto"/>
                                <w:left w:val="none" w:sz="0" w:space="0" w:color="auto"/>
                                <w:bottom w:val="none" w:sz="0" w:space="0" w:color="auto"/>
                                <w:right w:val="none" w:sz="0" w:space="0" w:color="auto"/>
                              </w:divBdr>
                            </w:div>
                          </w:divsChild>
                        </w:div>
                        <w:div w:id="1076590922">
                          <w:marLeft w:val="0"/>
                          <w:marRight w:val="0"/>
                          <w:marTop w:val="0"/>
                          <w:marBottom w:val="0"/>
                          <w:divBdr>
                            <w:top w:val="none" w:sz="0" w:space="0" w:color="auto"/>
                            <w:left w:val="none" w:sz="0" w:space="0" w:color="auto"/>
                            <w:bottom w:val="none" w:sz="0" w:space="0" w:color="auto"/>
                            <w:right w:val="none" w:sz="0" w:space="0" w:color="auto"/>
                          </w:divBdr>
                          <w:divsChild>
                            <w:div w:id="1172257232">
                              <w:marLeft w:val="0"/>
                              <w:marRight w:val="0"/>
                              <w:marTop w:val="0"/>
                              <w:marBottom w:val="0"/>
                              <w:divBdr>
                                <w:top w:val="none" w:sz="0" w:space="0" w:color="auto"/>
                                <w:left w:val="none" w:sz="0" w:space="0" w:color="auto"/>
                                <w:bottom w:val="none" w:sz="0" w:space="0" w:color="auto"/>
                                <w:right w:val="none" w:sz="0" w:space="0" w:color="auto"/>
                              </w:divBdr>
                              <w:divsChild>
                                <w:div w:id="2143301196">
                                  <w:marLeft w:val="0"/>
                                  <w:marRight w:val="0"/>
                                  <w:marTop w:val="0"/>
                                  <w:marBottom w:val="0"/>
                                  <w:divBdr>
                                    <w:top w:val="none" w:sz="0" w:space="0" w:color="auto"/>
                                    <w:left w:val="none" w:sz="0" w:space="0" w:color="auto"/>
                                    <w:bottom w:val="none" w:sz="0" w:space="0" w:color="auto"/>
                                    <w:right w:val="none" w:sz="0" w:space="0" w:color="auto"/>
                                  </w:divBdr>
                                  <w:divsChild>
                                    <w:div w:id="1528176405">
                                      <w:marLeft w:val="0"/>
                                      <w:marRight w:val="0"/>
                                      <w:marTop w:val="0"/>
                                      <w:marBottom w:val="0"/>
                                      <w:divBdr>
                                        <w:top w:val="none" w:sz="0" w:space="0" w:color="auto"/>
                                        <w:left w:val="none" w:sz="0" w:space="0" w:color="auto"/>
                                        <w:bottom w:val="none" w:sz="0" w:space="0" w:color="auto"/>
                                        <w:right w:val="none" w:sz="0" w:space="0" w:color="auto"/>
                                      </w:divBdr>
                                    </w:div>
                                  </w:divsChild>
                                </w:div>
                                <w:div w:id="756176288">
                                  <w:marLeft w:val="0"/>
                                  <w:marRight w:val="0"/>
                                  <w:marTop w:val="0"/>
                                  <w:marBottom w:val="0"/>
                                  <w:divBdr>
                                    <w:top w:val="none" w:sz="0" w:space="0" w:color="auto"/>
                                    <w:left w:val="none" w:sz="0" w:space="0" w:color="auto"/>
                                    <w:bottom w:val="none" w:sz="0" w:space="0" w:color="auto"/>
                                    <w:right w:val="none" w:sz="0" w:space="0" w:color="auto"/>
                                  </w:divBdr>
                                </w:div>
                                <w:div w:id="1516384040">
                                  <w:marLeft w:val="0"/>
                                  <w:marRight w:val="0"/>
                                  <w:marTop w:val="0"/>
                                  <w:marBottom w:val="0"/>
                                  <w:divBdr>
                                    <w:top w:val="none" w:sz="0" w:space="0" w:color="auto"/>
                                    <w:left w:val="none" w:sz="0" w:space="0" w:color="auto"/>
                                    <w:bottom w:val="none" w:sz="0" w:space="0" w:color="auto"/>
                                    <w:right w:val="none" w:sz="0" w:space="0" w:color="auto"/>
                                  </w:divBdr>
                                  <w:divsChild>
                                    <w:div w:id="224880943">
                                      <w:marLeft w:val="0"/>
                                      <w:marRight w:val="0"/>
                                      <w:marTop w:val="0"/>
                                      <w:marBottom w:val="0"/>
                                      <w:divBdr>
                                        <w:top w:val="none" w:sz="0" w:space="0" w:color="auto"/>
                                        <w:left w:val="none" w:sz="0" w:space="0" w:color="auto"/>
                                        <w:bottom w:val="none" w:sz="0" w:space="0" w:color="auto"/>
                                        <w:right w:val="none" w:sz="0" w:space="0" w:color="auto"/>
                                      </w:divBdr>
                                    </w:div>
                                  </w:divsChild>
                                </w:div>
                                <w:div w:id="492451088">
                                  <w:marLeft w:val="0"/>
                                  <w:marRight w:val="0"/>
                                  <w:marTop w:val="0"/>
                                  <w:marBottom w:val="0"/>
                                  <w:divBdr>
                                    <w:top w:val="none" w:sz="0" w:space="0" w:color="auto"/>
                                    <w:left w:val="none" w:sz="0" w:space="0" w:color="auto"/>
                                    <w:bottom w:val="none" w:sz="0" w:space="0" w:color="auto"/>
                                    <w:right w:val="none" w:sz="0" w:space="0" w:color="auto"/>
                                  </w:divBdr>
                                </w:div>
                              </w:divsChild>
                            </w:div>
                            <w:div w:id="1866753355">
                              <w:marLeft w:val="0"/>
                              <w:marRight w:val="0"/>
                              <w:marTop w:val="0"/>
                              <w:marBottom w:val="0"/>
                              <w:divBdr>
                                <w:top w:val="none" w:sz="0" w:space="0" w:color="auto"/>
                                <w:left w:val="none" w:sz="0" w:space="0" w:color="auto"/>
                                <w:bottom w:val="none" w:sz="0" w:space="0" w:color="auto"/>
                                <w:right w:val="none" w:sz="0" w:space="0" w:color="auto"/>
                              </w:divBdr>
                            </w:div>
                            <w:div w:id="516653023">
                              <w:marLeft w:val="0"/>
                              <w:marRight w:val="0"/>
                              <w:marTop w:val="0"/>
                              <w:marBottom w:val="0"/>
                              <w:divBdr>
                                <w:top w:val="none" w:sz="0" w:space="0" w:color="auto"/>
                                <w:left w:val="none" w:sz="0" w:space="0" w:color="auto"/>
                                <w:bottom w:val="none" w:sz="0" w:space="0" w:color="auto"/>
                                <w:right w:val="none" w:sz="0" w:space="0" w:color="auto"/>
                              </w:divBdr>
                            </w:div>
                          </w:divsChild>
                        </w:div>
                        <w:div w:id="443423968">
                          <w:marLeft w:val="0"/>
                          <w:marRight w:val="0"/>
                          <w:marTop w:val="0"/>
                          <w:marBottom w:val="0"/>
                          <w:divBdr>
                            <w:top w:val="none" w:sz="0" w:space="0" w:color="auto"/>
                            <w:left w:val="none" w:sz="0" w:space="0" w:color="auto"/>
                            <w:bottom w:val="none" w:sz="0" w:space="0" w:color="auto"/>
                            <w:right w:val="none" w:sz="0" w:space="0" w:color="auto"/>
                          </w:divBdr>
                          <w:divsChild>
                            <w:div w:id="713382415">
                              <w:marLeft w:val="0"/>
                              <w:marRight w:val="0"/>
                              <w:marTop w:val="0"/>
                              <w:marBottom w:val="0"/>
                              <w:divBdr>
                                <w:top w:val="none" w:sz="0" w:space="0" w:color="auto"/>
                                <w:left w:val="none" w:sz="0" w:space="0" w:color="auto"/>
                                <w:bottom w:val="none" w:sz="0" w:space="0" w:color="auto"/>
                                <w:right w:val="none" w:sz="0" w:space="0" w:color="auto"/>
                              </w:divBdr>
                            </w:div>
                          </w:divsChild>
                        </w:div>
                        <w:div w:id="1933855103">
                          <w:marLeft w:val="0"/>
                          <w:marRight w:val="0"/>
                          <w:marTop w:val="0"/>
                          <w:marBottom w:val="0"/>
                          <w:divBdr>
                            <w:top w:val="none" w:sz="0" w:space="0" w:color="auto"/>
                            <w:left w:val="none" w:sz="0" w:space="0" w:color="auto"/>
                            <w:bottom w:val="none" w:sz="0" w:space="0" w:color="auto"/>
                            <w:right w:val="none" w:sz="0" w:space="0" w:color="auto"/>
                          </w:divBdr>
                          <w:divsChild>
                            <w:div w:id="531462425">
                              <w:marLeft w:val="0"/>
                              <w:marRight w:val="0"/>
                              <w:marTop w:val="0"/>
                              <w:marBottom w:val="0"/>
                              <w:divBdr>
                                <w:top w:val="none" w:sz="0" w:space="0" w:color="auto"/>
                                <w:left w:val="none" w:sz="0" w:space="0" w:color="auto"/>
                                <w:bottom w:val="none" w:sz="0" w:space="0" w:color="auto"/>
                                <w:right w:val="none" w:sz="0" w:space="0" w:color="auto"/>
                              </w:divBdr>
                              <w:divsChild>
                                <w:div w:id="1126310592">
                                  <w:marLeft w:val="0"/>
                                  <w:marRight w:val="0"/>
                                  <w:marTop w:val="0"/>
                                  <w:marBottom w:val="0"/>
                                  <w:divBdr>
                                    <w:top w:val="none" w:sz="0" w:space="0" w:color="auto"/>
                                    <w:left w:val="none" w:sz="0" w:space="0" w:color="auto"/>
                                    <w:bottom w:val="none" w:sz="0" w:space="0" w:color="auto"/>
                                    <w:right w:val="none" w:sz="0" w:space="0" w:color="auto"/>
                                  </w:divBdr>
                                </w:div>
                              </w:divsChild>
                            </w:div>
                            <w:div w:id="1308785120">
                              <w:marLeft w:val="0"/>
                              <w:marRight w:val="0"/>
                              <w:marTop w:val="0"/>
                              <w:marBottom w:val="0"/>
                              <w:divBdr>
                                <w:top w:val="none" w:sz="0" w:space="0" w:color="auto"/>
                                <w:left w:val="none" w:sz="0" w:space="0" w:color="auto"/>
                                <w:bottom w:val="none" w:sz="0" w:space="0" w:color="auto"/>
                                <w:right w:val="none" w:sz="0" w:space="0" w:color="auto"/>
                              </w:divBdr>
                            </w:div>
                            <w:div w:id="1121068835">
                              <w:marLeft w:val="0"/>
                              <w:marRight w:val="0"/>
                              <w:marTop w:val="0"/>
                              <w:marBottom w:val="0"/>
                              <w:divBdr>
                                <w:top w:val="none" w:sz="0" w:space="0" w:color="auto"/>
                                <w:left w:val="none" w:sz="0" w:space="0" w:color="auto"/>
                                <w:bottom w:val="none" w:sz="0" w:space="0" w:color="auto"/>
                                <w:right w:val="none" w:sz="0" w:space="0" w:color="auto"/>
                              </w:divBdr>
                            </w:div>
                          </w:divsChild>
                        </w:div>
                        <w:div w:id="1622757868">
                          <w:marLeft w:val="0"/>
                          <w:marRight w:val="0"/>
                          <w:marTop w:val="0"/>
                          <w:marBottom w:val="0"/>
                          <w:divBdr>
                            <w:top w:val="none" w:sz="0" w:space="0" w:color="auto"/>
                            <w:left w:val="none" w:sz="0" w:space="0" w:color="auto"/>
                            <w:bottom w:val="none" w:sz="0" w:space="0" w:color="auto"/>
                            <w:right w:val="none" w:sz="0" w:space="0" w:color="auto"/>
                          </w:divBdr>
                          <w:divsChild>
                            <w:div w:id="503017519">
                              <w:marLeft w:val="0"/>
                              <w:marRight w:val="0"/>
                              <w:marTop w:val="0"/>
                              <w:marBottom w:val="0"/>
                              <w:divBdr>
                                <w:top w:val="none" w:sz="0" w:space="0" w:color="auto"/>
                                <w:left w:val="none" w:sz="0" w:space="0" w:color="auto"/>
                                <w:bottom w:val="none" w:sz="0" w:space="0" w:color="auto"/>
                                <w:right w:val="none" w:sz="0" w:space="0" w:color="auto"/>
                              </w:divBdr>
                            </w:div>
                          </w:divsChild>
                        </w:div>
                        <w:div w:id="760025221">
                          <w:marLeft w:val="0"/>
                          <w:marRight w:val="0"/>
                          <w:marTop w:val="0"/>
                          <w:marBottom w:val="0"/>
                          <w:divBdr>
                            <w:top w:val="none" w:sz="0" w:space="0" w:color="auto"/>
                            <w:left w:val="none" w:sz="0" w:space="0" w:color="auto"/>
                            <w:bottom w:val="none" w:sz="0" w:space="0" w:color="auto"/>
                            <w:right w:val="none" w:sz="0" w:space="0" w:color="auto"/>
                          </w:divBdr>
                          <w:divsChild>
                            <w:div w:id="1023945805">
                              <w:marLeft w:val="0"/>
                              <w:marRight w:val="0"/>
                              <w:marTop w:val="0"/>
                              <w:marBottom w:val="0"/>
                              <w:divBdr>
                                <w:top w:val="none" w:sz="0" w:space="0" w:color="auto"/>
                                <w:left w:val="none" w:sz="0" w:space="0" w:color="auto"/>
                                <w:bottom w:val="none" w:sz="0" w:space="0" w:color="auto"/>
                                <w:right w:val="none" w:sz="0" w:space="0" w:color="auto"/>
                              </w:divBdr>
                              <w:divsChild>
                                <w:div w:id="1555580921">
                                  <w:marLeft w:val="0"/>
                                  <w:marRight w:val="0"/>
                                  <w:marTop w:val="0"/>
                                  <w:marBottom w:val="0"/>
                                  <w:divBdr>
                                    <w:top w:val="none" w:sz="0" w:space="0" w:color="auto"/>
                                    <w:left w:val="none" w:sz="0" w:space="0" w:color="auto"/>
                                    <w:bottom w:val="none" w:sz="0" w:space="0" w:color="auto"/>
                                    <w:right w:val="none" w:sz="0" w:space="0" w:color="auto"/>
                                  </w:divBdr>
                                  <w:divsChild>
                                    <w:div w:id="1806268717">
                                      <w:marLeft w:val="0"/>
                                      <w:marRight w:val="0"/>
                                      <w:marTop w:val="0"/>
                                      <w:marBottom w:val="0"/>
                                      <w:divBdr>
                                        <w:top w:val="none" w:sz="0" w:space="0" w:color="auto"/>
                                        <w:left w:val="none" w:sz="0" w:space="0" w:color="auto"/>
                                        <w:bottom w:val="none" w:sz="0" w:space="0" w:color="auto"/>
                                        <w:right w:val="none" w:sz="0" w:space="0" w:color="auto"/>
                                      </w:divBdr>
                                    </w:div>
                                  </w:divsChild>
                                </w:div>
                                <w:div w:id="1101876227">
                                  <w:marLeft w:val="0"/>
                                  <w:marRight w:val="0"/>
                                  <w:marTop w:val="0"/>
                                  <w:marBottom w:val="0"/>
                                  <w:divBdr>
                                    <w:top w:val="none" w:sz="0" w:space="0" w:color="auto"/>
                                    <w:left w:val="none" w:sz="0" w:space="0" w:color="auto"/>
                                    <w:bottom w:val="none" w:sz="0" w:space="0" w:color="auto"/>
                                    <w:right w:val="none" w:sz="0" w:space="0" w:color="auto"/>
                                  </w:divBdr>
                                </w:div>
                                <w:div w:id="454444378">
                                  <w:marLeft w:val="0"/>
                                  <w:marRight w:val="0"/>
                                  <w:marTop w:val="0"/>
                                  <w:marBottom w:val="0"/>
                                  <w:divBdr>
                                    <w:top w:val="none" w:sz="0" w:space="0" w:color="auto"/>
                                    <w:left w:val="none" w:sz="0" w:space="0" w:color="auto"/>
                                    <w:bottom w:val="none" w:sz="0" w:space="0" w:color="auto"/>
                                    <w:right w:val="none" w:sz="0" w:space="0" w:color="auto"/>
                                  </w:divBdr>
                                </w:div>
                                <w:div w:id="706176882">
                                  <w:marLeft w:val="0"/>
                                  <w:marRight w:val="0"/>
                                  <w:marTop w:val="0"/>
                                  <w:marBottom w:val="0"/>
                                  <w:divBdr>
                                    <w:top w:val="none" w:sz="0" w:space="0" w:color="auto"/>
                                    <w:left w:val="none" w:sz="0" w:space="0" w:color="auto"/>
                                    <w:bottom w:val="none" w:sz="0" w:space="0" w:color="auto"/>
                                    <w:right w:val="none" w:sz="0" w:space="0" w:color="auto"/>
                                  </w:divBdr>
                                </w:div>
                                <w:div w:id="888030222">
                                  <w:marLeft w:val="0"/>
                                  <w:marRight w:val="0"/>
                                  <w:marTop w:val="0"/>
                                  <w:marBottom w:val="0"/>
                                  <w:divBdr>
                                    <w:top w:val="none" w:sz="0" w:space="0" w:color="auto"/>
                                    <w:left w:val="none" w:sz="0" w:space="0" w:color="auto"/>
                                    <w:bottom w:val="none" w:sz="0" w:space="0" w:color="auto"/>
                                    <w:right w:val="none" w:sz="0" w:space="0" w:color="auto"/>
                                  </w:divBdr>
                                </w:div>
                                <w:div w:id="1927380885">
                                  <w:marLeft w:val="0"/>
                                  <w:marRight w:val="0"/>
                                  <w:marTop w:val="0"/>
                                  <w:marBottom w:val="0"/>
                                  <w:divBdr>
                                    <w:top w:val="none" w:sz="0" w:space="0" w:color="auto"/>
                                    <w:left w:val="none" w:sz="0" w:space="0" w:color="auto"/>
                                    <w:bottom w:val="none" w:sz="0" w:space="0" w:color="auto"/>
                                    <w:right w:val="none" w:sz="0" w:space="0" w:color="auto"/>
                                  </w:divBdr>
                                </w:div>
                                <w:div w:id="623998373">
                                  <w:marLeft w:val="0"/>
                                  <w:marRight w:val="0"/>
                                  <w:marTop w:val="0"/>
                                  <w:marBottom w:val="0"/>
                                  <w:divBdr>
                                    <w:top w:val="none" w:sz="0" w:space="0" w:color="auto"/>
                                    <w:left w:val="none" w:sz="0" w:space="0" w:color="auto"/>
                                    <w:bottom w:val="none" w:sz="0" w:space="0" w:color="auto"/>
                                    <w:right w:val="none" w:sz="0" w:space="0" w:color="auto"/>
                                  </w:divBdr>
                                </w:div>
                                <w:div w:id="1695811029">
                                  <w:marLeft w:val="0"/>
                                  <w:marRight w:val="0"/>
                                  <w:marTop w:val="0"/>
                                  <w:marBottom w:val="0"/>
                                  <w:divBdr>
                                    <w:top w:val="none" w:sz="0" w:space="0" w:color="auto"/>
                                    <w:left w:val="none" w:sz="0" w:space="0" w:color="auto"/>
                                    <w:bottom w:val="none" w:sz="0" w:space="0" w:color="auto"/>
                                    <w:right w:val="none" w:sz="0" w:space="0" w:color="auto"/>
                                  </w:divBdr>
                                </w:div>
                              </w:divsChild>
                            </w:div>
                            <w:div w:id="627515603">
                              <w:marLeft w:val="0"/>
                              <w:marRight w:val="0"/>
                              <w:marTop w:val="0"/>
                              <w:marBottom w:val="0"/>
                              <w:divBdr>
                                <w:top w:val="none" w:sz="0" w:space="0" w:color="auto"/>
                                <w:left w:val="none" w:sz="0" w:space="0" w:color="auto"/>
                                <w:bottom w:val="none" w:sz="0" w:space="0" w:color="auto"/>
                                <w:right w:val="none" w:sz="0" w:space="0" w:color="auto"/>
                              </w:divBdr>
                            </w:div>
                            <w:div w:id="1161583940">
                              <w:marLeft w:val="0"/>
                              <w:marRight w:val="0"/>
                              <w:marTop w:val="0"/>
                              <w:marBottom w:val="0"/>
                              <w:divBdr>
                                <w:top w:val="none" w:sz="0" w:space="0" w:color="auto"/>
                                <w:left w:val="none" w:sz="0" w:space="0" w:color="auto"/>
                                <w:bottom w:val="none" w:sz="0" w:space="0" w:color="auto"/>
                                <w:right w:val="none" w:sz="0" w:space="0" w:color="auto"/>
                              </w:divBdr>
                            </w:div>
                          </w:divsChild>
                        </w:div>
                        <w:div w:id="1584534317">
                          <w:marLeft w:val="0"/>
                          <w:marRight w:val="0"/>
                          <w:marTop w:val="0"/>
                          <w:marBottom w:val="0"/>
                          <w:divBdr>
                            <w:top w:val="none" w:sz="0" w:space="0" w:color="auto"/>
                            <w:left w:val="none" w:sz="0" w:space="0" w:color="auto"/>
                            <w:bottom w:val="none" w:sz="0" w:space="0" w:color="auto"/>
                            <w:right w:val="none" w:sz="0" w:space="0" w:color="auto"/>
                          </w:divBdr>
                          <w:divsChild>
                            <w:div w:id="1178272377">
                              <w:marLeft w:val="0"/>
                              <w:marRight w:val="0"/>
                              <w:marTop w:val="0"/>
                              <w:marBottom w:val="0"/>
                              <w:divBdr>
                                <w:top w:val="none" w:sz="0" w:space="0" w:color="auto"/>
                                <w:left w:val="none" w:sz="0" w:space="0" w:color="auto"/>
                                <w:bottom w:val="none" w:sz="0" w:space="0" w:color="auto"/>
                                <w:right w:val="none" w:sz="0" w:space="0" w:color="auto"/>
                              </w:divBdr>
                            </w:div>
                          </w:divsChild>
                        </w:div>
                        <w:div w:id="1877347748">
                          <w:marLeft w:val="0"/>
                          <w:marRight w:val="0"/>
                          <w:marTop w:val="0"/>
                          <w:marBottom w:val="0"/>
                          <w:divBdr>
                            <w:top w:val="none" w:sz="0" w:space="0" w:color="auto"/>
                            <w:left w:val="none" w:sz="0" w:space="0" w:color="auto"/>
                            <w:bottom w:val="none" w:sz="0" w:space="0" w:color="auto"/>
                            <w:right w:val="none" w:sz="0" w:space="0" w:color="auto"/>
                          </w:divBdr>
                          <w:divsChild>
                            <w:div w:id="517236063">
                              <w:marLeft w:val="0"/>
                              <w:marRight w:val="0"/>
                              <w:marTop w:val="0"/>
                              <w:marBottom w:val="0"/>
                              <w:divBdr>
                                <w:top w:val="none" w:sz="0" w:space="0" w:color="auto"/>
                                <w:left w:val="none" w:sz="0" w:space="0" w:color="auto"/>
                                <w:bottom w:val="none" w:sz="0" w:space="0" w:color="auto"/>
                                <w:right w:val="none" w:sz="0" w:space="0" w:color="auto"/>
                              </w:divBdr>
                              <w:divsChild>
                                <w:div w:id="1459764982">
                                  <w:marLeft w:val="0"/>
                                  <w:marRight w:val="0"/>
                                  <w:marTop w:val="0"/>
                                  <w:marBottom w:val="0"/>
                                  <w:divBdr>
                                    <w:top w:val="none" w:sz="0" w:space="0" w:color="auto"/>
                                    <w:left w:val="none" w:sz="0" w:space="0" w:color="auto"/>
                                    <w:bottom w:val="none" w:sz="0" w:space="0" w:color="auto"/>
                                    <w:right w:val="none" w:sz="0" w:space="0" w:color="auto"/>
                                  </w:divBdr>
                                  <w:divsChild>
                                    <w:div w:id="639578972">
                                      <w:marLeft w:val="0"/>
                                      <w:marRight w:val="0"/>
                                      <w:marTop w:val="0"/>
                                      <w:marBottom w:val="0"/>
                                      <w:divBdr>
                                        <w:top w:val="none" w:sz="0" w:space="0" w:color="auto"/>
                                        <w:left w:val="none" w:sz="0" w:space="0" w:color="auto"/>
                                        <w:bottom w:val="none" w:sz="0" w:space="0" w:color="auto"/>
                                        <w:right w:val="none" w:sz="0" w:space="0" w:color="auto"/>
                                      </w:divBdr>
                                    </w:div>
                                  </w:divsChild>
                                </w:div>
                                <w:div w:id="2053071740">
                                  <w:marLeft w:val="0"/>
                                  <w:marRight w:val="0"/>
                                  <w:marTop w:val="0"/>
                                  <w:marBottom w:val="0"/>
                                  <w:divBdr>
                                    <w:top w:val="none" w:sz="0" w:space="0" w:color="auto"/>
                                    <w:left w:val="none" w:sz="0" w:space="0" w:color="auto"/>
                                    <w:bottom w:val="none" w:sz="0" w:space="0" w:color="auto"/>
                                    <w:right w:val="none" w:sz="0" w:space="0" w:color="auto"/>
                                  </w:divBdr>
                                </w:div>
                                <w:div w:id="905647713">
                                  <w:marLeft w:val="0"/>
                                  <w:marRight w:val="0"/>
                                  <w:marTop w:val="0"/>
                                  <w:marBottom w:val="0"/>
                                  <w:divBdr>
                                    <w:top w:val="none" w:sz="0" w:space="0" w:color="auto"/>
                                    <w:left w:val="none" w:sz="0" w:space="0" w:color="auto"/>
                                    <w:bottom w:val="none" w:sz="0" w:space="0" w:color="auto"/>
                                    <w:right w:val="none" w:sz="0" w:space="0" w:color="auto"/>
                                  </w:divBdr>
                                </w:div>
                                <w:div w:id="1980184473">
                                  <w:marLeft w:val="0"/>
                                  <w:marRight w:val="0"/>
                                  <w:marTop w:val="0"/>
                                  <w:marBottom w:val="0"/>
                                  <w:divBdr>
                                    <w:top w:val="none" w:sz="0" w:space="0" w:color="auto"/>
                                    <w:left w:val="none" w:sz="0" w:space="0" w:color="auto"/>
                                    <w:bottom w:val="none" w:sz="0" w:space="0" w:color="auto"/>
                                    <w:right w:val="none" w:sz="0" w:space="0" w:color="auto"/>
                                  </w:divBdr>
                                  <w:divsChild>
                                    <w:div w:id="98724691">
                                      <w:marLeft w:val="0"/>
                                      <w:marRight w:val="0"/>
                                      <w:marTop w:val="0"/>
                                      <w:marBottom w:val="0"/>
                                      <w:divBdr>
                                        <w:top w:val="none" w:sz="0" w:space="0" w:color="auto"/>
                                        <w:left w:val="none" w:sz="0" w:space="0" w:color="auto"/>
                                        <w:bottom w:val="none" w:sz="0" w:space="0" w:color="auto"/>
                                        <w:right w:val="none" w:sz="0" w:space="0" w:color="auto"/>
                                      </w:divBdr>
                                    </w:div>
                                  </w:divsChild>
                                </w:div>
                                <w:div w:id="238294452">
                                  <w:marLeft w:val="0"/>
                                  <w:marRight w:val="0"/>
                                  <w:marTop w:val="0"/>
                                  <w:marBottom w:val="0"/>
                                  <w:divBdr>
                                    <w:top w:val="none" w:sz="0" w:space="0" w:color="auto"/>
                                    <w:left w:val="none" w:sz="0" w:space="0" w:color="auto"/>
                                    <w:bottom w:val="none" w:sz="0" w:space="0" w:color="auto"/>
                                    <w:right w:val="none" w:sz="0" w:space="0" w:color="auto"/>
                                  </w:divBdr>
                                </w:div>
                              </w:divsChild>
                            </w:div>
                            <w:div w:id="298925626">
                              <w:marLeft w:val="0"/>
                              <w:marRight w:val="0"/>
                              <w:marTop w:val="0"/>
                              <w:marBottom w:val="0"/>
                              <w:divBdr>
                                <w:top w:val="none" w:sz="0" w:space="0" w:color="auto"/>
                                <w:left w:val="none" w:sz="0" w:space="0" w:color="auto"/>
                                <w:bottom w:val="none" w:sz="0" w:space="0" w:color="auto"/>
                                <w:right w:val="none" w:sz="0" w:space="0" w:color="auto"/>
                              </w:divBdr>
                            </w:div>
                            <w:div w:id="1441485639">
                              <w:marLeft w:val="0"/>
                              <w:marRight w:val="0"/>
                              <w:marTop w:val="0"/>
                              <w:marBottom w:val="0"/>
                              <w:divBdr>
                                <w:top w:val="none" w:sz="0" w:space="0" w:color="auto"/>
                                <w:left w:val="none" w:sz="0" w:space="0" w:color="auto"/>
                                <w:bottom w:val="none" w:sz="0" w:space="0" w:color="auto"/>
                                <w:right w:val="none" w:sz="0" w:space="0" w:color="auto"/>
                              </w:divBdr>
                            </w:div>
                          </w:divsChild>
                        </w:div>
                        <w:div w:id="1301109857">
                          <w:marLeft w:val="0"/>
                          <w:marRight w:val="0"/>
                          <w:marTop w:val="0"/>
                          <w:marBottom w:val="0"/>
                          <w:divBdr>
                            <w:top w:val="none" w:sz="0" w:space="0" w:color="auto"/>
                            <w:left w:val="none" w:sz="0" w:space="0" w:color="auto"/>
                            <w:bottom w:val="none" w:sz="0" w:space="0" w:color="auto"/>
                            <w:right w:val="none" w:sz="0" w:space="0" w:color="auto"/>
                          </w:divBdr>
                          <w:divsChild>
                            <w:div w:id="1480993653">
                              <w:marLeft w:val="0"/>
                              <w:marRight w:val="0"/>
                              <w:marTop w:val="0"/>
                              <w:marBottom w:val="0"/>
                              <w:divBdr>
                                <w:top w:val="none" w:sz="0" w:space="0" w:color="auto"/>
                                <w:left w:val="none" w:sz="0" w:space="0" w:color="auto"/>
                                <w:bottom w:val="none" w:sz="0" w:space="0" w:color="auto"/>
                                <w:right w:val="none" w:sz="0" w:space="0" w:color="auto"/>
                              </w:divBdr>
                            </w:div>
                          </w:divsChild>
                        </w:div>
                        <w:div w:id="782728357">
                          <w:marLeft w:val="0"/>
                          <w:marRight w:val="0"/>
                          <w:marTop w:val="0"/>
                          <w:marBottom w:val="0"/>
                          <w:divBdr>
                            <w:top w:val="none" w:sz="0" w:space="0" w:color="auto"/>
                            <w:left w:val="none" w:sz="0" w:space="0" w:color="auto"/>
                            <w:bottom w:val="none" w:sz="0" w:space="0" w:color="auto"/>
                            <w:right w:val="none" w:sz="0" w:space="0" w:color="auto"/>
                          </w:divBdr>
                          <w:divsChild>
                            <w:div w:id="639388447">
                              <w:marLeft w:val="0"/>
                              <w:marRight w:val="0"/>
                              <w:marTop w:val="0"/>
                              <w:marBottom w:val="0"/>
                              <w:divBdr>
                                <w:top w:val="none" w:sz="0" w:space="0" w:color="auto"/>
                                <w:left w:val="none" w:sz="0" w:space="0" w:color="auto"/>
                                <w:bottom w:val="none" w:sz="0" w:space="0" w:color="auto"/>
                                <w:right w:val="none" w:sz="0" w:space="0" w:color="auto"/>
                              </w:divBdr>
                              <w:divsChild>
                                <w:div w:id="2130391955">
                                  <w:marLeft w:val="0"/>
                                  <w:marRight w:val="0"/>
                                  <w:marTop w:val="0"/>
                                  <w:marBottom w:val="0"/>
                                  <w:divBdr>
                                    <w:top w:val="none" w:sz="0" w:space="0" w:color="auto"/>
                                    <w:left w:val="none" w:sz="0" w:space="0" w:color="auto"/>
                                    <w:bottom w:val="none" w:sz="0" w:space="0" w:color="auto"/>
                                    <w:right w:val="none" w:sz="0" w:space="0" w:color="auto"/>
                                  </w:divBdr>
                                  <w:divsChild>
                                    <w:div w:id="226108185">
                                      <w:marLeft w:val="0"/>
                                      <w:marRight w:val="0"/>
                                      <w:marTop w:val="0"/>
                                      <w:marBottom w:val="0"/>
                                      <w:divBdr>
                                        <w:top w:val="none" w:sz="0" w:space="0" w:color="auto"/>
                                        <w:left w:val="none" w:sz="0" w:space="0" w:color="auto"/>
                                        <w:bottom w:val="none" w:sz="0" w:space="0" w:color="auto"/>
                                        <w:right w:val="none" w:sz="0" w:space="0" w:color="auto"/>
                                      </w:divBdr>
                                    </w:div>
                                  </w:divsChild>
                                </w:div>
                                <w:div w:id="102383598">
                                  <w:marLeft w:val="0"/>
                                  <w:marRight w:val="0"/>
                                  <w:marTop w:val="0"/>
                                  <w:marBottom w:val="0"/>
                                  <w:divBdr>
                                    <w:top w:val="none" w:sz="0" w:space="0" w:color="auto"/>
                                    <w:left w:val="none" w:sz="0" w:space="0" w:color="auto"/>
                                    <w:bottom w:val="none" w:sz="0" w:space="0" w:color="auto"/>
                                    <w:right w:val="none" w:sz="0" w:space="0" w:color="auto"/>
                                  </w:divBdr>
                                  <w:divsChild>
                                    <w:div w:id="800536300">
                                      <w:marLeft w:val="0"/>
                                      <w:marRight w:val="0"/>
                                      <w:marTop w:val="0"/>
                                      <w:marBottom w:val="0"/>
                                      <w:divBdr>
                                        <w:top w:val="none" w:sz="0" w:space="0" w:color="auto"/>
                                        <w:left w:val="none" w:sz="0" w:space="0" w:color="auto"/>
                                        <w:bottom w:val="none" w:sz="0" w:space="0" w:color="auto"/>
                                        <w:right w:val="none" w:sz="0" w:space="0" w:color="auto"/>
                                      </w:divBdr>
                                    </w:div>
                                  </w:divsChild>
                                </w:div>
                                <w:div w:id="875586585">
                                  <w:marLeft w:val="0"/>
                                  <w:marRight w:val="0"/>
                                  <w:marTop w:val="0"/>
                                  <w:marBottom w:val="0"/>
                                  <w:divBdr>
                                    <w:top w:val="none" w:sz="0" w:space="0" w:color="auto"/>
                                    <w:left w:val="none" w:sz="0" w:space="0" w:color="auto"/>
                                    <w:bottom w:val="none" w:sz="0" w:space="0" w:color="auto"/>
                                    <w:right w:val="none" w:sz="0" w:space="0" w:color="auto"/>
                                  </w:divBdr>
                                </w:div>
                              </w:divsChild>
                            </w:div>
                            <w:div w:id="2072998302">
                              <w:marLeft w:val="0"/>
                              <w:marRight w:val="0"/>
                              <w:marTop w:val="0"/>
                              <w:marBottom w:val="0"/>
                              <w:divBdr>
                                <w:top w:val="none" w:sz="0" w:space="0" w:color="auto"/>
                                <w:left w:val="none" w:sz="0" w:space="0" w:color="auto"/>
                                <w:bottom w:val="none" w:sz="0" w:space="0" w:color="auto"/>
                                <w:right w:val="none" w:sz="0" w:space="0" w:color="auto"/>
                              </w:divBdr>
                            </w:div>
                            <w:div w:id="1885367078">
                              <w:marLeft w:val="0"/>
                              <w:marRight w:val="0"/>
                              <w:marTop w:val="0"/>
                              <w:marBottom w:val="0"/>
                              <w:divBdr>
                                <w:top w:val="none" w:sz="0" w:space="0" w:color="auto"/>
                                <w:left w:val="none" w:sz="0" w:space="0" w:color="auto"/>
                                <w:bottom w:val="none" w:sz="0" w:space="0" w:color="auto"/>
                                <w:right w:val="none" w:sz="0" w:space="0" w:color="auto"/>
                              </w:divBdr>
                            </w:div>
                          </w:divsChild>
                        </w:div>
                        <w:div w:id="1064987629">
                          <w:marLeft w:val="0"/>
                          <w:marRight w:val="0"/>
                          <w:marTop w:val="0"/>
                          <w:marBottom w:val="0"/>
                          <w:divBdr>
                            <w:top w:val="none" w:sz="0" w:space="0" w:color="auto"/>
                            <w:left w:val="none" w:sz="0" w:space="0" w:color="auto"/>
                            <w:bottom w:val="none" w:sz="0" w:space="0" w:color="auto"/>
                            <w:right w:val="none" w:sz="0" w:space="0" w:color="auto"/>
                          </w:divBdr>
                          <w:divsChild>
                            <w:div w:id="2038506807">
                              <w:marLeft w:val="0"/>
                              <w:marRight w:val="0"/>
                              <w:marTop w:val="0"/>
                              <w:marBottom w:val="0"/>
                              <w:divBdr>
                                <w:top w:val="none" w:sz="0" w:space="0" w:color="auto"/>
                                <w:left w:val="none" w:sz="0" w:space="0" w:color="auto"/>
                                <w:bottom w:val="none" w:sz="0" w:space="0" w:color="auto"/>
                                <w:right w:val="none" w:sz="0" w:space="0" w:color="auto"/>
                              </w:divBdr>
                            </w:div>
                          </w:divsChild>
                        </w:div>
                        <w:div w:id="1958295311">
                          <w:marLeft w:val="0"/>
                          <w:marRight w:val="0"/>
                          <w:marTop w:val="0"/>
                          <w:marBottom w:val="0"/>
                          <w:divBdr>
                            <w:top w:val="none" w:sz="0" w:space="0" w:color="auto"/>
                            <w:left w:val="none" w:sz="0" w:space="0" w:color="auto"/>
                            <w:bottom w:val="none" w:sz="0" w:space="0" w:color="auto"/>
                            <w:right w:val="none" w:sz="0" w:space="0" w:color="auto"/>
                          </w:divBdr>
                          <w:divsChild>
                            <w:div w:id="1146360488">
                              <w:marLeft w:val="0"/>
                              <w:marRight w:val="0"/>
                              <w:marTop w:val="0"/>
                              <w:marBottom w:val="0"/>
                              <w:divBdr>
                                <w:top w:val="none" w:sz="0" w:space="0" w:color="auto"/>
                                <w:left w:val="none" w:sz="0" w:space="0" w:color="auto"/>
                                <w:bottom w:val="none" w:sz="0" w:space="0" w:color="auto"/>
                                <w:right w:val="none" w:sz="0" w:space="0" w:color="auto"/>
                              </w:divBdr>
                              <w:divsChild>
                                <w:div w:id="867833263">
                                  <w:marLeft w:val="0"/>
                                  <w:marRight w:val="0"/>
                                  <w:marTop w:val="0"/>
                                  <w:marBottom w:val="0"/>
                                  <w:divBdr>
                                    <w:top w:val="none" w:sz="0" w:space="0" w:color="auto"/>
                                    <w:left w:val="none" w:sz="0" w:space="0" w:color="auto"/>
                                    <w:bottom w:val="none" w:sz="0" w:space="0" w:color="auto"/>
                                    <w:right w:val="none" w:sz="0" w:space="0" w:color="auto"/>
                                  </w:divBdr>
                                  <w:divsChild>
                                    <w:div w:id="330987173">
                                      <w:marLeft w:val="0"/>
                                      <w:marRight w:val="0"/>
                                      <w:marTop w:val="0"/>
                                      <w:marBottom w:val="0"/>
                                      <w:divBdr>
                                        <w:top w:val="none" w:sz="0" w:space="0" w:color="auto"/>
                                        <w:left w:val="none" w:sz="0" w:space="0" w:color="auto"/>
                                        <w:bottom w:val="none" w:sz="0" w:space="0" w:color="auto"/>
                                        <w:right w:val="none" w:sz="0" w:space="0" w:color="auto"/>
                                      </w:divBdr>
                                    </w:div>
                                  </w:divsChild>
                                </w:div>
                                <w:div w:id="2036466197">
                                  <w:marLeft w:val="0"/>
                                  <w:marRight w:val="0"/>
                                  <w:marTop w:val="0"/>
                                  <w:marBottom w:val="0"/>
                                  <w:divBdr>
                                    <w:top w:val="none" w:sz="0" w:space="0" w:color="auto"/>
                                    <w:left w:val="none" w:sz="0" w:space="0" w:color="auto"/>
                                    <w:bottom w:val="none" w:sz="0" w:space="0" w:color="auto"/>
                                    <w:right w:val="none" w:sz="0" w:space="0" w:color="auto"/>
                                  </w:divBdr>
                                </w:div>
                                <w:div w:id="1956251437">
                                  <w:marLeft w:val="0"/>
                                  <w:marRight w:val="0"/>
                                  <w:marTop w:val="0"/>
                                  <w:marBottom w:val="0"/>
                                  <w:divBdr>
                                    <w:top w:val="none" w:sz="0" w:space="0" w:color="auto"/>
                                    <w:left w:val="none" w:sz="0" w:space="0" w:color="auto"/>
                                    <w:bottom w:val="none" w:sz="0" w:space="0" w:color="auto"/>
                                    <w:right w:val="none" w:sz="0" w:space="0" w:color="auto"/>
                                  </w:divBdr>
                                </w:div>
                              </w:divsChild>
                            </w:div>
                            <w:div w:id="1059019276">
                              <w:marLeft w:val="0"/>
                              <w:marRight w:val="0"/>
                              <w:marTop w:val="0"/>
                              <w:marBottom w:val="0"/>
                              <w:divBdr>
                                <w:top w:val="none" w:sz="0" w:space="0" w:color="auto"/>
                                <w:left w:val="none" w:sz="0" w:space="0" w:color="auto"/>
                                <w:bottom w:val="none" w:sz="0" w:space="0" w:color="auto"/>
                                <w:right w:val="none" w:sz="0" w:space="0" w:color="auto"/>
                              </w:divBdr>
                            </w:div>
                            <w:div w:id="671839854">
                              <w:marLeft w:val="0"/>
                              <w:marRight w:val="0"/>
                              <w:marTop w:val="0"/>
                              <w:marBottom w:val="0"/>
                              <w:divBdr>
                                <w:top w:val="none" w:sz="0" w:space="0" w:color="auto"/>
                                <w:left w:val="none" w:sz="0" w:space="0" w:color="auto"/>
                                <w:bottom w:val="none" w:sz="0" w:space="0" w:color="auto"/>
                                <w:right w:val="none" w:sz="0" w:space="0" w:color="auto"/>
                              </w:divBdr>
                            </w:div>
                          </w:divsChild>
                        </w:div>
                        <w:div w:id="1655721282">
                          <w:marLeft w:val="0"/>
                          <w:marRight w:val="0"/>
                          <w:marTop w:val="0"/>
                          <w:marBottom w:val="0"/>
                          <w:divBdr>
                            <w:top w:val="none" w:sz="0" w:space="0" w:color="auto"/>
                            <w:left w:val="none" w:sz="0" w:space="0" w:color="auto"/>
                            <w:bottom w:val="none" w:sz="0" w:space="0" w:color="auto"/>
                            <w:right w:val="none" w:sz="0" w:space="0" w:color="auto"/>
                          </w:divBdr>
                          <w:divsChild>
                            <w:div w:id="1602570544">
                              <w:marLeft w:val="0"/>
                              <w:marRight w:val="0"/>
                              <w:marTop w:val="0"/>
                              <w:marBottom w:val="0"/>
                              <w:divBdr>
                                <w:top w:val="none" w:sz="0" w:space="0" w:color="auto"/>
                                <w:left w:val="none" w:sz="0" w:space="0" w:color="auto"/>
                                <w:bottom w:val="none" w:sz="0" w:space="0" w:color="auto"/>
                                <w:right w:val="none" w:sz="0" w:space="0" w:color="auto"/>
                              </w:divBdr>
                            </w:div>
                          </w:divsChild>
                        </w:div>
                        <w:div w:id="1660840296">
                          <w:marLeft w:val="0"/>
                          <w:marRight w:val="0"/>
                          <w:marTop w:val="0"/>
                          <w:marBottom w:val="0"/>
                          <w:divBdr>
                            <w:top w:val="none" w:sz="0" w:space="0" w:color="auto"/>
                            <w:left w:val="none" w:sz="0" w:space="0" w:color="auto"/>
                            <w:bottom w:val="none" w:sz="0" w:space="0" w:color="auto"/>
                            <w:right w:val="none" w:sz="0" w:space="0" w:color="auto"/>
                          </w:divBdr>
                          <w:divsChild>
                            <w:div w:id="725447574">
                              <w:marLeft w:val="0"/>
                              <w:marRight w:val="0"/>
                              <w:marTop w:val="0"/>
                              <w:marBottom w:val="0"/>
                              <w:divBdr>
                                <w:top w:val="none" w:sz="0" w:space="0" w:color="auto"/>
                                <w:left w:val="none" w:sz="0" w:space="0" w:color="auto"/>
                                <w:bottom w:val="none" w:sz="0" w:space="0" w:color="auto"/>
                                <w:right w:val="none" w:sz="0" w:space="0" w:color="auto"/>
                              </w:divBdr>
                              <w:divsChild>
                                <w:div w:id="2029022403">
                                  <w:marLeft w:val="0"/>
                                  <w:marRight w:val="0"/>
                                  <w:marTop w:val="0"/>
                                  <w:marBottom w:val="0"/>
                                  <w:divBdr>
                                    <w:top w:val="none" w:sz="0" w:space="0" w:color="auto"/>
                                    <w:left w:val="none" w:sz="0" w:space="0" w:color="auto"/>
                                    <w:bottom w:val="none" w:sz="0" w:space="0" w:color="auto"/>
                                    <w:right w:val="none" w:sz="0" w:space="0" w:color="auto"/>
                                  </w:divBdr>
                                </w:div>
                              </w:divsChild>
                            </w:div>
                            <w:div w:id="1525710658">
                              <w:marLeft w:val="0"/>
                              <w:marRight w:val="0"/>
                              <w:marTop w:val="0"/>
                              <w:marBottom w:val="0"/>
                              <w:divBdr>
                                <w:top w:val="none" w:sz="0" w:space="0" w:color="auto"/>
                                <w:left w:val="none" w:sz="0" w:space="0" w:color="auto"/>
                                <w:bottom w:val="none" w:sz="0" w:space="0" w:color="auto"/>
                                <w:right w:val="none" w:sz="0" w:space="0" w:color="auto"/>
                              </w:divBdr>
                            </w:div>
                            <w:div w:id="871498364">
                              <w:marLeft w:val="0"/>
                              <w:marRight w:val="0"/>
                              <w:marTop w:val="0"/>
                              <w:marBottom w:val="0"/>
                              <w:divBdr>
                                <w:top w:val="none" w:sz="0" w:space="0" w:color="auto"/>
                                <w:left w:val="none" w:sz="0" w:space="0" w:color="auto"/>
                                <w:bottom w:val="none" w:sz="0" w:space="0" w:color="auto"/>
                                <w:right w:val="none" w:sz="0" w:space="0" w:color="auto"/>
                              </w:divBdr>
                            </w:div>
                          </w:divsChild>
                        </w:div>
                        <w:div w:id="1227882666">
                          <w:marLeft w:val="0"/>
                          <w:marRight w:val="0"/>
                          <w:marTop w:val="0"/>
                          <w:marBottom w:val="0"/>
                          <w:divBdr>
                            <w:top w:val="none" w:sz="0" w:space="0" w:color="auto"/>
                            <w:left w:val="none" w:sz="0" w:space="0" w:color="auto"/>
                            <w:bottom w:val="none" w:sz="0" w:space="0" w:color="auto"/>
                            <w:right w:val="none" w:sz="0" w:space="0" w:color="auto"/>
                          </w:divBdr>
                          <w:divsChild>
                            <w:div w:id="1890417181">
                              <w:marLeft w:val="0"/>
                              <w:marRight w:val="0"/>
                              <w:marTop w:val="0"/>
                              <w:marBottom w:val="0"/>
                              <w:divBdr>
                                <w:top w:val="none" w:sz="0" w:space="0" w:color="auto"/>
                                <w:left w:val="none" w:sz="0" w:space="0" w:color="auto"/>
                                <w:bottom w:val="none" w:sz="0" w:space="0" w:color="auto"/>
                                <w:right w:val="none" w:sz="0" w:space="0" w:color="auto"/>
                              </w:divBdr>
                            </w:div>
                          </w:divsChild>
                        </w:div>
                        <w:div w:id="1915776586">
                          <w:marLeft w:val="0"/>
                          <w:marRight w:val="0"/>
                          <w:marTop w:val="0"/>
                          <w:marBottom w:val="0"/>
                          <w:divBdr>
                            <w:top w:val="none" w:sz="0" w:space="0" w:color="auto"/>
                            <w:left w:val="none" w:sz="0" w:space="0" w:color="auto"/>
                            <w:bottom w:val="none" w:sz="0" w:space="0" w:color="auto"/>
                            <w:right w:val="none" w:sz="0" w:space="0" w:color="auto"/>
                          </w:divBdr>
                          <w:divsChild>
                            <w:div w:id="776022350">
                              <w:marLeft w:val="0"/>
                              <w:marRight w:val="0"/>
                              <w:marTop w:val="0"/>
                              <w:marBottom w:val="0"/>
                              <w:divBdr>
                                <w:top w:val="none" w:sz="0" w:space="0" w:color="auto"/>
                                <w:left w:val="none" w:sz="0" w:space="0" w:color="auto"/>
                                <w:bottom w:val="none" w:sz="0" w:space="0" w:color="auto"/>
                                <w:right w:val="none" w:sz="0" w:space="0" w:color="auto"/>
                              </w:divBdr>
                              <w:divsChild>
                                <w:div w:id="999308890">
                                  <w:marLeft w:val="0"/>
                                  <w:marRight w:val="0"/>
                                  <w:marTop w:val="0"/>
                                  <w:marBottom w:val="0"/>
                                  <w:divBdr>
                                    <w:top w:val="none" w:sz="0" w:space="0" w:color="auto"/>
                                    <w:left w:val="none" w:sz="0" w:space="0" w:color="auto"/>
                                    <w:bottom w:val="none" w:sz="0" w:space="0" w:color="auto"/>
                                    <w:right w:val="none" w:sz="0" w:space="0" w:color="auto"/>
                                  </w:divBdr>
                                  <w:divsChild>
                                    <w:div w:id="19321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124">
                              <w:marLeft w:val="0"/>
                              <w:marRight w:val="0"/>
                              <w:marTop w:val="0"/>
                              <w:marBottom w:val="0"/>
                              <w:divBdr>
                                <w:top w:val="none" w:sz="0" w:space="0" w:color="auto"/>
                                <w:left w:val="none" w:sz="0" w:space="0" w:color="auto"/>
                                <w:bottom w:val="none" w:sz="0" w:space="0" w:color="auto"/>
                                <w:right w:val="none" w:sz="0" w:space="0" w:color="auto"/>
                              </w:divBdr>
                            </w:div>
                            <w:div w:id="1853718229">
                              <w:marLeft w:val="0"/>
                              <w:marRight w:val="0"/>
                              <w:marTop w:val="0"/>
                              <w:marBottom w:val="0"/>
                              <w:divBdr>
                                <w:top w:val="none" w:sz="0" w:space="0" w:color="auto"/>
                                <w:left w:val="none" w:sz="0" w:space="0" w:color="auto"/>
                                <w:bottom w:val="none" w:sz="0" w:space="0" w:color="auto"/>
                                <w:right w:val="none" w:sz="0" w:space="0" w:color="auto"/>
                              </w:divBdr>
                            </w:div>
                          </w:divsChild>
                        </w:div>
                        <w:div w:id="7995574">
                          <w:marLeft w:val="0"/>
                          <w:marRight w:val="0"/>
                          <w:marTop w:val="0"/>
                          <w:marBottom w:val="0"/>
                          <w:divBdr>
                            <w:top w:val="none" w:sz="0" w:space="0" w:color="auto"/>
                            <w:left w:val="none" w:sz="0" w:space="0" w:color="auto"/>
                            <w:bottom w:val="none" w:sz="0" w:space="0" w:color="auto"/>
                            <w:right w:val="none" w:sz="0" w:space="0" w:color="auto"/>
                          </w:divBdr>
                          <w:divsChild>
                            <w:div w:id="915675912">
                              <w:marLeft w:val="0"/>
                              <w:marRight w:val="0"/>
                              <w:marTop w:val="0"/>
                              <w:marBottom w:val="0"/>
                              <w:divBdr>
                                <w:top w:val="none" w:sz="0" w:space="0" w:color="auto"/>
                                <w:left w:val="none" w:sz="0" w:space="0" w:color="auto"/>
                                <w:bottom w:val="none" w:sz="0" w:space="0" w:color="auto"/>
                                <w:right w:val="none" w:sz="0" w:space="0" w:color="auto"/>
                              </w:divBdr>
                            </w:div>
                          </w:divsChild>
                        </w:div>
                        <w:div w:id="128673506">
                          <w:marLeft w:val="0"/>
                          <w:marRight w:val="0"/>
                          <w:marTop w:val="0"/>
                          <w:marBottom w:val="0"/>
                          <w:divBdr>
                            <w:top w:val="none" w:sz="0" w:space="0" w:color="auto"/>
                            <w:left w:val="none" w:sz="0" w:space="0" w:color="auto"/>
                            <w:bottom w:val="none" w:sz="0" w:space="0" w:color="auto"/>
                            <w:right w:val="none" w:sz="0" w:space="0" w:color="auto"/>
                          </w:divBdr>
                          <w:divsChild>
                            <w:div w:id="778110588">
                              <w:marLeft w:val="0"/>
                              <w:marRight w:val="0"/>
                              <w:marTop w:val="0"/>
                              <w:marBottom w:val="0"/>
                              <w:divBdr>
                                <w:top w:val="none" w:sz="0" w:space="0" w:color="auto"/>
                                <w:left w:val="none" w:sz="0" w:space="0" w:color="auto"/>
                                <w:bottom w:val="none" w:sz="0" w:space="0" w:color="auto"/>
                                <w:right w:val="none" w:sz="0" w:space="0" w:color="auto"/>
                              </w:divBdr>
                              <w:divsChild>
                                <w:div w:id="1685130252">
                                  <w:marLeft w:val="0"/>
                                  <w:marRight w:val="0"/>
                                  <w:marTop w:val="0"/>
                                  <w:marBottom w:val="0"/>
                                  <w:divBdr>
                                    <w:top w:val="none" w:sz="0" w:space="0" w:color="auto"/>
                                    <w:left w:val="none" w:sz="0" w:space="0" w:color="auto"/>
                                    <w:bottom w:val="none" w:sz="0" w:space="0" w:color="auto"/>
                                    <w:right w:val="none" w:sz="0" w:space="0" w:color="auto"/>
                                  </w:divBdr>
                                  <w:divsChild>
                                    <w:div w:id="1243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70579">
                              <w:marLeft w:val="0"/>
                              <w:marRight w:val="0"/>
                              <w:marTop w:val="0"/>
                              <w:marBottom w:val="0"/>
                              <w:divBdr>
                                <w:top w:val="none" w:sz="0" w:space="0" w:color="auto"/>
                                <w:left w:val="none" w:sz="0" w:space="0" w:color="auto"/>
                                <w:bottom w:val="none" w:sz="0" w:space="0" w:color="auto"/>
                                <w:right w:val="none" w:sz="0" w:space="0" w:color="auto"/>
                              </w:divBdr>
                            </w:div>
                            <w:div w:id="1053968446">
                              <w:marLeft w:val="0"/>
                              <w:marRight w:val="0"/>
                              <w:marTop w:val="0"/>
                              <w:marBottom w:val="0"/>
                              <w:divBdr>
                                <w:top w:val="none" w:sz="0" w:space="0" w:color="auto"/>
                                <w:left w:val="none" w:sz="0" w:space="0" w:color="auto"/>
                                <w:bottom w:val="none" w:sz="0" w:space="0" w:color="auto"/>
                                <w:right w:val="none" w:sz="0" w:space="0" w:color="auto"/>
                              </w:divBdr>
                            </w:div>
                          </w:divsChild>
                        </w:div>
                        <w:div w:id="298996367">
                          <w:marLeft w:val="0"/>
                          <w:marRight w:val="0"/>
                          <w:marTop w:val="0"/>
                          <w:marBottom w:val="0"/>
                          <w:divBdr>
                            <w:top w:val="none" w:sz="0" w:space="0" w:color="auto"/>
                            <w:left w:val="none" w:sz="0" w:space="0" w:color="auto"/>
                            <w:bottom w:val="none" w:sz="0" w:space="0" w:color="auto"/>
                            <w:right w:val="none" w:sz="0" w:space="0" w:color="auto"/>
                          </w:divBdr>
                          <w:divsChild>
                            <w:div w:id="423116097">
                              <w:marLeft w:val="0"/>
                              <w:marRight w:val="0"/>
                              <w:marTop w:val="0"/>
                              <w:marBottom w:val="0"/>
                              <w:divBdr>
                                <w:top w:val="none" w:sz="0" w:space="0" w:color="auto"/>
                                <w:left w:val="none" w:sz="0" w:space="0" w:color="auto"/>
                                <w:bottom w:val="none" w:sz="0" w:space="0" w:color="auto"/>
                                <w:right w:val="none" w:sz="0" w:space="0" w:color="auto"/>
                              </w:divBdr>
                            </w:div>
                          </w:divsChild>
                        </w:div>
                        <w:div w:id="1254784183">
                          <w:marLeft w:val="0"/>
                          <w:marRight w:val="0"/>
                          <w:marTop w:val="0"/>
                          <w:marBottom w:val="0"/>
                          <w:divBdr>
                            <w:top w:val="none" w:sz="0" w:space="0" w:color="auto"/>
                            <w:left w:val="none" w:sz="0" w:space="0" w:color="auto"/>
                            <w:bottom w:val="none" w:sz="0" w:space="0" w:color="auto"/>
                            <w:right w:val="none" w:sz="0" w:space="0" w:color="auto"/>
                          </w:divBdr>
                          <w:divsChild>
                            <w:div w:id="1858735886">
                              <w:marLeft w:val="0"/>
                              <w:marRight w:val="0"/>
                              <w:marTop w:val="0"/>
                              <w:marBottom w:val="0"/>
                              <w:divBdr>
                                <w:top w:val="none" w:sz="0" w:space="0" w:color="auto"/>
                                <w:left w:val="none" w:sz="0" w:space="0" w:color="auto"/>
                                <w:bottom w:val="none" w:sz="0" w:space="0" w:color="auto"/>
                                <w:right w:val="none" w:sz="0" w:space="0" w:color="auto"/>
                              </w:divBdr>
                              <w:divsChild>
                                <w:div w:id="350255292">
                                  <w:marLeft w:val="0"/>
                                  <w:marRight w:val="0"/>
                                  <w:marTop w:val="0"/>
                                  <w:marBottom w:val="0"/>
                                  <w:divBdr>
                                    <w:top w:val="none" w:sz="0" w:space="0" w:color="auto"/>
                                    <w:left w:val="none" w:sz="0" w:space="0" w:color="auto"/>
                                    <w:bottom w:val="none" w:sz="0" w:space="0" w:color="auto"/>
                                    <w:right w:val="none" w:sz="0" w:space="0" w:color="auto"/>
                                  </w:divBdr>
                                  <w:divsChild>
                                    <w:div w:id="15221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07">
                              <w:marLeft w:val="0"/>
                              <w:marRight w:val="0"/>
                              <w:marTop w:val="0"/>
                              <w:marBottom w:val="0"/>
                              <w:divBdr>
                                <w:top w:val="none" w:sz="0" w:space="0" w:color="auto"/>
                                <w:left w:val="none" w:sz="0" w:space="0" w:color="auto"/>
                                <w:bottom w:val="none" w:sz="0" w:space="0" w:color="auto"/>
                                <w:right w:val="none" w:sz="0" w:space="0" w:color="auto"/>
                              </w:divBdr>
                            </w:div>
                            <w:div w:id="1951278238">
                              <w:marLeft w:val="0"/>
                              <w:marRight w:val="0"/>
                              <w:marTop w:val="0"/>
                              <w:marBottom w:val="0"/>
                              <w:divBdr>
                                <w:top w:val="none" w:sz="0" w:space="0" w:color="auto"/>
                                <w:left w:val="none" w:sz="0" w:space="0" w:color="auto"/>
                                <w:bottom w:val="none" w:sz="0" w:space="0" w:color="auto"/>
                                <w:right w:val="none" w:sz="0" w:space="0" w:color="auto"/>
                              </w:divBdr>
                            </w:div>
                          </w:divsChild>
                        </w:div>
                        <w:div w:id="786853787">
                          <w:marLeft w:val="0"/>
                          <w:marRight w:val="0"/>
                          <w:marTop w:val="0"/>
                          <w:marBottom w:val="0"/>
                          <w:divBdr>
                            <w:top w:val="none" w:sz="0" w:space="0" w:color="auto"/>
                            <w:left w:val="none" w:sz="0" w:space="0" w:color="auto"/>
                            <w:bottom w:val="none" w:sz="0" w:space="0" w:color="auto"/>
                            <w:right w:val="none" w:sz="0" w:space="0" w:color="auto"/>
                          </w:divBdr>
                          <w:divsChild>
                            <w:div w:id="949043152">
                              <w:marLeft w:val="0"/>
                              <w:marRight w:val="0"/>
                              <w:marTop w:val="0"/>
                              <w:marBottom w:val="0"/>
                              <w:divBdr>
                                <w:top w:val="none" w:sz="0" w:space="0" w:color="auto"/>
                                <w:left w:val="none" w:sz="0" w:space="0" w:color="auto"/>
                                <w:bottom w:val="none" w:sz="0" w:space="0" w:color="auto"/>
                                <w:right w:val="none" w:sz="0" w:space="0" w:color="auto"/>
                              </w:divBdr>
                            </w:div>
                          </w:divsChild>
                        </w:div>
                        <w:div w:id="1877965426">
                          <w:marLeft w:val="0"/>
                          <w:marRight w:val="0"/>
                          <w:marTop w:val="0"/>
                          <w:marBottom w:val="0"/>
                          <w:divBdr>
                            <w:top w:val="none" w:sz="0" w:space="0" w:color="auto"/>
                            <w:left w:val="none" w:sz="0" w:space="0" w:color="auto"/>
                            <w:bottom w:val="none" w:sz="0" w:space="0" w:color="auto"/>
                            <w:right w:val="none" w:sz="0" w:space="0" w:color="auto"/>
                          </w:divBdr>
                          <w:divsChild>
                            <w:div w:id="2094430909">
                              <w:marLeft w:val="0"/>
                              <w:marRight w:val="0"/>
                              <w:marTop w:val="0"/>
                              <w:marBottom w:val="0"/>
                              <w:divBdr>
                                <w:top w:val="none" w:sz="0" w:space="0" w:color="auto"/>
                                <w:left w:val="none" w:sz="0" w:space="0" w:color="auto"/>
                                <w:bottom w:val="none" w:sz="0" w:space="0" w:color="auto"/>
                                <w:right w:val="none" w:sz="0" w:space="0" w:color="auto"/>
                              </w:divBdr>
                              <w:divsChild>
                                <w:div w:id="1571580452">
                                  <w:marLeft w:val="0"/>
                                  <w:marRight w:val="0"/>
                                  <w:marTop w:val="0"/>
                                  <w:marBottom w:val="0"/>
                                  <w:divBdr>
                                    <w:top w:val="none" w:sz="0" w:space="0" w:color="auto"/>
                                    <w:left w:val="none" w:sz="0" w:space="0" w:color="auto"/>
                                    <w:bottom w:val="none" w:sz="0" w:space="0" w:color="auto"/>
                                    <w:right w:val="none" w:sz="0" w:space="0" w:color="auto"/>
                                  </w:divBdr>
                                  <w:divsChild>
                                    <w:div w:id="8132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021">
                              <w:marLeft w:val="0"/>
                              <w:marRight w:val="0"/>
                              <w:marTop w:val="0"/>
                              <w:marBottom w:val="0"/>
                              <w:divBdr>
                                <w:top w:val="none" w:sz="0" w:space="0" w:color="auto"/>
                                <w:left w:val="none" w:sz="0" w:space="0" w:color="auto"/>
                                <w:bottom w:val="none" w:sz="0" w:space="0" w:color="auto"/>
                                <w:right w:val="none" w:sz="0" w:space="0" w:color="auto"/>
                              </w:divBdr>
                            </w:div>
                            <w:div w:id="1783185889">
                              <w:marLeft w:val="0"/>
                              <w:marRight w:val="0"/>
                              <w:marTop w:val="0"/>
                              <w:marBottom w:val="0"/>
                              <w:divBdr>
                                <w:top w:val="none" w:sz="0" w:space="0" w:color="auto"/>
                                <w:left w:val="none" w:sz="0" w:space="0" w:color="auto"/>
                                <w:bottom w:val="none" w:sz="0" w:space="0" w:color="auto"/>
                                <w:right w:val="none" w:sz="0" w:space="0" w:color="auto"/>
                              </w:divBdr>
                            </w:div>
                          </w:divsChild>
                        </w:div>
                        <w:div w:id="2065132517">
                          <w:marLeft w:val="0"/>
                          <w:marRight w:val="0"/>
                          <w:marTop w:val="0"/>
                          <w:marBottom w:val="0"/>
                          <w:divBdr>
                            <w:top w:val="none" w:sz="0" w:space="0" w:color="auto"/>
                            <w:left w:val="none" w:sz="0" w:space="0" w:color="auto"/>
                            <w:bottom w:val="none" w:sz="0" w:space="0" w:color="auto"/>
                            <w:right w:val="none" w:sz="0" w:space="0" w:color="auto"/>
                          </w:divBdr>
                          <w:divsChild>
                            <w:div w:id="328294356">
                              <w:marLeft w:val="0"/>
                              <w:marRight w:val="0"/>
                              <w:marTop w:val="0"/>
                              <w:marBottom w:val="0"/>
                              <w:divBdr>
                                <w:top w:val="none" w:sz="0" w:space="0" w:color="auto"/>
                                <w:left w:val="none" w:sz="0" w:space="0" w:color="auto"/>
                                <w:bottom w:val="none" w:sz="0" w:space="0" w:color="auto"/>
                                <w:right w:val="none" w:sz="0" w:space="0" w:color="auto"/>
                              </w:divBdr>
                            </w:div>
                          </w:divsChild>
                        </w:div>
                        <w:div w:id="1568497144">
                          <w:marLeft w:val="0"/>
                          <w:marRight w:val="0"/>
                          <w:marTop w:val="0"/>
                          <w:marBottom w:val="0"/>
                          <w:divBdr>
                            <w:top w:val="none" w:sz="0" w:space="0" w:color="auto"/>
                            <w:left w:val="none" w:sz="0" w:space="0" w:color="auto"/>
                            <w:bottom w:val="none" w:sz="0" w:space="0" w:color="auto"/>
                            <w:right w:val="none" w:sz="0" w:space="0" w:color="auto"/>
                          </w:divBdr>
                          <w:divsChild>
                            <w:div w:id="1732120820">
                              <w:marLeft w:val="0"/>
                              <w:marRight w:val="0"/>
                              <w:marTop w:val="0"/>
                              <w:marBottom w:val="0"/>
                              <w:divBdr>
                                <w:top w:val="none" w:sz="0" w:space="0" w:color="auto"/>
                                <w:left w:val="none" w:sz="0" w:space="0" w:color="auto"/>
                                <w:bottom w:val="none" w:sz="0" w:space="0" w:color="auto"/>
                                <w:right w:val="none" w:sz="0" w:space="0" w:color="auto"/>
                              </w:divBdr>
                            </w:div>
                            <w:div w:id="1774131856">
                              <w:marLeft w:val="0"/>
                              <w:marRight w:val="0"/>
                              <w:marTop w:val="0"/>
                              <w:marBottom w:val="0"/>
                              <w:divBdr>
                                <w:top w:val="none" w:sz="0" w:space="0" w:color="auto"/>
                                <w:left w:val="none" w:sz="0" w:space="0" w:color="auto"/>
                                <w:bottom w:val="none" w:sz="0" w:space="0" w:color="auto"/>
                                <w:right w:val="none" w:sz="0" w:space="0" w:color="auto"/>
                              </w:divBdr>
                            </w:div>
                            <w:div w:id="5920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257">
                      <w:marLeft w:val="0"/>
                      <w:marRight w:val="0"/>
                      <w:marTop w:val="0"/>
                      <w:marBottom w:val="0"/>
                      <w:divBdr>
                        <w:top w:val="none" w:sz="0" w:space="0" w:color="auto"/>
                        <w:left w:val="none" w:sz="0" w:space="0" w:color="auto"/>
                        <w:bottom w:val="none" w:sz="0" w:space="0" w:color="auto"/>
                        <w:right w:val="none" w:sz="0" w:space="0" w:color="auto"/>
                      </w:divBdr>
                    </w:div>
                    <w:div w:id="1087574221">
                      <w:marLeft w:val="0"/>
                      <w:marRight w:val="0"/>
                      <w:marTop w:val="0"/>
                      <w:marBottom w:val="0"/>
                      <w:divBdr>
                        <w:top w:val="none" w:sz="0" w:space="0" w:color="auto"/>
                        <w:left w:val="none" w:sz="0" w:space="0" w:color="auto"/>
                        <w:bottom w:val="none" w:sz="0" w:space="0" w:color="auto"/>
                        <w:right w:val="none" w:sz="0" w:space="0" w:color="auto"/>
                      </w:divBdr>
                      <w:divsChild>
                        <w:div w:id="301542274">
                          <w:marLeft w:val="0"/>
                          <w:marRight w:val="0"/>
                          <w:marTop w:val="0"/>
                          <w:marBottom w:val="0"/>
                          <w:divBdr>
                            <w:top w:val="none" w:sz="0" w:space="0" w:color="auto"/>
                            <w:left w:val="none" w:sz="0" w:space="0" w:color="auto"/>
                            <w:bottom w:val="none" w:sz="0" w:space="0" w:color="auto"/>
                            <w:right w:val="none" w:sz="0" w:space="0" w:color="auto"/>
                          </w:divBdr>
                        </w:div>
                      </w:divsChild>
                    </w:div>
                    <w:div w:id="535848712">
                      <w:marLeft w:val="0"/>
                      <w:marRight w:val="0"/>
                      <w:marTop w:val="0"/>
                      <w:marBottom w:val="0"/>
                      <w:divBdr>
                        <w:top w:val="none" w:sz="0" w:space="0" w:color="auto"/>
                        <w:left w:val="none" w:sz="0" w:space="0" w:color="auto"/>
                        <w:bottom w:val="none" w:sz="0" w:space="0" w:color="auto"/>
                        <w:right w:val="none" w:sz="0" w:space="0" w:color="auto"/>
                      </w:divBdr>
                    </w:div>
                    <w:div w:id="450245306">
                      <w:marLeft w:val="0"/>
                      <w:marRight w:val="0"/>
                      <w:marTop w:val="0"/>
                      <w:marBottom w:val="0"/>
                      <w:divBdr>
                        <w:top w:val="none" w:sz="0" w:space="0" w:color="auto"/>
                        <w:left w:val="none" w:sz="0" w:space="0" w:color="auto"/>
                        <w:bottom w:val="none" w:sz="0" w:space="0" w:color="auto"/>
                        <w:right w:val="none" w:sz="0" w:space="0" w:color="auto"/>
                      </w:divBdr>
                      <w:divsChild>
                        <w:div w:id="1213617846">
                          <w:marLeft w:val="0"/>
                          <w:marRight w:val="0"/>
                          <w:marTop w:val="0"/>
                          <w:marBottom w:val="75"/>
                          <w:divBdr>
                            <w:top w:val="none" w:sz="0" w:space="0" w:color="auto"/>
                            <w:left w:val="none" w:sz="0" w:space="0" w:color="auto"/>
                            <w:bottom w:val="none" w:sz="0" w:space="0" w:color="auto"/>
                            <w:right w:val="none" w:sz="0" w:space="0" w:color="auto"/>
                          </w:divBdr>
                        </w:div>
                        <w:div w:id="774322126">
                          <w:marLeft w:val="0"/>
                          <w:marRight w:val="0"/>
                          <w:marTop w:val="0"/>
                          <w:marBottom w:val="150"/>
                          <w:divBdr>
                            <w:top w:val="none" w:sz="0" w:space="0" w:color="auto"/>
                            <w:left w:val="none" w:sz="0" w:space="0" w:color="auto"/>
                            <w:bottom w:val="none" w:sz="0" w:space="0" w:color="auto"/>
                            <w:right w:val="none" w:sz="0" w:space="0" w:color="auto"/>
                          </w:divBdr>
                          <w:divsChild>
                            <w:div w:id="565338857">
                              <w:marLeft w:val="0"/>
                              <w:marRight w:val="0"/>
                              <w:marTop w:val="0"/>
                              <w:marBottom w:val="0"/>
                              <w:divBdr>
                                <w:top w:val="none" w:sz="0" w:space="0" w:color="auto"/>
                                <w:left w:val="none" w:sz="0" w:space="0" w:color="auto"/>
                                <w:bottom w:val="none" w:sz="0" w:space="0" w:color="auto"/>
                                <w:right w:val="none" w:sz="0" w:space="0" w:color="auto"/>
                              </w:divBdr>
                            </w:div>
                            <w:div w:id="634918488">
                              <w:marLeft w:val="0"/>
                              <w:marRight w:val="0"/>
                              <w:marTop w:val="0"/>
                              <w:marBottom w:val="0"/>
                              <w:divBdr>
                                <w:top w:val="none" w:sz="0" w:space="0" w:color="auto"/>
                                <w:left w:val="none" w:sz="0" w:space="0" w:color="auto"/>
                                <w:bottom w:val="none" w:sz="0" w:space="0" w:color="auto"/>
                                <w:right w:val="none" w:sz="0" w:space="0" w:color="auto"/>
                              </w:divBdr>
                            </w:div>
                          </w:divsChild>
                        </w:div>
                        <w:div w:id="1169636982">
                          <w:marLeft w:val="0"/>
                          <w:marRight w:val="0"/>
                          <w:marTop w:val="0"/>
                          <w:marBottom w:val="150"/>
                          <w:divBdr>
                            <w:top w:val="none" w:sz="0" w:space="0" w:color="auto"/>
                            <w:left w:val="none" w:sz="0" w:space="0" w:color="auto"/>
                            <w:bottom w:val="none" w:sz="0" w:space="0" w:color="auto"/>
                            <w:right w:val="none" w:sz="0" w:space="0" w:color="auto"/>
                          </w:divBdr>
                          <w:divsChild>
                            <w:div w:id="1624724893">
                              <w:marLeft w:val="0"/>
                              <w:marRight w:val="0"/>
                              <w:marTop w:val="0"/>
                              <w:marBottom w:val="0"/>
                              <w:divBdr>
                                <w:top w:val="none" w:sz="0" w:space="0" w:color="auto"/>
                                <w:left w:val="none" w:sz="0" w:space="0" w:color="auto"/>
                                <w:bottom w:val="none" w:sz="0" w:space="0" w:color="auto"/>
                                <w:right w:val="none" w:sz="0" w:space="0" w:color="auto"/>
                              </w:divBdr>
                            </w:div>
                            <w:div w:id="2035492961">
                              <w:marLeft w:val="0"/>
                              <w:marRight w:val="0"/>
                              <w:marTop w:val="0"/>
                              <w:marBottom w:val="0"/>
                              <w:divBdr>
                                <w:top w:val="none" w:sz="0" w:space="0" w:color="auto"/>
                                <w:left w:val="none" w:sz="0" w:space="0" w:color="auto"/>
                                <w:bottom w:val="none" w:sz="0" w:space="0" w:color="auto"/>
                                <w:right w:val="none" w:sz="0" w:space="0" w:color="auto"/>
                              </w:divBdr>
                            </w:div>
                            <w:div w:id="545221317">
                              <w:marLeft w:val="0"/>
                              <w:marRight w:val="0"/>
                              <w:marTop w:val="0"/>
                              <w:marBottom w:val="0"/>
                              <w:divBdr>
                                <w:top w:val="none" w:sz="0" w:space="0" w:color="auto"/>
                                <w:left w:val="none" w:sz="0" w:space="0" w:color="auto"/>
                                <w:bottom w:val="none" w:sz="0" w:space="0" w:color="auto"/>
                                <w:right w:val="none" w:sz="0" w:space="0" w:color="auto"/>
                              </w:divBdr>
                            </w:div>
                            <w:div w:id="491877916">
                              <w:marLeft w:val="0"/>
                              <w:marRight w:val="0"/>
                              <w:marTop w:val="0"/>
                              <w:marBottom w:val="0"/>
                              <w:divBdr>
                                <w:top w:val="none" w:sz="0" w:space="0" w:color="auto"/>
                                <w:left w:val="none" w:sz="0" w:space="0" w:color="auto"/>
                                <w:bottom w:val="none" w:sz="0" w:space="0" w:color="auto"/>
                                <w:right w:val="none" w:sz="0" w:space="0" w:color="auto"/>
                              </w:divBdr>
                            </w:div>
                          </w:divsChild>
                        </w:div>
                        <w:div w:id="1223565899">
                          <w:marLeft w:val="0"/>
                          <w:marRight w:val="0"/>
                          <w:marTop w:val="0"/>
                          <w:marBottom w:val="0"/>
                          <w:divBdr>
                            <w:top w:val="none" w:sz="0" w:space="0" w:color="auto"/>
                            <w:left w:val="none" w:sz="0" w:space="0" w:color="auto"/>
                            <w:bottom w:val="none" w:sz="0" w:space="0" w:color="auto"/>
                            <w:right w:val="none" w:sz="0" w:space="0" w:color="auto"/>
                          </w:divBdr>
                          <w:divsChild>
                            <w:div w:id="1554199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1570571">
                      <w:marLeft w:val="0"/>
                      <w:marRight w:val="0"/>
                      <w:marTop w:val="0"/>
                      <w:marBottom w:val="0"/>
                      <w:divBdr>
                        <w:top w:val="none" w:sz="0" w:space="0" w:color="auto"/>
                        <w:left w:val="none" w:sz="0" w:space="0" w:color="auto"/>
                        <w:bottom w:val="none" w:sz="0" w:space="0" w:color="auto"/>
                        <w:right w:val="none" w:sz="0" w:space="0" w:color="auto"/>
                      </w:divBdr>
                      <w:divsChild>
                        <w:div w:id="1989087772">
                          <w:marLeft w:val="0"/>
                          <w:marRight w:val="0"/>
                          <w:marTop w:val="0"/>
                          <w:marBottom w:val="0"/>
                          <w:divBdr>
                            <w:top w:val="none" w:sz="0" w:space="0" w:color="auto"/>
                            <w:left w:val="none" w:sz="0" w:space="0" w:color="auto"/>
                            <w:bottom w:val="none" w:sz="0" w:space="0" w:color="auto"/>
                            <w:right w:val="none" w:sz="0" w:space="0" w:color="auto"/>
                          </w:divBdr>
                          <w:divsChild>
                            <w:div w:id="723064957">
                              <w:marLeft w:val="0"/>
                              <w:marRight w:val="0"/>
                              <w:marTop w:val="0"/>
                              <w:marBottom w:val="0"/>
                              <w:divBdr>
                                <w:top w:val="none" w:sz="0" w:space="0" w:color="auto"/>
                                <w:left w:val="none" w:sz="0" w:space="0" w:color="auto"/>
                                <w:bottom w:val="none" w:sz="0" w:space="0" w:color="auto"/>
                                <w:right w:val="none" w:sz="0" w:space="0" w:color="auto"/>
                              </w:divBdr>
                            </w:div>
                          </w:divsChild>
                        </w:div>
                        <w:div w:id="1528564142">
                          <w:marLeft w:val="0"/>
                          <w:marRight w:val="0"/>
                          <w:marTop w:val="0"/>
                          <w:marBottom w:val="0"/>
                          <w:divBdr>
                            <w:top w:val="none" w:sz="0" w:space="0" w:color="auto"/>
                            <w:left w:val="none" w:sz="0" w:space="0" w:color="auto"/>
                            <w:bottom w:val="none" w:sz="0" w:space="0" w:color="auto"/>
                            <w:right w:val="none" w:sz="0" w:space="0" w:color="auto"/>
                          </w:divBdr>
                          <w:divsChild>
                            <w:div w:id="1246914509">
                              <w:marLeft w:val="0"/>
                              <w:marRight w:val="0"/>
                              <w:marTop w:val="0"/>
                              <w:marBottom w:val="0"/>
                              <w:divBdr>
                                <w:top w:val="none" w:sz="0" w:space="0" w:color="auto"/>
                                <w:left w:val="none" w:sz="0" w:space="0" w:color="auto"/>
                                <w:bottom w:val="none" w:sz="0" w:space="0" w:color="auto"/>
                                <w:right w:val="none" w:sz="0" w:space="0" w:color="auto"/>
                              </w:divBdr>
                            </w:div>
                            <w:div w:id="1208832854">
                              <w:marLeft w:val="0"/>
                              <w:marRight w:val="0"/>
                              <w:marTop w:val="0"/>
                              <w:marBottom w:val="0"/>
                              <w:divBdr>
                                <w:top w:val="none" w:sz="0" w:space="0" w:color="auto"/>
                                <w:left w:val="none" w:sz="0" w:space="0" w:color="auto"/>
                                <w:bottom w:val="none" w:sz="0" w:space="0" w:color="auto"/>
                                <w:right w:val="none" w:sz="0" w:space="0" w:color="auto"/>
                              </w:divBdr>
                              <w:divsChild>
                                <w:div w:id="372004782">
                                  <w:marLeft w:val="0"/>
                                  <w:marRight w:val="0"/>
                                  <w:marTop w:val="0"/>
                                  <w:marBottom w:val="0"/>
                                  <w:divBdr>
                                    <w:top w:val="none" w:sz="0" w:space="0" w:color="auto"/>
                                    <w:left w:val="none" w:sz="0" w:space="0" w:color="auto"/>
                                    <w:bottom w:val="none" w:sz="0" w:space="0" w:color="auto"/>
                                    <w:right w:val="none" w:sz="0" w:space="0" w:color="auto"/>
                                  </w:divBdr>
                                  <w:divsChild>
                                    <w:div w:id="12693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720">
                      <w:marLeft w:val="0"/>
                      <w:marRight w:val="0"/>
                      <w:marTop w:val="0"/>
                      <w:marBottom w:val="0"/>
                      <w:divBdr>
                        <w:top w:val="none" w:sz="0" w:space="0" w:color="auto"/>
                        <w:left w:val="none" w:sz="0" w:space="0" w:color="auto"/>
                        <w:bottom w:val="none" w:sz="0" w:space="0" w:color="auto"/>
                        <w:right w:val="none" w:sz="0" w:space="0" w:color="auto"/>
                      </w:divBdr>
                      <w:divsChild>
                        <w:div w:id="1767965796">
                          <w:marLeft w:val="0"/>
                          <w:marRight w:val="0"/>
                          <w:marTop w:val="0"/>
                          <w:marBottom w:val="0"/>
                          <w:divBdr>
                            <w:top w:val="none" w:sz="0" w:space="0" w:color="auto"/>
                            <w:left w:val="none" w:sz="0" w:space="0" w:color="auto"/>
                            <w:bottom w:val="none" w:sz="0" w:space="0" w:color="auto"/>
                            <w:right w:val="none" w:sz="0" w:space="0" w:color="auto"/>
                          </w:divBdr>
                        </w:div>
                      </w:divsChild>
                    </w:div>
                    <w:div w:id="966471510">
                      <w:marLeft w:val="0"/>
                      <w:marRight w:val="0"/>
                      <w:marTop w:val="0"/>
                      <w:marBottom w:val="0"/>
                      <w:divBdr>
                        <w:top w:val="none" w:sz="0" w:space="0" w:color="auto"/>
                        <w:left w:val="none" w:sz="0" w:space="0" w:color="auto"/>
                        <w:bottom w:val="none" w:sz="0" w:space="0" w:color="auto"/>
                        <w:right w:val="none" w:sz="0" w:space="0" w:color="auto"/>
                      </w:divBdr>
                      <w:divsChild>
                        <w:div w:id="1809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5186">
                  <w:marLeft w:val="0"/>
                  <w:marRight w:val="0"/>
                  <w:marTop w:val="0"/>
                  <w:marBottom w:val="0"/>
                  <w:divBdr>
                    <w:top w:val="none" w:sz="0" w:space="0" w:color="auto"/>
                    <w:left w:val="none" w:sz="0" w:space="0" w:color="auto"/>
                    <w:bottom w:val="none" w:sz="0" w:space="0" w:color="auto"/>
                    <w:right w:val="none" w:sz="0" w:space="0" w:color="auto"/>
                  </w:divBdr>
                </w:div>
                <w:div w:id="1910773770">
                  <w:marLeft w:val="0"/>
                  <w:marRight w:val="0"/>
                  <w:marTop w:val="0"/>
                  <w:marBottom w:val="0"/>
                  <w:divBdr>
                    <w:top w:val="none" w:sz="0" w:space="0" w:color="auto"/>
                    <w:left w:val="none" w:sz="0" w:space="0" w:color="auto"/>
                    <w:bottom w:val="none" w:sz="0" w:space="0" w:color="auto"/>
                    <w:right w:val="none" w:sz="0" w:space="0" w:color="auto"/>
                  </w:divBdr>
                </w:div>
                <w:div w:id="291059650">
                  <w:marLeft w:val="0"/>
                  <w:marRight w:val="0"/>
                  <w:marTop w:val="0"/>
                  <w:marBottom w:val="0"/>
                  <w:divBdr>
                    <w:top w:val="none" w:sz="0" w:space="0" w:color="auto"/>
                    <w:left w:val="none" w:sz="0" w:space="0" w:color="auto"/>
                    <w:bottom w:val="none" w:sz="0" w:space="0" w:color="auto"/>
                    <w:right w:val="none" w:sz="0" w:space="0" w:color="auto"/>
                  </w:divBdr>
                </w:div>
                <w:div w:id="208227429">
                  <w:marLeft w:val="0"/>
                  <w:marRight w:val="0"/>
                  <w:marTop w:val="0"/>
                  <w:marBottom w:val="0"/>
                  <w:divBdr>
                    <w:top w:val="none" w:sz="0" w:space="0" w:color="auto"/>
                    <w:left w:val="none" w:sz="0" w:space="0" w:color="auto"/>
                    <w:bottom w:val="none" w:sz="0" w:space="0" w:color="auto"/>
                    <w:right w:val="none" w:sz="0" w:space="0" w:color="auto"/>
                  </w:divBdr>
                  <w:divsChild>
                    <w:div w:id="1065107190">
                      <w:marLeft w:val="0"/>
                      <w:marRight w:val="0"/>
                      <w:marTop w:val="0"/>
                      <w:marBottom w:val="0"/>
                      <w:divBdr>
                        <w:top w:val="none" w:sz="0" w:space="0" w:color="auto"/>
                        <w:left w:val="none" w:sz="0" w:space="0" w:color="auto"/>
                        <w:bottom w:val="none" w:sz="0" w:space="0" w:color="auto"/>
                        <w:right w:val="none" w:sz="0" w:space="0" w:color="auto"/>
                      </w:divBdr>
                    </w:div>
                  </w:divsChild>
                </w:div>
                <w:div w:id="1363508121">
                  <w:marLeft w:val="0"/>
                  <w:marRight w:val="0"/>
                  <w:marTop w:val="0"/>
                  <w:marBottom w:val="0"/>
                  <w:divBdr>
                    <w:top w:val="none" w:sz="0" w:space="0" w:color="auto"/>
                    <w:left w:val="none" w:sz="0" w:space="0" w:color="auto"/>
                    <w:bottom w:val="none" w:sz="0" w:space="0" w:color="auto"/>
                    <w:right w:val="none" w:sz="0" w:space="0" w:color="auto"/>
                  </w:divBdr>
                  <w:divsChild>
                    <w:div w:id="1608349233">
                      <w:marLeft w:val="0"/>
                      <w:marRight w:val="0"/>
                      <w:marTop w:val="0"/>
                      <w:marBottom w:val="0"/>
                      <w:divBdr>
                        <w:top w:val="none" w:sz="0" w:space="0" w:color="auto"/>
                        <w:left w:val="none" w:sz="0" w:space="0" w:color="auto"/>
                        <w:bottom w:val="none" w:sz="0" w:space="0" w:color="auto"/>
                        <w:right w:val="none" w:sz="0" w:space="0" w:color="auto"/>
                      </w:divBdr>
                      <w:divsChild>
                        <w:div w:id="1482381517">
                          <w:marLeft w:val="0"/>
                          <w:marRight w:val="0"/>
                          <w:marTop w:val="75"/>
                          <w:marBottom w:val="0"/>
                          <w:divBdr>
                            <w:top w:val="none" w:sz="0" w:space="0" w:color="auto"/>
                            <w:left w:val="none" w:sz="0" w:space="0" w:color="auto"/>
                            <w:bottom w:val="none" w:sz="0" w:space="0" w:color="auto"/>
                            <w:right w:val="none" w:sz="0" w:space="0" w:color="auto"/>
                          </w:divBdr>
                        </w:div>
                      </w:divsChild>
                    </w:div>
                    <w:div w:id="1518739090">
                      <w:marLeft w:val="0"/>
                      <w:marRight w:val="0"/>
                      <w:marTop w:val="0"/>
                      <w:marBottom w:val="0"/>
                      <w:divBdr>
                        <w:top w:val="none" w:sz="0" w:space="0" w:color="auto"/>
                        <w:left w:val="none" w:sz="0" w:space="0" w:color="auto"/>
                        <w:bottom w:val="none" w:sz="0" w:space="0" w:color="auto"/>
                        <w:right w:val="none" w:sz="0" w:space="0" w:color="auto"/>
                      </w:divBdr>
                    </w:div>
                  </w:divsChild>
                </w:div>
                <w:div w:id="239482610">
                  <w:marLeft w:val="0"/>
                  <w:marRight w:val="0"/>
                  <w:marTop w:val="0"/>
                  <w:marBottom w:val="0"/>
                  <w:divBdr>
                    <w:top w:val="none" w:sz="0" w:space="0" w:color="auto"/>
                    <w:left w:val="none" w:sz="0" w:space="0" w:color="auto"/>
                    <w:bottom w:val="none" w:sz="0" w:space="0" w:color="auto"/>
                    <w:right w:val="none" w:sz="0" w:space="0" w:color="auto"/>
                  </w:divBdr>
                  <w:divsChild>
                    <w:div w:id="145172814">
                      <w:marLeft w:val="0"/>
                      <w:marRight w:val="0"/>
                      <w:marTop w:val="0"/>
                      <w:marBottom w:val="0"/>
                      <w:divBdr>
                        <w:top w:val="none" w:sz="0" w:space="0" w:color="auto"/>
                        <w:left w:val="none" w:sz="0" w:space="0" w:color="auto"/>
                        <w:bottom w:val="none" w:sz="0" w:space="0" w:color="auto"/>
                        <w:right w:val="none" w:sz="0" w:space="0" w:color="auto"/>
                      </w:divBdr>
                    </w:div>
                    <w:div w:id="412435794">
                      <w:marLeft w:val="0"/>
                      <w:marRight w:val="0"/>
                      <w:marTop w:val="0"/>
                      <w:marBottom w:val="0"/>
                      <w:divBdr>
                        <w:top w:val="none" w:sz="0" w:space="0" w:color="auto"/>
                        <w:left w:val="none" w:sz="0" w:space="0" w:color="auto"/>
                        <w:bottom w:val="none" w:sz="0" w:space="0" w:color="auto"/>
                        <w:right w:val="none" w:sz="0" w:space="0" w:color="auto"/>
                      </w:divBdr>
                    </w:div>
                    <w:div w:id="1717781305">
                      <w:marLeft w:val="0"/>
                      <w:marRight w:val="0"/>
                      <w:marTop w:val="0"/>
                      <w:marBottom w:val="0"/>
                      <w:divBdr>
                        <w:top w:val="none" w:sz="0" w:space="0" w:color="auto"/>
                        <w:left w:val="none" w:sz="0" w:space="0" w:color="auto"/>
                        <w:bottom w:val="none" w:sz="0" w:space="0" w:color="auto"/>
                        <w:right w:val="none" w:sz="0" w:space="0" w:color="auto"/>
                      </w:divBdr>
                    </w:div>
                  </w:divsChild>
                </w:div>
                <w:div w:id="1975792277">
                  <w:marLeft w:val="0"/>
                  <w:marRight w:val="0"/>
                  <w:marTop w:val="0"/>
                  <w:marBottom w:val="0"/>
                  <w:divBdr>
                    <w:top w:val="none" w:sz="0" w:space="0" w:color="auto"/>
                    <w:left w:val="none" w:sz="0" w:space="0" w:color="auto"/>
                    <w:bottom w:val="none" w:sz="0" w:space="0" w:color="auto"/>
                    <w:right w:val="none" w:sz="0" w:space="0" w:color="auto"/>
                  </w:divBdr>
                  <w:divsChild>
                    <w:div w:id="1755857581">
                      <w:marLeft w:val="0"/>
                      <w:marRight w:val="0"/>
                      <w:marTop w:val="0"/>
                      <w:marBottom w:val="0"/>
                      <w:divBdr>
                        <w:top w:val="none" w:sz="0" w:space="0" w:color="auto"/>
                        <w:left w:val="none" w:sz="0" w:space="0" w:color="auto"/>
                        <w:bottom w:val="none" w:sz="0" w:space="0" w:color="auto"/>
                        <w:right w:val="none" w:sz="0" w:space="0" w:color="auto"/>
                      </w:divBdr>
                    </w:div>
                  </w:divsChild>
                </w:div>
                <w:div w:id="1537617637">
                  <w:marLeft w:val="0"/>
                  <w:marRight w:val="0"/>
                  <w:marTop w:val="0"/>
                  <w:marBottom w:val="0"/>
                  <w:divBdr>
                    <w:top w:val="none" w:sz="0" w:space="0" w:color="auto"/>
                    <w:left w:val="none" w:sz="0" w:space="0" w:color="auto"/>
                    <w:bottom w:val="none" w:sz="0" w:space="0" w:color="auto"/>
                    <w:right w:val="none" w:sz="0" w:space="0" w:color="auto"/>
                  </w:divBdr>
                  <w:divsChild>
                    <w:div w:id="12341493">
                      <w:marLeft w:val="0"/>
                      <w:marRight w:val="0"/>
                      <w:marTop w:val="0"/>
                      <w:marBottom w:val="0"/>
                      <w:divBdr>
                        <w:top w:val="none" w:sz="0" w:space="0" w:color="auto"/>
                        <w:left w:val="none" w:sz="0" w:space="0" w:color="auto"/>
                        <w:bottom w:val="none" w:sz="0" w:space="0" w:color="auto"/>
                        <w:right w:val="none" w:sz="0" w:space="0" w:color="auto"/>
                      </w:divBdr>
                    </w:div>
                  </w:divsChild>
                </w:div>
                <w:div w:id="1262103056">
                  <w:marLeft w:val="0"/>
                  <w:marRight w:val="0"/>
                  <w:marTop w:val="0"/>
                  <w:marBottom w:val="0"/>
                  <w:divBdr>
                    <w:top w:val="none" w:sz="0" w:space="0" w:color="auto"/>
                    <w:left w:val="none" w:sz="0" w:space="0" w:color="auto"/>
                    <w:bottom w:val="none" w:sz="0" w:space="0" w:color="auto"/>
                    <w:right w:val="none" w:sz="0" w:space="0" w:color="auto"/>
                  </w:divBdr>
                </w:div>
              </w:divsChild>
            </w:div>
            <w:div w:id="1483041210">
              <w:marLeft w:val="0"/>
              <w:marRight w:val="0"/>
              <w:marTop w:val="0"/>
              <w:marBottom w:val="0"/>
              <w:divBdr>
                <w:top w:val="none" w:sz="0" w:space="0" w:color="auto"/>
                <w:left w:val="none" w:sz="0" w:space="0" w:color="auto"/>
                <w:bottom w:val="none" w:sz="0" w:space="0" w:color="auto"/>
                <w:right w:val="none" w:sz="0" w:space="0" w:color="auto"/>
              </w:divBdr>
              <w:divsChild>
                <w:div w:id="1538464561">
                  <w:marLeft w:val="0"/>
                  <w:marRight w:val="0"/>
                  <w:marTop w:val="0"/>
                  <w:marBottom w:val="0"/>
                  <w:divBdr>
                    <w:top w:val="none" w:sz="0" w:space="0" w:color="auto"/>
                    <w:left w:val="none" w:sz="0" w:space="0" w:color="auto"/>
                    <w:bottom w:val="none" w:sz="0" w:space="0" w:color="auto"/>
                    <w:right w:val="none" w:sz="0" w:space="0" w:color="auto"/>
                  </w:divBdr>
                </w:div>
                <w:div w:id="1116751472">
                  <w:marLeft w:val="0"/>
                  <w:marRight w:val="0"/>
                  <w:marTop w:val="0"/>
                  <w:marBottom w:val="0"/>
                  <w:divBdr>
                    <w:top w:val="none" w:sz="0" w:space="0" w:color="auto"/>
                    <w:left w:val="none" w:sz="0" w:space="0" w:color="auto"/>
                    <w:bottom w:val="none" w:sz="0" w:space="0" w:color="auto"/>
                    <w:right w:val="none" w:sz="0" w:space="0" w:color="auto"/>
                  </w:divBdr>
                </w:div>
              </w:divsChild>
            </w:div>
            <w:div w:id="5611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2017-12-31T18:02:00Z</dcterms:created>
  <dcterms:modified xsi:type="dcterms:W3CDTF">2017-12-31T18:08:00Z</dcterms:modified>
</cp:coreProperties>
</file>